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D43173" w:rsidRDefault="00984D98" w:rsidP="00E035FF">
      <w:pPr>
        <w:jc w:val="center"/>
        <w:rPr>
          <w:rFonts w:ascii="Optima" w:hAnsi="Optima" w:cs="Optima"/>
          <w:b/>
          <w:sz w:val="52"/>
          <w:szCs w:val="52"/>
          <w:lang w:val="es-ES"/>
        </w:rPr>
      </w:pPr>
      <w:r w:rsidRPr="00D43173">
        <w:rPr>
          <w:rFonts w:ascii="Optima" w:hAnsi="Optima" w:cs="Optima"/>
          <w:b/>
          <w:sz w:val="52"/>
          <w:szCs w:val="52"/>
          <w:lang w:val="es-ES"/>
        </w:rPr>
        <w:t>AYUDAS LITÚRGICAS</w:t>
      </w:r>
    </w:p>
    <w:p w14:paraId="7927F72F" w14:textId="7F67B02B" w:rsidR="00B15C80" w:rsidRPr="00D43173" w:rsidRDefault="009C7DC7" w:rsidP="006D75B5">
      <w:pPr>
        <w:jc w:val="center"/>
        <w:rPr>
          <w:rFonts w:ascii="Book Antiqua" w:hAnsi="Book Antiqua" w:cs="Palatino"/>
          <w:lang w:val="es-ES"/>
        </w:rPr>
      </w:pPr>
      <w:r>
        <w:rPr>
          <w:rFonts w:ascii="Book Antiqua" w:hAnsi="Book Antiqua" w:cs="Palatino"/>
          <w:lang w:val="es-ES"/>
        </w:rPr>
        <w:t>13</w:t>
      </w:r>
      <w:r w:rsidR="0044691C">
        <w:rPr>
          <w:rFonts w:ascii="Book Antiqua" w:hAnsi="Book Antiqua" w:cs="Palatino"/>
          <w:lang w:val="es-ES"/>
        </w:rPr>
        <w:t xml:space="preserve"> de septiembre</w:t>
      </w:r>
      <w:r w:rsidR="00CB4507" w:rsidRPr="00D43173">
        <w:rPr>
          <w:rFonts w:ascii="Book Antiqua" w:hAnsi="Book Antiqua" w:cs="Palatino"/>
          <w:lang w:val="es-ES"/>
        </w:rPr>
        <w:t xml:space="preserve"> de</w:t>
      </w:r>
      <w:r w:rsidR="005976E7" w:rsidRPr="00D43173">
        <w:rPr>
          <w:rFonts w:ascii="Book Antiqua" w:hAnsi="Book Antiqua" w:cs="Palatino"/>
          <w:lang w:val="es-ES"/>
        </w:rPr>
        <w:t xml:space="preserve"> 202</w:t>
      </w:r>
      <w:r w:rsidR="004317AB" w:rsidRPr="00D43173">
        <w:rPr>
          <w:rFonts w:ascii="Book Antiqua" w:hAnsi="Book Antiqua" w:cs="Palatino"/>
          <w:lang w:val="es-ES"/>
        </w:rPr>
        <w:t>6</w:t>
      </w:r>
      <w:r w:rsidR="00864F44" w:rsidRPr="00D43173">
        <w:rPr>
          <w:rFonts w:ascii="Book Antiqua" w:hAnsi="Book Antiqua" w:cs="Palatino"/>
          <w:lang w:val="es-ES"/>
        </w:rPr>
        <w:t xml:space="preserve"> </w:t>
      </w:r>
      <w:r w:rsidR="00DC0F84" w:rsidRPr="00D43173">
        <w:rPr>
          <w:rFonts w:ascii="Book Antiqua" w:hAnsi="Book Antiqua" w:cs="Palatino"/>
          <w:lang w:val="es-ES"/>
        </w:rPr>
        <w:t>/</w:t>
      </w:r>
      <w:r w:rsidR="0044691C">
        <w:rPr>
          <w:rFonts w:ascii="Book Antiqua" w:hAnsi="Book Antiqua" w:cs="Palatino"/>
          <w:lang w:val="es-ES"/>
        </w:rPr>
        <w:t xml:space="preserve">September </w:t>
      </w:r>
      <w:r>
        <w:rPr>
          <w:rFonts w:ascii="Book Antiqua" w:hAnsi="Book Antiqua" w:cs="Palatino"/>
          <w:lang w:val="es-ES"/>
        </w:rPr>
        <w:t>13</w:t>
      </w:r>
      <w:r w:rsidR="00A16CF2" w:rsidRPr="00D43173">
        <w:rPr>
          <w:rFonts w:ascii="Book Antiqua" w:hAnsi="Book Antiqua" w:cs="Palatino"/>
          <w:lang w:val="es-ES"/>
        </w:rPr>
        <w:t>, 2026</w:t>
      </w:r>
    </w:p>
    <w:p w14:paraId="323EA0E4" w14:textId="56A70261" w:rsidR="00F81290" w:rsidRPr="00D43173" w:rsidRDefault="004F2352" w:rsidP="00464B5E">
      <w:pPr>
        <w:jc w:val="center"/>
        <w:rPr>
          <w:rFonts w:ascii="Palatino Linotype" w:hAnsi="Palatino Linotype" w:cs="Palatino"/>
          <w:lang w:val="es-ES"/>
        </w:rPr>
      </w:pPr>
      <w:r w:rsidRPr="00D43173">
        <w:rPr>
          <w:rFonts w:ascii="Palatino Linotype" w:hAnsi="Palatino Linotype" w:cs="Palatino"/>
          <w:lang w:val="es-ES"/>
        </w:rPr>
        <w:t xml:space="preserve">Común </w:t>
      </w:r>
      <w:r w:rsidR="006E2A68" w:rsidRPr="00D43173">
        <w:rPr>
          <w:rFonts w:ascii="Palatino Linotype" w:hAnsi="Palatino Linotype" w:cs="Palatino"/>
          <w:lang w:val="es-ES"/>
        </w:rPr>
        <w:t>1</w:t>
      </w:r>
      <w:r w:rsidR="009C7DC7">
        <w:rPr>
          <w:rFonts w:ascii="Palatino Linotype" w:hAnsi="Palatino Linotype" w:cs="Palatino"/>
          <w:lang w:val="es-ES"/>
        </w:rPr>
        <w:t>9</w:t>
      </w:r>
      <w:r w:rsidR="00F81290" w:rsidRPr="00D43173">
        <w:rPr>
          <w:rFonts w:ascii="Palatino Linotype" w:hAnsi="Palatino Linotype" w:cs="Palatino"/>
          <w:lang w:val="es-ES"/>
        </w:rPr>
        <w:t xml:space="preserve"> / </w:t>
      </w:r>
      <w:r w:rsidRPr="00D43173">
        <w:rPr>
          <w:rFonts w:ascii="Palatino Linotype" w:hAnsi="Palatino Linotype" w:cs="Palatino"/>
          <w:lang w:val="es-ES"/>
        </w:rPr>
        <w:t xml:space="preserve">Proper </w:t>
      </w:r>
      <w:r w:rsidR="006E2A68" w:rsidRPr="00D43173">
        <w:rPr>
          <w:rFonts w:ascii="Palatino Linotype" w:hAnsi="Palatino Linotype" w:cs="Palatino"/>
          <w:lang w:val="es-ES"/>
        </w:rPr>
        <w:t>1</w:t>
      </w:r>
      <w:r w:rsidR="009C7DC7">
        <w:rPr>
          <w:rFonts w:ascii="Palatino Linotype" w:hAnsi="Palatino Linotype" w:cs="Palatino"/>
          <w:lang w:val="es-ES"/>
        </w:rPr>
        <w:t>9</w:t>
      </w:r>
      <w:r w:rsidR="00F81290" w:rsidRPr="00D43173">
        <w:rPr>
          <w:rFonts w:ascii="Palatino Linotype" w:hAnsi="Palatino Linotype" w:cs="Palatino"/>
          <w:lang w:val="es-ES"/>
        </w:rPr>
        <w:t xml:space="preserve"> </w:t>
      </w:r>
    </w:p>
    <w:p w14:paraId="60A682BA" w14:textId="1B233F43" w:rsidR="00464B5E" w:rsidRPr="00D43173" w:rsidRDefault="00464B5E" w:rsidP="00464B5E">
      <w:pPr>
        <w:jc w:val="center"/>
        <w:rPr>
          <w:rFonts w:ascii="Book Antiqua" w:hAnsi="Book Antiqua" w:cs="Palatino"/>
          <w:i/>
          <w:sz w:val="22"/>
          <w:szCs w:val="22"/>
          <w:lang w:val="es-ES"/>
        </w:rPr>
      </w:pPr>
      <w:r w:rsidRPr="00D43173">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D43173" w:rsidRDefault="00464B5E" w:rsidP="00464B5E">
      <w:pPr>
        <w:jc w:val="center"/>
        <w:rPr>
          <w:rFonts w:ascii="Book Antiqua" w:hAnsi="Book Antiqua" w:cs="Palatino"/>
          <w:i/>
          <w:sz w:val="22"/>
          <w:szCs w:val="22"/>
          <w:lang w:val="es-ES"/>
        </w:rPr>
      </w:pPr>
      <w:r w:rsidRPr="00D43173">
        <w:rPr>
          <w:rFonts w:ascii="Book Antiqua" w:hAnsi="Book Antiqua" w:cs="Palatino"/>
          <w:i/>
          <w:sz w:val="22"/>
          <w:szCs w:val="22"/>
          <w:lang w:val="es-ES"/>
        </w:rPr>
        <w:t xml:space="preserve"> </w:t>
      </w:r>
      <w:hyperlink r:id="rId8" w:history="1">
        <w:r w:rsidRPr="00D43173">
          <w:rPr>
            <w:rStyle w:val="Hyperlink"/>
            <w:rFonts w:ascii="Book Antiqua" w:hAnsi="Book Antiqua"/>
            <w:i/>
            <w:sz w:val="22"/>
            <w:szCs w:val="22"/>
            <w:lang w:val="es-ES"/>
          </w:rPr>
          <w:t xml:space="preserve">Book </w:t>
        </w:r>
        <w:proofErr w:type="spellStart"/>
        <w:r w:rsidRPr="00D43173">
          <w:rPr>
            <w:rStyle w:val="Hyperlink"/>
            <w:rFonts w:ascii="Book Antiqua" w:hAnsi="Book Antiqua"/>
            <w:i/>
            <w:sz w:val="22"/>
            <w:szCs w:val="22"/>
            <w:lang w:val="es-ES"/>
          </w:rPr>
          <w:t>of</w:t>
        </w:r>
        <w:proofErr w:type="spellEnd"/>
        <w:r w:rsidRPr="00D43173">
          <w:rPr>
            <w:rStyle w:val="Hyperlink"/>
            <w:rFonts w:ascii="Book Antiqua" w:hAnsi="Book Antiqua"/>
            <w:i/>
            <w:sz w:val="22"/>
            <w:szCs w:val="22"/>
            <w:lang w:val="es-ES"/>
          </w:rPr>
          <w:t xml:space="preserve"> Common Worship</w:t>
        </w:r>
      </w:hyperlink>
      <w:r w:rsidRPr="00D43173">
        <w:rPr>
          <w:rFonts w:ascii="Book Antiqua" w:hAnsi="Book Antiqua"/>
          <w:i/>
          <w:sz w:val="22"/>
          <w:szCs w:val="22"/>
          <w:lang w:val="es-ES"/>
        </w:rPr>
        <w:t xml:space="preserve"> </w:t>
      </w:r>
      <w:r w:rsidRPr="00D43173">
        <w:rPr>
          <w:rFonts w:ascii="Book Antiqua" w:hAnsi="Book Antiqua" w:cs="Palatino"/>
          <w:i/>
          <w:sz w:val="22"/>
          <w:szCs w:val="22"/>
          <w:lang w:val="es-ES"/>
        </w:rPr>
        <w:t>© 2018 Westminster John Knox Press, Louisville KY.</w:t>
      </w:r>
    </w:p>
    <w:p w14:paraId="73C37542" w14:textId="77777777" w:rsidR="00487174" w:rsidRPr="00D43173" w:rsidRDefault="00487174" w:rsidP="00E035FF">
      <w:pPr>
        <w:rPr>
          <w:rFonts w:ascii="Book Antiqua" w:hAnsi="Book Antiqua" w:cs="Palatino"/>
          <w:lang w:val="es-ES"/>
        </w:rPr>
      </w:pPr>
    </w:p>
    <w:p w14:paraId="011FFA79" w14:textId="70B24588" w:rsidR="00B33981" w:rsidRPr="00D43173" w:rsidRDefault="00B33981" w:rsidP="00B33981">
      <w:pPr>
        <w:rPr>
          <w:rFonts w:ascii="Book Antiqua" w:hAnsi="Book Antiqua" w:cs="Palatino"/>
          <w:b/>
          <w:lang w:val="es-ES"/>
        </w:rPr>
      </w:pPr>
      <w:r w:rsidRPr="00D43173">
        <w:rPr>
          <w:rFonts w:ascii="Book Antiqua" w:hAnsi="Book Antiqua" w:cs="Palatino"/>
          <w:b/>
          <w:lang w:val="es-ES"/>
        </w:rPr>
        <w:t>LECTURAS BÍBLICAS / BIBLE PASSAGES</w:t>
      </w:r>
    </w:p>
    <w:p w14:paraId="61020D0D" w14:textId="30710FC1" w:rsidR="00FB410B" w:rsidRDefault="00FB410B" w:rsidP="00FB410B">
      <w:pPr>
        <w:pStyle w:val="ListParagraph"/>
        <w:numPr>
          <w:ilvl w:val="0"/>
          <w:numId w:val="5"/>
        </w:numPr>
        <w:spacing w:after="0" w:line="240" w:lineRule="auto"/>
        <w:rPr>
          <w:rFonts w:ascii="Book Antiqua" w:hAnsi="Book Antiqua"/>
          <w:sz w:val="24"/>
          <w:szCs w:val="24"/>
          <w:lang w:val="es-US"/>
        </w:rPr>
      </w:pPr>
      <w:bookmarkStart w:id="0" w:name="OLE_LINK1"/>
      <w:proofErr w:type="spellStart"/>
      <w:r w:rsidRPr="007B233C">
        <w:rPr>
          <w:rFonts w:ascii="Book Antiqua" w:hAnsi="Book Antiqua"/>
          <w:sz w:val="24"/>
          <w:szCs w:val="24"/>
        </w:rPr>
        <w:t>Éxodo</w:t>
      </w:r>
      <w:proofErr w:type="spellEnd"/>
      <w:r>
        <w:rPr>
          <w:rFonts w:ascii="Book Antiqua" w:hAnsi="Book Antiqua"/>
          <w:sz w:val="24"/>
          <w:szCs w:val="24"/>
        </w:rPr>
        <w:t>/Exodus</w:t>
      </w:r>
      <w:r w:rsidRPr="007B233C">
        <w:rPr>
          <w:rFonts w:ascii="Book Antiqua" w:hAnsi="Book Antiqua"/>
          <w:sz w:val="24"/>
          <w:szCs w:val="24"/>
        </w:rPr>
        <w:t xml:space="preserve"> </w:t>
      </w:r>
      <w:r w:rsidR="009C7DC7" w:rsidRPr="009C7DC7">
        <w:rPr>
          <w:rFonts w:ascii="Book Antiqua" w:hAnsi="Book Antiqua"/>
          <w:sz w:val="24"/>
          <w:szCs w:val="24"/>
        </w:rPr>
        <w:t>14</w:t>
      </w:r>
      <w:r w:rsidR="009C7DC7">
        <w:rPr>
          <w:rFonts w:ascii="Book Antiqua" w:hAnsi="Book Antiqua"/>
          <w:sz w:val="24"/>
          <w:szCs w:val="24"/>
        </w:rPr>
        <w:t>,</w:t>
      </w:r>
      <w:r w:rsidR="009C7DC7" w:rsidRPr="009C7DC7">
        <w:rPr>
          <w:rFonts w:ascii="Book Antiqua" w:hAnsi="Book Antiqua"/>
          <w:sz w:val="24"/>
          <w:szCs w:val="24"/>
        </w:rPr>
        <w:t>19-31</w:t>
      </w:r>
      <w:r w:rsidRPr="00F1065B">
        <w:rPr>
          <w:rFonts w:ascii="Book Antiqua" w:hAnsi="Book Antiqua"/>
          <w:sz w:val="24"/>
          <w:szCs w:val="24"/>
          <w:lang w:val="es-US"/>
        </w:rPr>
        <w:t xml:space="preserve">y Salmo/Psalm </w:t>
      </w:r>
      <w:r w:rsidR="009C7DC7">
        <w:rPr>
          <w:rFonts w:ascii="Book Antiqua" w:hAnsi="Book Antiqua"/>
          <w:sz w:val="24"/>
          <w:szCs w:val="24"/>
          <w:lang w:val="es-US"/>
        </w:rPr>
        <w:t>114 o Éxodo/Exodus 15,1b-11; 20-21</w:t>
      </w:r>
      <w:r w:rsidRPr="00E47497">
        <w:rPr>
          <w:rFonts w:ascii="Book Antiqua" w:hAnsi="Book Antiqua"/>
          <w:sz w:val="24"/>
          <w:szCs w:val="24"/>
          <w:lang w:val="es-US"/>
        </w:rPr>
        <w:t xml:space="preserve"> </w:t>
      </w:r>
      <w:r>
        <w:rPr>
          <w:rFonts w:ascii="Book Antiqua" w:hAnsi="Book Antiqua"/>
          <w:sz w:val="24"/>
          <w:szCs w:val="24"/>
          <w:lang w:val="es-US"/>
        </w:rPr>
        <w:t>(</w:t>
      </w:r>
      <w:r w:rsidRPr="005E3D00">
        <w:rPr>
          <w:rFonts w:ascii="Book Antiqua" w:hAnsi="Book Antiqua"/>
          <w:i/>
          <w:iCs/>
          <w:sz w:val="24"/>
          <w:szCs w:val="24"/>
          <w:lang w:val="es-US"/>
        </w:rPr>
        <w:t>semicontinuo/</w:t>
      </w:r>
      <w:proofErr w:type="spellStart"/>
      <w:r w:rsidRPr="005E3D00">
        <w:rPr>
          <w:rFonts w:ascii="Book Antiqua" w:hAnsi="Book Antiqua"/>
          <w:i/>
          <w:iCs/>
          <w:sz w:val="24"/>
          <w:szCs w:val="24"/>
          <w:lang w:val="es-US"/>
        </w:rPr>
        <w:t>semicontinuous</w:t>
      </w:r>
      <w:proofErr w:type="spellEnd"/>
      <w:r>
        <w:rPr>
          <w:rFonts w:ascii="Book Antiqua" w:hAnsi="Book Antiqua"/>
          <w:sz w:val="24"/>
          <w:szCs w:val="24"/>
          <w:lang w:val="es-US"/>
        </w:rPr>
        <w:t>)</w:t>
      </w:r>
    </w:p>
    <w:p w14:paraId="26BB9F30" w14:textId="51304ECD" w:rsidR="00FB410B" w:rsidRPr="00F1065B" w:rsidRDefault="009C7DC7" w:rsidP="00FB410B">
      <w:pPr>
        <w:pStyle w:val="ListParagraph"/>
        <w:numPr>
          <w:ilvl w:val="0"/>
          <w:numId w:val="5"/>
        </w:numPr>
        <w:spacing w:after="0" w:line="240" w:lineRule="auto"/>
        <w:rPr>
          <w:rFonts w:ascii="Book Antiqua" w:hAnsi="Book Antiqua"/>
          <w:sz w:val="24"/>
          <w:szCs w:val="24"/>
          <w:lang w:val="es-US"/>
        </w:rPr>
      </w:pPr>
      <w:r>
        <w:rPr>
          <w:rFonts w:ascii="Book Antiqua" w:hAnsi="Book Antiqua"/>
          <w:sz w:val="24"/>
          <w:szCs w:val="24"/>
          <w:lang w:val="es-US"/>
        </w:rPr>
        <w:t>Génesis/Genesis</w:t>
      </w:r>
      <w:r w:rsidR="00FB410B" w:rsidRPr="00B30478">
        <w:rPr>
          <w:rFonts w:ascii="Book Antiqua" w:hAnsi="Book Antiqua"/>
          <w:sz w:val="24"/>
          <w:szCs w:val="24"/>
          <w:lang w:val="es-US"/>
        </w:rPr>
        <w:t xml:space="preserve"> </w:t>
      </w:r>
      <w:r>
        <w:rPr>
          <w:rFonts w:ascii="Book Antiqua" w:hAnsi="Book Antiqua"/>
          <w:sz w:val="24"/>
          <w:szCs w:val="24"/>
          <w:lang w:val="es-US"/>
        </w:rPr>
        <w:t>50,15-21</w:t>
      </w:r>
      <w:r w:rsidR="00FB410B">
        <w:rPr>
          <w:rFonts w:ascii="Book Antiqua" w:hAnsi="Book Antiqua"/>
          <w:sz w:val="24"/>
          <w:szCs w:val="24"/>
          <w:lang w:val="es-US"/>
        </w:rPr>
        <w:t xml:space="preserve"> y Salmo/Psalm </w:t>
      </w:r>
      <w:r>
        <w:rPr>
          <w:rFonts w:ascii="Book Antiqua" w:hAnsi="Book Antiqua"/>
          <w:sz w:val="24"/>
          <w:szCs w:val="24"/>
          <w:lang w:val="es-US"/>
        </w:rPr>
        <w:t>103,(1-7); 8-13</w:t>
      </w:r>
      <w:r w:rsidR="00FB410B" w:rsidRPr="0037592F">
        <w:rPr>
          <w:rFonts w:ascii="Book Antiqua" w:hAnsi="Book Antiqua"/>
          <w:sz w:val="24"/>
          <w:szCs w:val="24"/>
          <w:lang w:val="es-US"/>
        </w:rPr>
        <w:t xml:space="preserve"> </w:t>
      </w:r>
      <w:r w:rsidR="00FB410B">
        <w:rPr>
          <w:rFonts w:ascii="Book Antiqua" w:hAnsi="Book Antiqua"/>
          <w:sz w:val="24"/>
          <w:szCs w:val="24"/>
          <w:lang w:val="es-US"/>
        </w:rPr>
        <w:t>(</w:t>
      </w:r>
      <w:r w:rsidR="00FB410B" w:rsidRPr="005E3D00">
        <w:rPr>
          <w:rFonts w:ascii="Book Antiqua" w:hAnsi="Book Antiqua"/>
          <w:i/>
          <w:iCs/>
          <w:sz w:val="24"/>
          <w:szCs w:val="24"/>
          <w:lang w:val="es-US"/>
        </w:rPr>
        <w:t xml:space="preserve">complementario / </w:t>
      </w:r>
      <w:proofErr w:type="spellStart"/>
      <w:r w:rsidR="00FB410B" w:rsidRPr="005E3D00">
        <w:rPr>
          <w:rFonts w:ascii="Book Antiqua" w:hAnsi="Book Antiqua"/>
          <w:i/>
          <w:iCs/>
          <w:sz w:val="24"/>
          <w:szCs w:val="24"/>
          <w:lang w:val="es-US"/>
        </w:rPr>
        <w:t>complementary</w:t>
      </w:r>
      <w:proofErr w:type="spellEnd"/>
      <w:r w:rsidR="00FB410B">
        <w:rPr>
          <w:rFonts w:ascii="Book Antiqua" w:hAnsi="Book Antiqua"/>
          <w:sz w:val="24"/>
          <w:szCs w:val="24"/>
          <w:lang w:val="es-US"/>
        </w:rPr>
        <w:t>)</w:t>
      </w:r>
    </w:p>
    <w:p w14:paraId="06D6CAC2" w14:textId="7E80642C" w:rsidR="00FB410B" w:rsidRPr="00245A83" w:rsidRDefault="00FB410B" w:rsidP="00FB410B">
      <w:pPr>
        <w:pStyle w:val="ListParagraph"/>
        <w:numPr>
          <w:ilvl w:val="0"/>
          <w:numId w:val="5"/>
        </w:numPr>
        <w:spacing w:after="0" w:line="240" w:lineRule="auto"/>
        <w:rPr>
          <w:rFonts w:ascii="Book Antiqua" w:hAnsi="Book Antiqua"/>
          <w:sz w:val="24"/>
          <w:szCs w:val="24"/>
          <w:lang w:val="es-US"/>
        </w:rPr>
      </w:pPr>
      <w:r w:rsidRPr="00245A83">
        <w:rPr>
          <w:rFonts w:ascii="Book Antiqua" w:hAnsi="Book Antiqua"/>
          <w:sz w:val="24"/>
          <w:szCs w:val="24"/>
          <w:lang w:val="es-US"/>
        </w:rPr>
        <w:t>Romanos</w:t>
      </w:r>
      <w:r>
        <w:rPr>
          <w:rFonts w:ascii="Book Antiqua" w:hAnsi="Book Antiqua"/>
          <w:sz w:val="24"/>
          <w:szCs w:val="24"/>
          <w:lang w:val="es-US"/>
        </w:rPr>
        <w:t>/Romans</w:t>
      </w:r>
      <w:r w:rsidRPr="00245A83">
        <w:rPr>
          <w:rFonts w:ascii="Book Antiqua" w:hAnsi="Book Antiqua"/>
          <w:sz w:val="24"/>
          <w:szCs w:val="24"/>
          <w:lang w:val="es-US"/>
        </w:rPr>
        <w:t xml:space="preserve"> </w:t>
      </w:r>
      <w:r w:rsidR="009C7DC7">
        <w:rPr>
          <w:rFonts w:ascii="Book Antiqua" w:hAnsi="Book Antiqua"/>
          <w:sz w:val="24"/>
          <w:szCs w:val="24"/>
        </w:rPr>
        <w:t>14,1-12</w:t>
      </w:r>
    </w:p>
    <w:p w14:paraId="43A31EA4" w14:textId="72B38D99" w:rsidR="00FE3CBD" w:rsidRPr="00D43173" w:rsidRDefault="00FB410B" w:rsidP="00FB410B">
      <w:pPr>
        <w:numPr>
          <w:ilvl w:val="0"/>
          <w:numId w:val="5"/>
        </w:numPr>
        <w:rPr>
          <w:rFonts w:ascii="Book Antiqua" w:eastAsia="Calibri" w:hAnsi="Book Antiqua" w:cs="Palatino"/>
          <w:szCs w:val="22"/>
          <w:lang w:val="es-ES"/>
        </w:rPr>
      </w:pPr>
      <w:r w:rsidRPr="00245A83">
        <w:rPr>
          <w:rFonts w:ascii="Book Antiqua" w:hAnsi="Book Antiqua"/>
          <w:lang w:val="es-US"/>
        </w:rPr>
        <w:t>Mateo</w:t>
      </w:r>
      <w:r>
        <w:rPr>
          <w:rFonts w:ascii="Book Antiqua" w:hAnsi="Book Antiqua"/>
          <w:lang w:val="es-US"/>
        </w:rPr>
        <w:t>/Matthew</w:t>
      </w:r>
      <w:r w:rsidRPr="00245A83">
        <w:rPr>
          <w:rFonts w:ascii="Book Antiqua" w:hAnsi="Book Antiqua"/>
          <w:lang w:val="es-US"/>
        </w:rPr>
        <w:t xml:space="preserve"> </w:t>
      </w:r>
      <w:r w:rsidR="009C7DC7">
        <w:rPr>
          <w:rFonts w:ascii="Book Antiqua" w:hAnsi="Book Antiqua"/>
        </w:rPr>
        <w:t>18,21-35</w:t>
      </w:r>
    </w:p>
    <w:bookmarkEnd w:id="0"/>
    <w:p w14:paraId="03751803" w14:textId="77777777" w:rsidR="009B4653" w:rsidRPr="00D43173" w:rsidRDefault="009B4653" w:rsidP="009B4653">
      <w:pPr>
        <w:rPr>
          <w:rFonts w:ascii="Book Antiqua" w:hAnsi="Book Antiqua" w:cs="Palatino"/>
          <w:b/>
          <w:lang w:val="es-ES"/>
        </w:rPr>
      </w:pPr>
    </w:p>
    <w:p w14:paraId="0E4A84DA" w14:textId="2EF6828F" w:rsidR="007C73BF" w:rsidRPr="00D43173" w:rsidRDefault="007C73BF" w:rsidP="007C73BF">
      <w:pPr>
        <w:jc w:val="center"/>
        <w:rPr>
          <w:rFonts w:ascii="Optima" w:hAnsi="Optima" w:cs="Optima"/>
          <w:b/>
          <w:sz w:val="40"/>
          <w:szCs w:val="40"/>
          <w:lang w:val="es-ES"/>
        </w:rPr>
      </w:pPr>
      <w:r w:rsidRPr="00D43173">
        <w:rPr>
          <w:rFonts w:ascii="Optima" w:hAnsi="Optima" w:cs="Optima"/>
          <w:b/>
          <w:sz w:val="40"/>
          <w:szCs w:val="40"/>
          <w:lang w:val="es-ES"/>
        </w:rPr>
        <w:t xml:space="preserve">—ENFOQUE EN </w:t>
      </w:r>
      <w:r w:rsidR="00F51449">
        <w:rPr>
          <w:rFonts w:ascii="Optima" w:hAnsi="Optima" w:cs="Optima"/>
          <w:b/>
          <w:sz w:val="40"/>
          <w:szCs w:val="40"/>
          <w:lang w:val="es-ES"/>
        </w:rPr>
        <w:t>ROMANOS</w:t>
      </w:r>
      <w:r w:rsidR="0064338C">
        <w:rPr>
          <w:rFonts w:ascii="Optima" w:hAnsi="Optima" w:cs="Optima"/>
          <w:b/>
          <w:sz w:val="40"/>
          <w:szCs w:val="40"/>
          <w:lang w:val="es-ES"/>
        </w:rPr>
        <w:t xml:space="preserve"> </w:t>
      </w:r>
      <w:r w:rsidR="009C7DC7" w:rsidRPr="009C7DC7">
        <w:rPr>
          <w:rFonts w:ascii="Optima" w:hAnsi="Optima" w:cs="Optima"/>
          <w:b/>
          <w:sz w:val="40"/>
          <w:szCs w:val="40"/>
          <w:lang w:val="es-ES"/>
        </w:rPr>
        <w:t>14,1-12</w:t>
      </w:r>
      <w:r w:rsidRPr="00D43173">
        <w:rPr>
          <w:rFonts w:ascii="Optima" w:hAnsi="Optima" w:cs="Optima"/>
          <w:b/>
          <w:sz w:val="40"/>
          <w:szCs w:val="40"/>
          <w:lang w:val="es-ES"/>
        </w:rPr>
        <w:t>—</w:t>
      </w:r>
    </w:p>
    <w:p w14:paraId="65E3EDB0" w14:textId="77777777" w:rsidR="007A0257" w:rsidRPr="00D43173" w:rsidRDefault="007A0257" w:rsidP="007A0257">
      <w:pPr>
        <w:rPr>
          <w:rFonts w:ascii="Book Antiqua" w:hAnsi="Book Antiqua" w:cs="Optima"/>
          <w:b/>
          <w:lang w:val="es-ES"/>
        </w:rPr>
      </w:pPr>
    </w:p>
    <w:p w14:paraId="25367768" w14:textId="77777777" w:rsidR="00B16D90" w:rsidRPr="00F51449" w:rsidRDefault="00B16D90" w:rsidP="00F51449">
      <w:pPr>
        <w:rPr>
          <w:rFonts w:ascii="Book Antiqua" w:hAnsi="Book Antiqua" w:cs="Optima"/>
          <w:b/>
          <w:lang w:val="es-ES"/>
        </w:rPr>
      </w:pPr>
      <w:r w:rsidRPr="00F51449">
        <w:rPr>
          <w:rFonts w:ascii="Book Antiqua" w:hAnsi="Book Antiqua" w:cs="Optima"/>
          <w:b/>
          <w:lang w:val="es-ES"/>
        </w:rPr>
        <w:t>¿Qué es lo más importante que debemos saber?</w:t>
      </w:r>
    </w:p>
    <w:p w14:paraId="19ADBB28" w14:textId="08358047" w:rsidR="009C7DC7" w:rsidRPr="009C7DC7" w:rsidRDefault="009C7DC7" w:rsidP="009C7DC7">
      <w:pPr>
        <w:rPr>
          <w:rFonts w:ascii="Book Antiqua" w:hAnsi="Book Antiqua" w:cs="Times New Roman"/>
          <w:lang w:val="es-ES"/>
        </w:rPr>
      </w:pPr>
      <w:r w:rsidRPr="009C7DC7">
        <w:rPr>
          <w:rFonts w:ascii="Book Antiqua" w:hAnsi="Book Antiqua" w:cs="Times New Roman"/>
          <w:lang w:val="es-ES"/>
        </w:rPr>
        <w:t>Este texto, que es la continuación del pasaje de la semana anterior, también pertenece a la unidad mayor que comienza en 12</w:t>
      </w:r>
      <w:r>
        <w:rPr>
          <w:rFonts w:ascii="Book Antiqua" w:hAnsi="Book Antiqua" w:cs="Times New Roman"/>
          <w:lang w:val="es-ES"/>
        </w:rPr>
        <w:t>,</w:t>
      </w:r>
      <w:r w:rsidRPr="009C7DC7">
        <w:rPr>
          <w:rFonts w:ascii="Book Antiqua" w:hAnsi="Book Antiqua" w:cs="Times New Roman"/>
          <w:lang w:val="es-ES"/>
        </w:rPr>
        <w:t>1 y se extiende hasta 15</w:t>
      </w:r>
      <w:r>
        <w:rPr>
          <w:rFonts w:ascii="Book Antiqua" w:hAnsi="Book Antiqua" w:cs="Times New Roman"/>
          <w:lang w:val="es-ES"/>
        </w:rPr>
        <w:t>,</w:t>
      </w:r>
      <w:r w:rsidRPr="009C7DC7">
        <w:rPr>
          <w:rFonts w:ascii="Book Antiqua" w:hAnsi="Book Antiqua" w:cs="Times New Roman"/>
          <w:lang w:val="es-ES"/>
        </w:rPr>
        <w:t>13, donde Pablo ofrece a la comunidad creyente de Roma una serie de instrucciones sobre la conducta que deben observar en diversas circunstancias.</w:t>
      </w:r>
    </w:p>
    <w:p w14:paraId="38F1B65D" w14:textId="77777777" w:rsidR="009C7DC7" w:rsidRPr="009C7DC7" w:rsidRDefault="009C7DC7" w:rsidP="009C7DC7">
      <w:pPr>
        <w:rPr>
          <w:rFonts w:ascii="Book Antiqua" w:hAnsi="Book Antiqua" w:cs="Times New Roman"/>
          <w:lang w:val="es-ES"/>
        </w:rPr>
      </w:pPr>
    </w:p>
    <w:p w14:paraId="2BEDD68B" w14:textId="77777777" w:rsidR="009C7DC7" w:rsidRPr="009C7DC7" w:rsidRDefault="009C7DC7" w:rsidP="009C7DC7">
      <w:pPr>
        <w:rPr>
          <w:rFonts w:ascii="Book Antiqua" w:hAnsi="Book Antiqua" w:cs="Times New Roman"/>
          <w:lang w:val="es-ES"/>
        </w:rPr>
      </w:pPr>
      <w:r w:rsidRPr="009C7DC7">
        <w:rPr>
          <w:rFonts w:ascii="Book Antiqua" w:hAnsi="Book Antiqua" w:cs="Times New Roman"/>
          <w:lang w:val="es-ES"/>
        </w:rPr>
        <w:t xml:space="preserve">Dice el comentario de la </w:t>
      </w:r>
      <w:r w:rsidRPr="009C7DC7">
        <w:rPr>
          <w:rFonts w:ascii="Book Antiqua" w:hAnsi="Book Antiqua" w:cs="Times New Roman"/>
          <w:i/>
          <w:iCs/>
          <w:lang w:val="es-ES"/>
        </w:rPr>
        <w:t>Biblia de Estudio Dios Habla Hoy</w:t>
      </w:r>
      <w:r w:rsidRPr="009C7DC7">
        <w:rPr>
          <w:rFonts w:ascii="Book Antiqua" w:hAnsi="Book Antiqua" w:cs="Times New Roman"/>
          <w:lang w:val="es-ES"/>
        </w:rPr>
        <w:t xml:space="preserve"> que este capítulo trata problemas que surgían entre los distintos grupos de la comunidad cristiana, causados por la diversidad de sus orígenes y culturas.</w:t>
      </w:r>
    </w:p>
    <w:p w14:paraId="5E4C5448" w14:textId="77777777" w:rsidR="009C7DC7" w:rsidRPr="009C7DC7" w:rsidRDefault="009C7DC7" w:rsidP="009C7DC7">
      <w:pPr>
        <w:rPr>
          <w:rFonts w:ascii="Book Antiqua" w:hAnsi="Book Antiqua" w:cs="Times New Roman"/>
          <w:lang w:val="es-ES"/>
        </w:rPr>
      </w:pPr>
    </w:p>
    <w:p w14:paraId="314A3A6E" w14:textId="4D86C3CC" w:rsidR="009C7DC7" w:rsidRPr="009C7DC7" w:rsidRDefault="009C7DC7" w:rsidP="009C7DC7">
      <w:pPr>
        <w:rPr>
          <w:rFonts w:ascii="Book Antiqua" w:hAnsi="Book Antiqua" w:cs="Times New Roman"/>
          <w:lang w:val="es-ES"/>
        </w:rPr>
      </w:pPr>
      <w:r w:rsidRPr="009C7DC7">
        <w:rPr>
          <w:rFonts w:ascii="Book Antiqua" w:hAnsi="Book Antiqua" w:cs="Times New Roman"/>
          <w:lang w:val="es-ES"/>
        </w:rPr>
        <w:t xml:space="preserve">¿Quiénes eran las personas débiles en la fe? El apóstol las identifica como quienes solo comen verduras (v. 2). Entre las personas </w:t>
      </w:r>
      <w:r>
        <w:rPr>
          <w:rFonts w:ascii="Book Antiqua" w:hAnsi="Book Antiqua" w:cs="Times New Roman"/>
          <w:lang w:val="es-ES"/>
        </w:rPr>
        <w:t>«</w:t>
      </w:r>
      <w:r w:rsidRPr="009C7DC7">
        <w:rPr>
          <w:rFonts w:ascii="Book Antiqua" w:hAnsi="Book Antiqua" w:cs="Times New Roman"/>
          <w:lang w:val="es-ES"/>
        </w:rPr>
        <w:t>débiles</w:t>
      </w:r>
      <w:r>
        <w:rPr>
          <w:rFonts w:ascii="Book Antiqua" w:hAnsi="Book Antiqua" w:cs="Times New Roman"/>
          <w:lang w:val="es-ES"/>
        </w:rPr>
        <w:t>»</w:t>
      </w:r>
      <w:r w:rsidRPr="009C7DC7">
        <w:rPr>
          <w:rFonts w:ascii="Book Antiqua" w:hAnsi="Book Antiqua" w:cs="Times New Roman"/>
          <w:lang w:val="es-ES"/>
        </w:rPr>
        <w:t xml:space="preserve"> y sus opuestas, que en 15</w:t>
      </w:r>
      <w:r>
        <w:rPr>
          <w:rFonts w:ascii="Book Antiqua" w:hAnsi="Book Antiqua" w:cs="Times New Roman"/>
          <w:lang w:val="es-ES"/>
        </w:rPr>
        <w:t>,</w:t>
      </w:r>
      <w:r w:rsidRPr="009C7DC7">
        <w:rPr>
          <w:rFonts w:ascii="Book Antiqua" w:hAnsi="Book Antiqua" w:cs="Times New Roman"/>
          <w:lang w:val="es-ES"/>
        </w:rPr>
        <w:t xml:space="preserve">1 denomina como </w:t>
      </w:r>
      <w:r>
        <w:rPr>
          <w:rFonts w:ascii="Book Antiqua" w:hAnsi="Book Antiqua" w:cs="Times New Roman"/>
          <w:lang w:val="es-ES"/>
        </w:rPr>
        <w:t>«</w:t>
      </w:r>
      <w:r w:rsidRPr="009C7DC7">
        <w:rPr>
          <w:rFonts w:ascii="Book Antiqua" w:hAnsi="Book Antiqua" w:cs="Times New Roman"/>
          <w:lang w:val="es-ES"/>
        </w:rPr>
        <w:t>fuertes</w:t>
      </w:r>
      <w:r>
        <w:rPr>
          <w:rFonts w:ascii="Book Antiqua" w:hAnsi="Book Antiqua" w:cs="Times New Roman"/>
          <w:lang w:val="es-ES"/>
        </w:rPr>
        <w:t>»</w:t>
      </w:r>
      <w:r w:rsidRPr="009C7DC7">
        <w:rPr>
          <w:rFonts w:ascii="Book Antiqua" w:hAnsi="Book Antiqua" w:cs="Times New Roman"/>
          <w:lang w:val="es-ES"/>
        </w:rPr>
        <w:t>, la diferencia estribaba en cuestiones de dieta y en la observancia de ciertos días o festividades religiosas.</w:t>
      </w:r>
    </w:p>
    <w:p w14:paraId="07B05380" w14:textId="77777777" w:rsidR="009C7DC7" w:rsidRPr="009C7DC7" w:rsidRDefault="009C7DC7" w:rsidP="009C7DC7">
      <w:pPr>
        <w:rPr>
          <w:rFonts w:ascii="Book Antiqua" w:hAnsi="Book Antiqua" w:cs="Times New Roman"/>
          <w:lang w:val="es-ES"/>
        </w:rPr>
      </w:pPr>
    </w:p>
    <w:p w14:paraId="127FF832" w14:textId="7F79F675" w:rsidR="009C7DC7" w:rsidRPr="009C7DC7" w:rsidRDefault="009C7DC7" w:rsidP="009C7DC7">
      <w:pPr>
        <w:rPr>
          <w:rFonts w:ascii="Book Antiqua" w:hAnsi="Book Antiqua" w:cs="Times New Roman"/>
          <w:lang w:val="es-ES"/>
        </w:rPr>
      </w:pPr>
      <w:r w:rsidRPr="009C7DC7">
        <w:rPr>
          <w:rFonts w:ascii="Book Antiqua" w:hAnsi="Book Antiqua" w:cs="Times New Roman"/>
          <w:lang w:val="es-ES"/>
        </w:rPr>
        <w:t xml:space="preserve">En este pasaje, los temas procuran atender el manejo de opiniones diversas y el seguimiento del ejemplo de Cristo. Particularmente, la necesidad de que </w:t>
      </w:r>
      <w:r>
        <w:rPr>
          <w:rFonts w:ascii="Book Antiqua" w:hAnsi="Book Antiqua" w:cs="Times New Roman"/>
          <w:lang w:val="es-ES"/>
        </w:rPr>
        <w:t>personas judías y gentiles</w:t>
      </w:r>
      <w:r w:rsidRPr="009C7DC7">
        <w:rPr>
          <w:rFonts w:ascii="Book Antiqua" w:hAnsi="Book Antiqua" w:cs="Times New Roman"/>
          <w:lang w:val="es-ES"/>
        </w:rPr>
        <w:t xml:space="preserve"> pudieran coexistir en hermandad cristiana. Para el grupo judío, </w:t>
      </w:r>
      <w:r>
        <w:rPr>
          <w:rFonts w:ascii="Book Antiqua" w:hAnsi="Book Antiqua" w:cs="Times New Roman"/>
          <w:lang w:val="es-ES"/>
        </w:rPr>
        <w:t>el grupo gentil</w:t>
      </w:r>
      <w:r w:rsidRPr="009C7DC7">
        <w:rPr>
          <w:rFonts w:ascii="Book Antiqua" w:hAnsi="Book Antiqua" w:cs="Times New Roman"/>
          <w:lang w:val="es-ES"/>
        </w:rPr>
        <w:t xml:space="preserve"> proveniente del paganismo </w:t>
      </w:r>
      <w:r>
        <w:rPr>
          <w:rFonts w:ascii="Book Antiqua" w:hAnsi="Book Antiqua" w:cs="Times New Roman"/>
          <w:lang w:val="es-ES"/>
        </w:rPr>
        <w:t>era débil</w:t>
      </w:r>
      <w:r w:rsidRPr="009C7DC7">
        <w:rPr>
          <w:rFonts w:ascii="Book Antiqua" w:hAnsi="Book Antiqua" w:cs="Times New Roman"/>
          <w:lang w:val="es-ES"/>
        </w:rPr>
        <w:t xml:space="preserve">. La </w:t>
      </w:r>
      <w:r w:rsidRPr="009C7DC7">
        <w:rPr>
          <w:rFonts w:ascii="Book Antiqua" w:hAnsi="Book Antiqua" w:cs="Times New Roman"/>
          <w:i/>
          <w:iCs/>
          <w:lang w:val="es-ES"/>
        </w:rPr>
        <w:t>Biblia del Peregrino</w:t>
      </w:r>
      <w:r w:rsidRPr="009C7DC7">
        <w:rPr>
          <w:rFonts w:ascii="Book Antiqua" w:hAnsi="Book Antiqua" w:cs="Times New Roman"/>
          <w:lang w:val="es-ES"/>
        </w:rPr>
        <w:t xml:space="preserve"> sugiere que, entre uno y otro, aún no habían logrado desprenderse de prácticas que resultaban conflictivas, como los ayunos y las prohibiciones culinarias provenientes del judaísmo, o los días de buen o mal agüero procedentes del paganismo. Las personas débiles no lograban desprenderse de tales prácticas, ya fuera por escrúpulos, miedos supersticiosos o falta de formación.</w:t>
      </w:r>
    </w:p>
    <w:p w14:paraId="52614D76" w14:textId="77777777" w:rsidR="009C7DC7" w:rsidRPr="009C7DC7" w:rsidRDefault="009C7DC7" w:rsidP="009C7DC7">
      <w:pPr>
        <w:rPr>
          <w:rFonts w:ascii="Book Antiqua" w:hAnsi="Book Antiqua" w:cs="Times New Roman"/>
          <w:lang w:val="es-ES"/>
        </w:rPr>
      </w:pPr>
    </w:p>
    <w:p w14:paraId="79E583A7" w14:textId="27C14BA9" w:rsidR="009C7DC7" w:rsidRPr="009C7DC7" w:rsidRDefault="009C7DC7" w:rsidP="009C7DC7">
      <w:pPr>
        <w:rPr>
          <w:rFonts w:ascii="Book Antiqua" w:hAnsi="Book Antiqua" w:cs="Times New Roman"/>
          <w:lang w:val="es-ES"/>
        </w:rPr>
      </w:pPr>
      <w:r w:rsidRPr="009C7DC7">
        <w:rPr>
          <w:rFonts w:ascii="Book Antiqua" w:hAnsi="Book Antiqua" w:cs="Times New Roman"/>
          <w:lang w:val="es-ES"/>
        </w:rPr>
        <w:t>Resulta interesante que Pablo ya había tratado temas relacionados en 1 Corintios 8 y 10</w:t>
      </w:r>
      <w:r>
        <w:rPr>
          <w:rFonts w:ascii="Book Antiqua" w:hAnsi="Book Antiqua" w:cs="Times New Roman"/>
          <w:lang w:val="es-ES"/>
        </w:rPr>
        <w:t>,</w:t>
      </w:r>
      <w:r w:rsidRPr="009C7DC7">
        <w:rPr>
          <w:rFonts w:ascii="Book Antiqua" w:hAnsi="Book Antiqua" w:cs="Times New Roman"/>
          <w:lang w:val="es-ES"/>
        </w:rPr>
        <w:t xml:space="preserve">14-33. Sin embargo, se perciben algunos cambios. Según el </w:t>
      </w:r>
      <w:r w:rsidRPr="009C7DC7">
        <w:rPr>
          <w:rFonts w:ascii="Book Antiqua" w:hAnsi="Book Antiqua" w:cs="Times New Roman"/>
          <w:i/>
          <w:iCs/>
          <w:lang w:val="es-ES"/>
        </w:rPr>
        <w:t>Comentario Harper</w:t>
      </w:r>
      <w:r w:rsidRPr="009C7DC7">
        <w:rPr>
          <w:rFonts w:ascii="Book Antiqua" w:hAnsi="Book Antiqua" w:cs="Times New Roman"/>
          <w:lang w:val="es-ES"/>
        </w:rPr>
        <w:t xml:space="preserve">, en Romanos las expresiones de Pablo son menos rígidas y extensas que en 1 Corintios, lo que podría apuntar a </w:t>
      </w:r>
      <w:r w:rsidRPr="009C7DC7">
        <w:rPr>
          <w:rFonts w:ascii="Book Antiqua" w:hAnsi="Book Antiqua" w:cs="Times New Roman"/>
          <w:lang w:val="es-ES"/>
        </w:rPr>
        <w:lastRenderedPageBreak/>
        <w:t xml:space="preserve">que el apóstol modula y redefine sus posturas por el bien común, pues vivimos para Cristo y lo más importante es que le pertenecemos a él. El asunto que parece estar atendiendo Pablo en este texto es, más bien, la necesidad de redefinir los </w:t>
      </w:r>
      <w:proofErr w:type="gramStart"/>
      <w:r w:rsidRPr="009C7DC7">
        <w:rPr>
          <w:rFonts w:ascii="Book Antiqua" w:hAnsi="Book Antiqua" w:cs="Times New Roman"/>
          <w:lang w:val="es-ES"/>
        </w:rPr>
        <w:t>valores,</w:t>
      </w:r>
      <w:proofErr w:type="gramEnd"/>
      <w:r w:rsidRPr="009C7DC7">
        <w:rPr>
          <w:rFonts w:ascii="Book Antiqua" w:hAnsi="Book Antiqua" w:cs="Times New Roman"/>
          <w:lang w:val="es-ES"/>
        </w:rPr>
        <w:t xml:space="preserve"> añade el comentario. Él apela a la necesidad de aceptar y recibir bien a quien es diferente, rompiendo de esta manera con el ciclo de menosprecio o condenación.</w:t>
      </w:r>
    </w:p>
    <w:p w14:paraId="74F88B0F" w14:textId="77777777" w:rsidR="009C7DC7" w:rsidRPr="009C7DC7" w:rsidRDefault="009C7DC7" w:rsidP="009C7DC7">
      <w:pPr>
        <w:rPr>
          <w:rFonts w:ascii="Book Antiqua" w:hAnsi="Book Antiqua" w:cs="Times New Roman"/>
          <w:lang w:val="es-ES"/>
        </w:rPr>
      </w:pPr>
    </w:p>
    <w:p w14:paraId="7DFBC624" w14:textId="77777777" w:rsidR="009C7DC7" w:rsidRPr="009C7DC7" w:rsidRDefault="009C7DC7" w:rsidP="009C7DC7">
      <w:pPr>
        <w:rPr>
          <w:rFonts w:ascii="Book Antiqua" w:hAnsi="Book Antiqua" w:cs="Times New Roman"/>
          <w:lang w:val="es-ES"/>
        </w:rPr>
      </w:pPr>
      <w:r w:rsidRPr="009C7DC7">
        <w:rPr>
          <w:rFonts w:ascii="Book Antiqua" w:hAnsi="Book Antiqua" w:cs="Times New Roman"/>
          <w:lang w:val="es-ES"/>
        </w:rPr>
        <w:t>Pablo insiste en que a las personas cristianas de diferentes convicciones se les debe respetar y dar la bienvenida. Lo fundamental, entonces, es buscar la paz y la edificación mutua. No se debe criticar ni juzgar; por el contrario, es fundamental reconocer la valía de cada persona y evitar ser tropiezo en su crecimiento en la fe.</w:t>
      </w:r>
    </w:p>
    <w:p w14:paraId="3EED517C" w14:textId="77777777" w:rsidR="009C7DC7" w:rsidRPr="009C7DC7" w:rsidRDefault="009C7DC7" w:rsidP="009C7DC7">
      <w:pPr>
        <w:rPr>
          <w:rFonts w:ascii="Book Antiqua" w:hAnsi="Book Antiqua" w:cs="Times New Roman"/>
          <w:lang w:val="es-ES"/>
        </w:rPr>
      </w:pPr>
    </w:p>
    <w:p w14:paraId="32035FCF" w14:textId="4514E02F" w:rsidR="00137D25" w:rsidRPr="00F51449" w:rsidRDefault="009C7DC7" w:rsidP="009C7DC7">
      <w:pPr>
        <w:rPr>
          <w:rFonts w:ascii="Book Antiqua" w:hAnsi="Book Antiqua" w:cs="Times New Roman"/>
          <w:lang w:val="es-ES"/>
        </w:rPr>
      </w:pPr>
      <w:r w:rsidRPr="009C7DC7">
        <w:rPr>
          <w:rFonts w:ascii="Book Antiqua" w:hAnsi="Book Antiqua" w:cs="Times New Roman"/>
          <w:lang w:val="es-ES"/>
        </w:rPr>
        <w:t>En 15</w:t>
      </w:r>
      <w:r>
        <w:rPr>
          <w:rFonts w:ascii="Book Antiqua" w:hAnsi="Book Antiqua" w:cs="Times New Roman"/>
          <w:lang w:val="es-ES"/>
        </w:rPr>
        <w:t>,</w:t>
      </w:r>
      <w:r w:rsidRPr="009C7DC7">
        <w:rPr>
          <w:rFonts w:ascii="Book Antiqua" w:hAnsi="Book Antiqua" w:cs="Times New Roman"/>
          <w:lang w:val="es-ES"/>
        </w:rPr>
        <w:t xml:space="preserve">1-6, cuando Pablo cierra los argumentos de la unidad mayor, dice el comentario de la </w:t>
      </w:r>
      <w:r w:rsidRPr="009C7DC7">
        <w:rPr>
          <w:rFonts w:ascii="Book Antiqua" w:hAnsi="Book Antiqua" w:cs="Times New Roman"/>
          <w:i/>
          <w:iCs/>
          <w:lang w:val="es-ES"/>
        </w:rPr>
        <w:t>Biblia del Peregrino</w:t>
      </w:r>
      <w:r w:rsidRPr="009C7DC7">
        <w:rPr>
          <w:rFonts w:ascii="Book Antiqua" w:hAnsi="Book Antiqua" w:cs="Times New Roman"/>
          <w:lang w:val="es-ES"/>
        </w:rPr>
        <w:t xml:space="preserve"> que el apóstol da un paso hacia adelante al afirmar que compartir la fe es </w:t>
      </w:r>
      <w:r>
        <w:rPr>
          <w:rFonts w:ascii="Book Antiqua" w:hAnsi="Book Antiqua" w:cs="Times New Roman"/>
          <w:lang w:val="es-ES"/>
        </w:rPr>
        <w:t>«</w:t>
      </w:r>
      <w:r w:rsidRPr="009C7DC7">
        <w:rPr>
          <w:rFonts w:ascii="Book Antiqua" w:hAnsi="Book Antiqua" w:cs="Times New Roman"/>
          <w:lang w:val="es-ES"/>
        </w:rPr>
        <w:t>cargar con las flaquezas de quienes consideramos débiles</w:t>
      </w:r>
      <w:r>
        <w:rPr>
          <w:rFonts w:ascii="Book Antiqua" w:hAnsi="Book Antiqua" w:cs="Times New Roman"/>
          <w:lang w:val="es-ES"/>
        </w:rPr>
        <w:t>»</w:t>
      </w:r>
      <w:r w:rsidRPr="009C7DC7">
        <w:rPr>
          <w:rFonts w:ascii="Book Antiqua" w:hAnsi="Book Antiqua" w:cs="Times New Roman"/>
          <w:lang w:val="es-ES"/>
        </w:rPr>
        <w:t>. Esta es una obligación de las personas fuertes, entre las cuales él mismo se incluye.</w:t>
      </w:r>
    </w:p>
    <w:p w14:paraId="6C3B184C" w14:textId="4A6A178E" w:rsidR="00205DFC" w:rsidRPr="00D43173" w:rsidRDefault="00205DFC" w:rsidP="00843986">
      <w:pPr>
        <w:rPr>
          <w:rFonts w:ascii="Book Antiqua" w:hAnsi="Book Antiqua" w:cs="Times New Roman"/>
          <w:lang w:val="es-ES"/>
        </w:rPr>
      </w:pPr>
    </w:p>
    <w:p w14:paraId="476F75D9" w14:textId="77777777" w:rsidR="00B16D90" w:rsidRPr="00D43173" w:rsidRDefault="00B16D90" w:rsidP="00B16D90">
      <w:pPr>
        <w:rPr>
          <w:rFonts w:ascii="Book Antiqua" w:hAnsi="Book Antiqua" w:cs="Optima"/>
          <w:b/>
          <w:lang w:val="es-ES"/>
        </w:rPr>
      </w:pPr>
      <w:r w:rsidRPr="00D43173">
        <w:rPr>
          <w:rFonts w:ascii="Book Antiqua" w:hAnsi="Book Antiqua" w:cs="Optima"/>
          <w:b/>
          <w:lang w:val="es-ES"/>
        </w:rPr>
        <w:t>¿Dónde está Dios en la Palabra?</w:t>
      </w:r>
    </w:p>
    <w:p w14:paraId="21264E8F" w14:textId="77777777" w:rsidR="006D5C2C" w:rsidRPr="006D5C2C" w:rsidRDefault="006D5C2C" w:rsidP="006D5C2C">
      <w:pPr>
        <w:rPr>
          <w:rFonts w:ascii="Book Antiqua" w:hAnsi="Book Antiqua" w:cs="Times New Roman"/>
          <w:color w:val="000000" w:themeColor="text1"/>
          <w:lang w:val="es-ES"/>
        </w:rPr>
      </w:pPr>
      <w:r w:rsidRPr="006D5C2C">
        <w:rPr>
          <w:rFonts w:ascii="Book Antiqua" w:hAnsi="Book Antiqua" w:cs="Times New Roman"/>
          <w:color w:val="000000" w:themeColor="text1"/>
          <w:lang w:val="es-ES"/>
        </w:rPr>
        <w:t>El apóstol se dirige a la iglesia naciente de Roma sin rodeos e identifica inmediatamente el asunto que debe ser atendido: el trato que recibían aquellas personas que llegaban procedentes del paganismo y que eran consideradas débiles. En ese cuidado pastoral por toda la comunidad de fe, Dios se hace presente. También lo vemos manifestado en el manejo apropiado de situaciones que pudieran provocar divisiones en la vida de la iglesia.</w:t>
      </w:r>
    </w:p>
    <w:p w14:paraId="55A07986" w14:textId="77777777" w:rsidR="006D5C2C" w:rsidRPr="006D5C2C" w:rsidRDefault="006D5C2C" w:rsidP="006D5C2C">
      <w:pPr>
        <w:rPr>
          <w:rFonts w:ascii="Book Antiqua" w:hAnsi="Book Antiqua" w:cs="Times New Roman"/>
          <w:color w:val="000000" w:themeColor="text1"/>
          <w:lang w:val="es-ES"/>
        </w:rPr>
      </w:pPr>
    </w:p>
    <w:p w14:paraId="0862DEA7" w14:textId="2D0343FC" w:rsidR="006D5C2C" w:rsidRPr="006D5C2C" w:rsidRDefault="006D5C2C" w:rsidP="006D5C2C">
      <w:pPr>
        <w:rPr>
          <w:rFonts w:ascii="Book Antiqua" w:hAnsi="Book Antiqua" w:cs="Times New Roman"/>
          <w:color w:val="000000" w:themeColor="text1"/>
          <w:lang w:val="es-ES"/>
        </w:rPr>
      </w:pPr>
      <w:r w:rsidRPr="006D5C2C">
        <w:rPr>
          <w:rFonts w:ascii="Book Antiqua" w:hAnsi="Book Antiqua" w:cs="Times New Roman"/>
          <w:color w:val="000000" w:themeColor="text1"/>
          <w:lang w:val="es-ES"/>
        </w:rPr>
        <w:t>Algunos</w:t>
      </w:r>
      <w:r>
        <w:rPr>
          <w:rFonts w:ascii="Book Antiqua" w:hAnsi="Book Antiqua" w:cs="Times New Roman"/>
          <w:color w:val="000000" w:themeColor="text1"/>
          <w:lang w:val="es-ES"/>
        </w:rPr>
        <w:t xml:space="preserve"> y algunas</w:t>
      </w:r>
      <w:r w:rsidRPr="006D5C2C">
        <w:rPr>
          <w:rFonts w:ascii="Book Antiqua" w:hAnsi="Book Antiqua" w:cs="Times New Roman"/>
          <w:color w:val="000000" w:themeColor="text1"/>
          <w:lang w:val="es-ES"/>
        </w:rPr>
        <w:t xml:space="preserve"> comentaristas entienden que la conocida expresión del versículo 8 sobre el hecho de que, en la vida y en la muerte, le pertenecemos a Dios formaba parte de un himno que la comunidad cristiana entonaba y reconocía. Son palabras que les remitían a la liturgia que procura adorar a Dios, quien se encuentra en medio de su pueblo y que les recuerda que también está y se manifiesta en cuantos y cuantas forman parte de la comunidad.</w:t>
      </w:r>
    </w:p>
    <w:p w14:paraId="54045F65" w14:textId="77777777" w:rsidR="006D5C2C" w:rsidRPr="006D5C2C" w:rsidRDefault="006D5C2C" w:rsidP="006D5C2C">
      <w:pPr>
        <w:rPr>
          <w:rFonts w:ascii="Book Antiqua" w:hAnsi="Book Antiqua" w:cs="Times New Roman"/>
          <w:color w:val="000000" w:themeColor="text1"/>
          <w:lang w:val="es-ES"/>
        </w:rPr>
      </w:pPr>
    </w:p>
    <w:p w14:paraId="46CC7E68" w14:textId="77777777" w:rsidR="006D5C2C" w:rsidRPr="006D5C2C" w:rsidRDefault="006D5C2C" w:rsidP="006D5C2C">
      <w:pPr>
        <w:rPr>
          <w:rFonts w:ascii="Book Antiqua" w:hAnsi="Book Antiqua" w:cs="Times New Roman"/>
          <w:color w:val="000000" w:themeColor="text1"/>
          <w:lang w:val="es-ES"/>
        </w:rPr>
      </w:pPr>
      <w:r w:rsidRPr="006D5C2C">
        <w:rPr>
          <w:rFonts w:ascii="Book Antiqua" w:hAnsi="Book Antiqua" w:cs="Times New Roman"/>
          <w:color w:val="000000" w:themeColor="text1"/>
          <w:lang w:val="es-ES"/>
        </w:rPr>
        <w:t>Dios está presente cuando damos la bienvenida a personas nuevas en la comunidad de fe, cuando las recibimos, las aceptamos y procuramos valorar sus dones y talentos particulares. Además, se hace presente cuando se proveen oportunidades y espacios para que esas personas continúen creciendo en la fe sin estorbos, y cuando se les brindan cuidados, atención y acompañamiento pastoral.</w:t>
      </w:r>
    </w:p>
    <w:p w14:paraId="2E1A3805" w14:textId="77777777" w:rsidR="006D5C2C" w:rsidRPr="006D5C2C" w:rsidRDefault="006D5C2C" w:rsidP="006D5C2C">
      <w:pPr>
        <w:rPr>
          <w:rFonts w:ascii="Book Antiqua" w:hAnsi="Book Antiqua" w:cs="Times New Roman"/>
          <w:color w:val="000000" w:themeColor="text1"/>
          <w:lang w:val="es-ES"/>
        </w:rPr>
      </w:pPr>
    </w:p>
    <w:p w14:paraId="0A8C9620" w14:textId="3EE3E24C" w:rsidR="00B40332" w:rsidRPr="00D43173" w:rsidRDefault="006D5C2C" w:rsidP="006D5C2C">
      <w:pPr>
        <w:rPr>
          <w:rFonts w:ascii="Book Antiqua" w:hAnsi="Book Antiqua" w:cs="Times New Roman"/>
          <w:color w:val="000000" w:themeColor="text1"/>
          <w:lang w:val="es-ES"/>
        </w:rPr>
      </w:pPr>
      <w:r w:rsidRPr="006D5C2C">
        <w:rPr>
          <w:rFonts w:ascii="Book Antiqua" w:hAnsi="Book Antiqua" w:cs="Times New Roman"/>
          <w:color w:val="000000" w:themeColor="text1"/>
          <w:lang w:val="es-ES"/>
        </w:rPr>
        <w:t>Dios está presente en cada esfuerzo y acción afirmativa a favor de la inclusión amorosa, en el anhelo de una convivencia pacífica y también en la tolerancia mutua</w:t>
      </w:r>
      <w:r w:rsidR="00CE2E47" w:rsidRPr="00CE2E47">
        <w:rPr>
          <w:rFonts w:ascii="Book Antiqua" w:hAnsi="Book Antiqua" w:cs="Times New Roman"/>
          <w:color w:val="000000" w:themeColor="text1"/>
          <w:lang w:val="es-ES"/>
        </w:rPr>
        <w:t>.</w:t>
      </w:r>
    </w:p>
    <w:p w14:paraId="4DF8536E" w14:textId="77777777" w:rsidR="004F2352" w:rsidRPr="00D43173" w:rsidRDefault="004F2352" w:rsidP="004F2352">
      <w:pPr>
        <w:rPr>
          <w:rFonts w:ascii="Book Antiqua" w:hAnsi="Book Antiqua"/>
          <w:lang w:val="es-ES"/>
        </w:rPr>
      </w:pPr>
    </w:p>
    <w:p w14:paraId="3F254C12" w14:textId="77777777" w:rsidR="00B16D90" w:rsidRPr="00D43173" w:rsidRDefault="00B16D90" w:rsidP="00B16D90">
      <w:pPr>
        <w:rPr>
          <w:rFonts w:ascii="Book Antiqua" w:hAnsi="Book Antiqua" w:cs="Optima"/>
          <w:b/>
          <w:lang w:val="es-ES"/>
        </w:rPr>
      </w:pPr>
      <w:r w:rsidRPr="00D43173">
        <w:rPr>
          <w:rFonts w:ascii="Book Antiqua" w:hAnsi="Book Antiqua" w:cs="Optima"/>
          <w:b/>
          <w:lang w:val="es-ES"/>
        </w:rPr>
        <w:t>¿Cuáles son las implicaciones para nuestra vida?</w:t>
      </w:r>
    </w:p>
    <w:p w14:paraId="399AEEA1" w14:textId="19AF4725" w:rsidR="006D5C2C" w:rsidRPr="006D5C2C" w:rsidRDefault="006D5C2C" w:rsidP="006D5C2C">
      <w:pPr>
        <w:autoSpaceDE/>
        <w:autoSpaceDN/>
        <w:adjustRightInd/>
        <w:rPr>
          <w:rFonts w:ascii="Book Antiqua" w:hAnsi="Book Antiqua"/>
          <w:lang w:val="es-ES"/>
        </w:rPr>
      </w:pPr>
      <w:r w:rsidRPr="006D5C2C">
        <w:rPr>
          <w:rFonts w:ascii="Book Antiqua" w:hAnsi="Book Antiqua"/>
          <w:lang w:val="es-ES"/>
        </w:rPr>
        <w:t>Las divisiones persisten en la iglesia. Lamentablemente, el menosprecio y las críticas también, aun cuando como denominación contamos con una política institucional sobre Diversidad, Inclusión y Equidad</w:t>
      </w:r>
      <w:r>
        <w:rPr>
          <w:rFonts w:ascii="Book Antiqua" w:hAnsi="Book Antiqua"/>
          <w:lang w:val="es-ES"/>
        </w:rPr>
        <w:t xml:space="preserve"> que son</w:t>
      </w:r>
      <w:r w:rsidRPr="006D5C2C">
        <w:rPr>
          <w:rFonts w:ascii="Book Antiqua" w:hAnsi="Book Antiqua"/>
          <w:lang w:val="es-ES"/>
        </w:rPr>
        <w:t xml:space="preserve"> </w:t>
      </w:r>
      <w:r>
        <w:rPr>
          <w:rFonts w:ascii="Book Antiqua" w:hAnsi="Book Antiqua"/>
          <w:lang w:val="es-ES"/>
        </w:rPr>
        <w:t>p</w:t>
      </w:r>
      <w:r w:rsidRPr="006D5C2C">
        <w:rPr>
          <w:rFonts w:ascii="Book Antiqua" w:hAnsi="Book Antiqua"/>
          <w:lang w:val="es-ES"/>
        </w:rPr>
        <w:t xml:space="preserve">olíticas que, tristemente, continúan siendo desalentadas por parte de la administración Trump. Mientras cada día se flexibilizan más estos estatutos en instituciones públicas y privadas, en la </w:t>
      </w:r>
      <w:r>
        <w:rPr>
          <w:rFonts w:ascii="Book Antiqua" w:hAnsi="Book Antiqua"/>
          <w:lang w:val="es-ES"/>
        </w:rPr>
        <w:t>Iglesia Presbiteriana (EE. UU.)</w:t>
      </w:r>
      <w:r w:rsidRPr="006D5C2C">
        <w:rPr>
          <w:rFonts w:ascii="Book Antiqua" w:hAnsi="Book Antiqua"/>
          <w:lang w:val="es-ES"/>
        </w:rPr>
        <w:t xml:space="preserve"> es mandatorio, a través </w:t>
      </w:r>
      <w:r w:rsidRPr="006D5C2C">
        <w:rPr>
          <w:rFonts w:ascii="Book Antiqua" w:hAnsi="Book Antiqua"/>
          <w:lang w:val="es-ES"/>
        </w:rPr>
        <w:lastRenderedPageBreak/>
        <w:t xml:space="preserve">del </w:t>
      </w:r>
      <w:r w:rsidRPr="006D5C2C">
        <w:rPr>
          <w:rFonts w:ascii="Book Antiqua" w:hAnsi="Book Antiqua"/>
          <w:i/>
          <w:iCs/>
          <w:lang w:val="es-ES"/>
        </w:rPr>
        <w:t>Libro de Orden</w:t>
      </w:r>
      <w:r w:rsidRPr="006D5C2C">
        <w:rPr>
          <w:rFonts w:ascii="Book Antiqua" w:hAnsi="Book Antiqua"/>
          <w:lang w:val="es-ES"/>
        </w:rPr>
        <w:t>, garantizar una participación plena sin importar raza, etnicidad, edad, impedimentos o procedencia, así como una inclusión total en cuanto a identidad de género.</w:t>
      </w:r>
    </w:p>
    <w:p w14:paraId="07C156EE" w14:textId="77777777" w:rsidR="006D5C2C" w:rsidRPr="006D5C2C" w:rsidRDefault="006D5C2C" w:rsidP="006D5C2C">
      <w:pPr>
        <w:autoSpaceDE/>
        <w:autoSpaceDN/>
        <w:adjustRightInd/>
        <w:rPr>
          <w:rFonts w:ascii="Book Antiqua" w:hAnsi="Book Antiqua"/>
          <w:lang w:val="es-ES"/>
        </w:rPr>
      </w:pPr>
    </w:p>
    <w:p w14:paraId="1F30A408" w14:textId="77777777" w:rsidR="006D5C2C" w:rsidRPr="006D5C2C" w:rsidRDefault="006D5C2C" w:rsidP="006D5C2C">
      <w:pPr>
        <w:autoSpaceDE/>
        <w:autoSpaceDN/>
        <w:adjustRightInd/>
        <w:rPr>
          <w:rFonts w:ascii="Book Antiqua" w:hAnsi="Book Antiqua"/>
          <w:lang w:val="es-ES"/>
        </w:rPr>
      </w:pPr>
      <w:r w:rsidRPr="006D5C2C">
        <w:rPr>
          <w:rFonts w:ascii="Book Antiqua" w:hAnsi="Book Antiqua"/>
          <w:lang w:val="es-ES"/>
        </w:rPr>
        <w:t>Podríamos decir que el apóstol Pablo, con sus palabras en este pasaje, se convierte en un promotor de la diversidad en la iglesia, pues aboga por una comunidad compuesta por personas de diferentes trasfondos, culturas, razas, edades, personalidades y dones. De la misma manera ocurre con la inclusión, que se manifiesta cuando somos capaces de dar la bienvenida, aceptar y apoyar a todas las personas que participan de la comunidad de fe.</w:t>
      </w:r>
    </w:p>
    <w:p w14:paraId="281189E5" w14:textId="77777777" w:rsidR="006D5C2C" w:rsidRPr="006D5C2C" w:rsidRDefault="006D5C2C" w:rsidP="006D5C2C">
      <w:pPr>
        <w:autoSpaceDE/>
        <w:autoSpaceDN/>
        <w:adjustRightInd/>
        <w:rPr>
          <w:rFonts w:ascii="Book Antiqua" w:hAnsi="Book Antiqua"/>
          <w:lang w:val="es-ES"/>
        </w:rPr>
      </w:pPr>
    </w:p>
    <w:p w14:paraId="43E3D881" w14:textId="77777777" w:rsidR="006D5C2C" w:rsidRPr="006D5C2C" w:rsidRDefault="006D5C2C" w:rsidP="006D5C2C">
      <w:pPr>
        <w:autoSpaceDE/>
        <w:autoSpaceDN/>
        <w:adjustRightInd/>
        <w:rPr>
          <w:rFonts w:ascii="Book Antiqua" w:hAnsi="Book Antiqua"/>
          <w:lang w:val="es-ES"/>
        </w:rPr>
      </w:pPr>
      <w:r w:rsidRPr="006D5C2C">
        <w:rPr>
          <w:rFonts w:ascii="Book Antiqua" w:hAnsi="Book Antiqua"/>
          <w:lang w:val="es-ES"/>
        </w:rPr>
        <w:t>Con equidad nos referimos a que todas las personas tengan acceso a las mismas oportunidades, superando las barreras que históricamente la misma iglesia ha levantado a través de los siglos. Estos son tres elementos y necesidades que debían ser atendidos en la iglesia de Roma siglos atrás.</w:t>
      </w:r>
    </w:p>
    <w:p w14:paraId="16F59D30" w14:textId="77777777" w:rsidR="006D5C2C" w:rsidRPr="006D5C2C" w:rsidRDefault="006D5C2C" w:rsidP="006D5C2C">
      <w:pPr>
        <w:autoSpaceDE/>
        <w:autoSpaceDN/>
        <w:adjustRightInd/>
        <w:rPr>
          <w:rFonts w:ascii="Book Antiqua" w:hAnsi="Book Antiqua"/>
          <w:lang w:val="es-ES"/>
        </w:rPr>
      </w:pPr>
    </w:p>
    <w:p w14:paraId="679C097C" w14:textId="77777777" w:rsidR="006D5C2C" w:rsidRPr="006D5C2C" w:rsidRDefault="006D5C2C" w:rsidP="006D5C2C">
      <w:pPr>
        <w:autoSpaceDE/>
        <w:autoSpaceDN/>
        <w:adjustRightInd/>
        <w:rPr>
          <w:rFonts w:ascii="Book Antiqua" w:hAnsi="Book Antiqua"/>
          <w:lang w:val="es-ES"/>
        </w:rPr>
      </w:pPr>
      <w:r w:rsidRPr="006D5C2C">
        <w:rPr>
          <w:rFonts w:ascii="Book Antiqua" w:hAnsi="Book Antiqua"/>
          <w:lang w:val="es-ES"/>
        </w:rPr>
        <w:t xml:space="preserve">¿Y en nuestras iglesias? El Rvdo. Dr. Aurelio García Archilla dice en su comentario del texto en </w:t>
      </w:r>
      <w:r w:rsidRPr="006D5C2C">
        <w:rPr>
          <w:rFonts w:ascii="Book Antiqua" w:hAnsi="Book Antiqua"/>
          <w:i/>
          <w:iCs/>
          <w:lang w:val="es-ES"/>
        </w:rPr>
        <w:t>La Palabra Presente</w:t>
      </w:r>
      <w:r w:rsidRPr="006D5C2C">
        <w:rPr>
          <w:rFonts w:ascii="Book Antiqua" w:hAnsi="Book Antiqua"/>
          <w:lang w:val="es-ES"/>
        </w:rPr>
        <w:t xml:space="preserve"> que Pablo pone en verdadera perspectiva el problema que atiende al afirmar: «No critiques o rechaces a quien Dios ha aceptado». Cuando nos ponemos a juzgar, pretendemos reemplazar a Dios como juez de toda la humanidad.</w:t>
      </w:r>
    </w:p>
    <w:p w14:paraId="6824CC16" w14:textId="77777777" w:rsidR="006D5C2C" w:rsidRPr="006D5C2C" w:rsidRDefault="006D5C2C" w:rsidP="006D5C2C">
      <w:pPr>
        <w:autoSpaceDE/>
        <w:autoSpaceDN/>
        <w:adjustRightInd/>
        <w:rPr>
          <w:rFonts w:ascii="Book Antiqua" w:hAnsi="Book Antiqua"/>
          <w:lang w:val="es-ES"/>
        </w:rPr>
      </w:pPr>
    </w:p>
    <w:p w14:paraId="66B6535D" w14:textId="77777777" w:rsidR="006D5C2C" w:rsidRPr="006D5C2C" w:rsidRDefault="006D5C2C" w:rsidP="006D5C2C">
      <w:pPr>
        <w:autoSpaceDE/>
        <w:autoSpaceDN/>
        <w:adjustRightInd/>
        <w:rPr>
          <w:rFonts w:ascii="Book Antiqua" w:hAnsi="Book Antiqua"/>
          <w:lang w:val="es-ES"/>
        </w:rPr>
      </w:pPr>
      <w:r w:rsidRPr="006D5C2C">
        <w:rPr>
          <w:rFonts w:ascii="Book Antiqua" w:hAnsi="Book Antiqua"/>
          <w:lang w:val="es-ES"/>
        </w:rPr>
        <w:t>El problema escondido en el acto de criticar las costumbres de otras personas es que ponemos en duda su sinceridad. Asumimos que su posición es incorrecta y la nuestra correcta, y dejamos de ver lo esencial: la unidad del cuerpo de Cristo. Tampoco tomamos en cuenta que, al confrontar y hostigar por asuntos menores, agotamos la paciencia de las personas, hacemos que se sientan poco amadas y motivamos, de esta manera, su salida de la iglesia. Incluso ponemos en peligro la fe, dañando a la persona por la cual Cristo murió. Cuando esto sucede, aquello que pretendemos hacer como corrección termina convirtiéndose en un acto de arrogancia espiritual.</w:t>
      </w:r>
    </w:p>
    <w:p w14:paraId="7BA8FBC9" w14:textId="77777777" w:rsidR="006D5C2C" w:rsidRPr="006D5C2C" w:rsidRDefault="006D5C2C" w:rsidP="006D5C2C">
      <w:pPr>
        <w:autoSpaceDE/>
        <w:autoSpaceDN/>
        <w:adjustRightInd/>
        <w:rPr>
          <w:rFonts w:ascii="Book Antiqua" w:hAnsi="Book Antiqua"/>
          <w:lang w:val="es-ES"/>
        </w:rPr>
      </w:pPr>
    </w:p>
    <w:p w14:paraId="1CD04888" w14:textId="77777777" w:rsidR="006D5C2C" w:rsidRPr="006D5C2C" w:rsidRDefault="006D5C2C" w:rsidP="006D5C2C">
      <w:pPr>
        <w:autoSpaceDE/>
        <w:autoSpaceDN/>
        <w:adjustRightInd/>
        <w:rPr>
          <w:rFonts w:ascii="Book Antiqua" w:hAnsi="Book Antiqua"/>
          <w:lang w:val="es-ES"/>
        </w:rPr>
      </w:pPr>
      <w:r w:rsidRPr="006D5C2C">
        <w:rPr>
          <w:rFonts w:ascii="Book Antiqua" w:hAnsi="Book Antiqua"/>
          <w:lang w:val="es-ES"/>
        </w:rPr>
        <w:t>¡Males que aún sufre la iglesia!</w:t>
      </w:r>
    </w:p>
    <w:p w14:paraId="7D7B3C47" w14:textId="77777777" w:rsidR="006D5C2C" w:rsidRPr="006D5C2C" w:rsidRDefault="006D5C2C" w:rsidP="006D5C2C">
      <w:pPr>
        <w:autoSpaceDE/>
        <w:autoSpaceDN/>
        <w:adjustRightInd/>
        <w:rPr>
          <w:rFonts w:ascii="Book Antiqua" w:hAnsi="Book Antiqua"/>
          <w:lang w:val="es-ES"/>
        </w:rPr>
      </w:pPr>
    </w:p>
    <w:p w14:paraId="7BC47CCE" w14:textId="77777777" w:rsidR="006D5C2C" w:rsidRPr="006D5C2C" w:rsidRDefault="006D5C2C" w:rsidP="006D5C2C">
      <w:pPr>
        <w:autoSpaceDE/>
        <w:autoSpaceDN/>
        <w:adjustRightInd/>
        <w:rPr>
          <w:rFonts w:ascii="Book Antiqua" w:hAnsi="Book Antiqua"/>
          <w:lang w:val="es-ES"/>
        </w:rPr>
      </w:pPr>
      <w:r w:rsidRPr="006D5C2C">
        <w:rPr>
          <w:rFonts w:ascii="Book Antiqua" w:hAnsi="Book Antiqua"/>
          <w:lang w:val="es-ES"/>
        </w:rPr>
        <w:t xml:space="preserve">La Confesión de </w:t>
      </w:r>
      <w:proofErr w:type="spellStart"/>
      <w:r w:rsidRPr="006D5C2C">
        <w:rPr>
          <w:rFonts w:ascii="Book Antiqua" w:hAnsi="Book Antiqua"/>
          <w:lang w:val="es-ES"/>
        </w:rPr>
        <w:t>Belhar</w:t>
      </w:r>
      <w:proofErr w:type="spellEnd"/>
      <w:r w:rsidRPr="006D5C2C">
        <w:rPr>
          <w:rFonts w:ascii="Book Antiqua" w:hAnsi="Book Antiqua"/>
          <w:lang w:val="es-ES"/>
        </w:rPr>
        <w:t xml:space="preserve">, escrita en 1986 en la ciudad de </w:t>
      </w:r>
      <w:proofErr w:type="spellStart"/>
      <w:r w:rsidRPr="006D5C2C">
        <w:rPr>
          <w:rFonts w:ascii="Book Antiqua" w:hAnsi="Book Antiqua"/>
          <w:lang w:val="es-ES"/>
        </w:rPr>
        <w:t>Belhar</w:t>
      </w:r>
      <w:proofErr w:type="spellEnd"/>
      <w:r w:rsidRPr="006D5C2C">
        <w:rPr>
          <w:rFonts w:ascii="Book Antiqua" w:hAnsi="Book Antiqua"/>
          <w:lang w:val="es-ES"/>
        </w:rPr>
        <w:t>, responde a los sufrimientos provocados por el apartheid en Sudáfrica. Entre sus postulados afirma que cree:</w:t>
      </w:r>
    </w:p>
    <w:p w14:paraId="3BF4E532" w14:textId="77777777" w:rsidR="006D5C2C" w:rsidRPr="006D5C2C" w:rsidRDefault="006D5C2C" w:rsidP="006D5C2C">
      <w:pPr>
        <w:autoSpaceDE/>
        <w:autoSpaceDN/>
        <w:adjustRightInd/>
        <w:rPr>
          <w:rFonts w:ascii="Book Antiqua" w:hAnsi="Book Antiqua"/>
          <w:lang w:val="es-ES"/>
        </w:rPr>
      </w:pPr>
    </w:p>
    <w:p w14:paraId="3D097A78" w14:textId="77BDA353" w:rsidR="006D5C2C" w:rsidRPr="006D5C2C" w:rsidRDefault="006D5C2C" w:rsidP="006D5C2C">
      <w:pPr>
        <w:autoSpaceDE/>
        <w:autoSpaceDN/>
        <w:adjustRightInd/>
        <w:ind w:left="720" w:right="720"/>
        <w:rPr>
          <w:rFonts w:ascii="Book Antiqua" w:hAnsi="Book Antiqua"/>
          <w:lang w:val="es-ES"/>
        </w:rPr>
      </w:pPr>
      <w:r>
        <w:rPr>
          <w:rFonts w:ascii="Book Antiqua" w:hAnsi="Book Antiqua"/>
          <w:lang w:val="es-ES"/>
        </w:rPr>
        <w:t>«</w:t>
      </w:r>
      <w:r w:rsidRPr="006D5C2C">
        <w:rPr>
          <w:rFonts w:ascii="Book Antiqua" w:hAnsi="Book Antiqua"/>
          <w:lang w:val="es-ES"/>
        </w:rPr>
        <w:t>que la obra de reconciliación de Cristo se hace visible en la iglesia, la comunidad de creyentes que han sido reconciliados con Dios y entre sí (Ef</w:t>
      </w:r>
      <w:r w:rsidR="0051055D">
        <w:rPr>
          <w:rFonts w:ascii="Book Antiqua" w:hAnsi="Book Antiqua"/>
          <w:lang w:val="es-ES"/>
        </w:rPr>
        <w:t>esios</w:t>
      </w:r>
      <w:r w:rsidRPr="006D5C2C">
        <w:rPr>
          <w:rFonts w:ascii="Book Antiqua" w:hAnsi="Book Antiqua"/>
          <w:lang w:val="es-ES"/>
        </w:rPr>
        <w:t xml:space="preserve"> 2</w:t>
      </w:r>
      <w:r w:rsidR="0051055D">
        <w:rPr>
          <w:rFonts w:ascii="Book Antiqua" w:hAnsi="Book Antiqua"/>
          <w:lang w:val="es-ES"/>
        </w:rPr>
        <w:t>,</w:t>
      </w:r>
      <w:r w:rsidRPr="006D5C2C">
        <w:rPr>
          <w:rFonts w:ascii="Book Antiqua" w:hAnsi="Book Antiqua"/>
          <w:lang w:val="es-ES"/>
        </w:rPr>
        <w:t>11-22);</w:t>
      </w:r>
    </w:p>
    <w:p w14:paraId="3FA9EC80" w14:textId="77777777" w:rsidR="006D5C2C" w:rsidRDefault="006D5C2C" w:rsidP="006D5C2C">
      <w:pPr>
        <w:autoSpaceDE/>
        <w:autoSpaceDN/>
        <w:adjustRightInd/>
        <w:ind w:left="720" w:right="720"/>
        <w:rPr>
          <w:rFonts w:ascii="Book Antiqua" w:hAnsi="Book Antiqua"/>
          <w:lang w:val="es-ES"/>
        </w:rPr>
      </w:pPr>
    </w:p>
    <w:p w14:paraId="77D99CDE" w14:textId="21251866" w:rsidR="006D5C2C" w:rsidRPr="006D5C2C" w:rsidRDefault="006D5C2C" w:rsidP="006D5C2C">
      <w:pPr>
        <w:autoSpaceDE/>
        <w:autoSpaceDN/>
        <w:adjustRightInd/>
        <w:ind w:left="720" w:right="720"/>
        <w:rPr>
          <w:rFonts w:ascii="Book Antiqua" w:hAnsi="Book Antiqua"/>
          <w:lang w:val="es-ES"/>
        </w:rPr>
      </w:pPr>
      <w:r w:rsidRPr="006D5C2C">
        <w:rPr>
          <w:rFonts w:ascii="Book Antiqua" w:hAnsi="Book Antiqua"/>
          <w:lang w:val="es-ES"/>
        </w:rPr>
        <w:t>que la unidad de la iglesia de Jesucristo es, por tanto, un don y una tarea; una fuerza vinculante por la operación del Espíritu de Dios. Sin embargo, es también una realidad que debe buscarse y alcanzarse, y que el pueblo de Dios debe promover siempre (Ef</w:t>
      </w:r>
      <w:r w:rsidR="0051055D">
        <w:rPr>
          <w:rFonts w:ascii="Book Antiqua" w:hAnsi="Book Antiqua"/>
          <w:lang w:val="es-ES"/>
        </w:rPr>
        <w:t>esios</w:t>
      </w:r>
      <w:r w:rsidRPr="006D5C2C">
        <w:rPr>
          <w:rFonts w:ascii="Book Antiqua" w:hAnsi="Book Antiqua"/>
          <w:lang w:val="es-ES"/>
        </w:rPr>
        <w:t xml:space="preserve"> 4</w:t>
      </w:r>
      <w:r w:rsidR="0051055D">
        <w:rPr>
          <w:rFonts w:ascii="Book Antiqua" w:hAnsi="Book Antiqua"/>
          <w:lang w:val="es-ES"/>
        </w:rPr>
        <w:t>,</w:t>
      </w:r>
      <w:r w:rsidRPr="006D5C2C">
        <w:rPr>
          <w:rFonts w:ascii="Book Antiqua" w:hAnsi="Book Antiqua"/>
          <w:lang w:val="es-ES"/>
        </w:rPr>
        <w:t>1-16);</w:t>
      </w:r>
    </w:p>
    <w:p w14:paraId="7263E948" w14:textId="77777777" w:rsidR="006D5C2C" w:rsidRPr="006D5C2C" w:rsidRDefault="006D5C2C" w:rsidP="006D5C2C">
      <w:pPr>
        <w:autoSpaceDE/>
        <w:autoSpaceDN/>
        <w:adjustRightInd/>
        <w:ind w:left="720" w:right="720"/>
        <w:rPr>
          <w:rFonts w:ascii="Book Antiqua" w:hAnsi="Book Antiqua"/>
          <w:lang w:val="es-ES"/>
        </w:rPr>
      </w:pPr>
    </w:p>
    <w:p w14:paraId="7DF959ED" w14:textId="36E41CEB" w:rsidR="006D5C2C" w:rsidRDefault="006D5C2C" w:rsidP="006D5C2C">
      <w:pPr>
        <w:autoSpaceDE/>
        <w:autoSpaceDN/>
        <w:adjustRightInd/>
        <w:ind w:left="720" w:right="720"/>
        <w:rPr>
          <w:rFonts w:ascii="Book Antiqua" w:hAnsi="Book Antiqua"/>
          <w:lang w:val="es-ES"/>
        </w:rPr>
      </w:pPr>
      <w:r w:rsidRPr="006D5C2C">
        <w:rPr>
          <w:rFonts w:ascii="Book Antiqua" w:hAnsi="Book Antiqua"/>
          <w:lang w:val="es-ES"/>
        </w:rPr>
        <w:t xml:space="preserve">que esta unidad debe ser visible para que el mundo pueda ver que la separación, la enemistad y el odio entre personas y pueblos son pecado, el cual Cristo ya ha </w:t>
      </w:r>
      <w:r w:rsidRPr="006D5C2C">
        <w:rPr>
          <w:rFonts w:ascii="Book Antiqua" w:hAnsi="Book Antiqua"/>
          <w:lang w:val="es-ES"/>
        </w:rPr>
        <w:lastRenderedPageBreak/>
        <w:t>vencido. Por tanto, todo lo que amenace esta unidad no debe tener lugar en la iglesia de Cristo y debe ser resistido (J</w:t>
      </w:r>
      <w:r w:rsidR="0051055D">
        <w:rPr>
          <w:rFonts w:ascii="Book Antiqua" w:hAnsi="Book Antiqua"/>
          <w:lang w:val="es-ES"/>
        </w:rPr>
        <w:t>uan</w:t>
      </w:r>
      <w:r w:rsidRPr="006D5C2C">
        <w:rPr>
          <w:rFonts w:ascii="Book Antiqua" w:hAnsi="Book Antiqua"/>
          <w:lang w:val="es-ES"/>
        </w:rPr>
        <w:t>. 17</w:t>
      </w:r>
      <w:r w:rsidR="0051055D">
        <w:rPr>
          <w:rFonts w:ascii="Book Antiqua" w:hAnsi="Book Antiqua"/>
          <w:lang w:val="es-ES"/>
        </w:rPr>
        <w:t>,</w:t>
      </w:r>
      <w:r w:rsidRPr="006D5C2C">
        <w:rPr>
          <w:rFonts w:ascii="Book Antiqua" w:hAnsi="Book Antiqua"/>
          <w:lang w:val="es-ES"/>
        </w:rPr>
        <w:t>20-23);</w:t>
      </w:r>
    </w:p>
    <w:p w14:paraId="26127D86" w14:textId="77777777" w:rsidR="006D5C2C" w:rsidRPr="006D5C2C" w:rsidRDefault="006D5C2C" w:rsidP="006D5C2C">
      <w:pPr>
        <w:autoSpaceDE/>
        <w:autoSpaceDN/>
        <w:adjustRightInd/>
        <w:ind w:left="720" w:right="720"/>
        <w:rPr>
          <w:rFonts w:ascii="Book Antiqua" w:hAnsi="Book Antiqua"/>
          <w:lang w:val="es-ES"/>
        </w:rPr>
      </w:pPr>
    </w:p>
    <w:p w14:paraId="14E07B54" w14:textId="193E0FCA" w:rsidR="006D5C2C" w:rsidRPr="006D5C2C" w:rsidRDefault="006D5C2C" w:rsidP="006D5C2C">
      <w:pPr>
        <w:autoSpaceDE/>
        <w:autoSpaceDN/>
        <w:adjustRightInd/>
        <w:ind w:left="720" w:right="720"/>
        <w:rPr>
          <w:rFonts w:ascii="Book Antiqua" w:hAnsi="Book Antiqua"/>
          <w:lang w:val="es-ES"/>
        </w:rPr>
      </w:pPr>
      <w:r w:rsidRPr="006D5C2C">
        <w:rPr>
          <w:rFonts w:ascii="Book Antiqua" w:hAnsi="Book Antiqua"/>
          <w:lang w:val="es-ES"/>
        </w:rPr>
        <w:t>que cualquier doctrina que, apelando al evangelio, trate de legitimar esa separación por la fuerza y que no desee aventurarse en el camino de la obediencia y la reconciliación, sino que niegue de antemano el poder reconciliador del evangelio apelando a los prejuicios, el miedo, el egoísmo y la incredulidad, debe considerarse una ideología y una herejía.</w:t>
      </w:r>
    </w:p>
    <w:p w14:paraId="02E7F82C" w14:textId="77777777" w:rsidR="006D5C2C" w:rsidRPr="006D5C2C" w:rsidRDefault="006D5C2C" w:rsidP="006D5C2C">
      <w:pPr>
        <w:autoSpaceDE/>
        <w:autoSpaceDN/>
        <w:adjustRightInd/>
        <w:ind w:left="720" w:right="720"/>
        <w:rPr>
          <w:rFonts w:ascii="Book Antiqua" w:hAnsi="Book Antiqua"/>
          <w:lang w:val="es-ES"/>
        </w:rPr>
      </w:pPr>
    </w:p>
    <w:p w14:paraId="18285B5F" w14:textId="77777777" w:rsidR="006D5C2C" w:rsidRPr="006D5C2C" w:rsidRDefault="006D5C2C" w:rsidP="006D5C2C">
      <w:pPr>
        <w:autoSpaceDE/>
        <w:autoSpaceDN/>
        <w:adjustRightInd/>
        <w:ind w:left="720" w:right="720"/>
        <w:rPr>
          <w:rFonts w:ascii="Book Antiqua" w:hAnsi="Book Antiqua"/>
          <w:lang w:val="es-ES"/>
        </w:rPr>
      </w:pPr>
      <w:r w:rsidRPr="006D5C2C">
        <w:rPr>
          <w:rFonts w:ascii="Book Antiqua" w:hAnsi="Book Antiqua"/>
          <w:lang w:val="es-ES"/>
        </w:rPr>
        <w:t>Por lo tanto, rechazamos cualquier doctrina:</w:t>
      </w:r>
    </w:p>
    <w:p w14:paraId="1C4E2D56" w14:textId="2E665173" w:rsidR="006D5C2C" w:rsidRPr="006D5C2C" w:rsidRDefault="006D5C2C" w:rsidP="006D5C2C">
      <w:pPr>
        <w:autoSpaceDE/>
        <w:autoSpaceDN/>
        <w:adjustRightInd/>
        <w:ind w:left="720" w:right="720"/>
        <w:rPr>
          <w:rFonts w:ascii="Book Antiqua" w:hAnsi="Book Antiqua"/>
          <w:lang w:val="es-ES"/>
        </w:rPr>
      </w:pPr>
      <w:r w:rsidRPr="006D5C2C">
        <w:rPr>
          <w:rFonts w:ascii="Book Antiqua" w:hAnsi="Book Antiqua"/>
          <w:lang w:val="es-ES"/>
        </w:rPr>
        <w:t>que, en nombre del evangelio o de la voluntad de Dios, sancione la separación forzada de personas por motivos de raza o color y, de ese modo, obstruya y debilite de antemano el ministerio y la experiencia de reconciliación en Cristo</w:t>
      </w:r>
      <w:r>
        <w:rPr>
          <w:rFonts w:ascii="Book Antiqua" w:hAnsi="Book Antiqua"/>
          <w:lang w:val="es-ES"/>
        </w:rPr>
        <w:t>»</w:t>
      </w:r>
      <w:r w:rsidRPr="006D5C2C">
        <w:rPr>
          <w:rFonts w:ascii="Book Antiqua" w:hAnsi="Book Antiqua"/>
          <w:lang w:val="es-ES"/>
        </w:rPr>
        <w:t>.</w:t>
      </w:r>
    </w:p>
    <w:p w14:paraId="7E2DFF4D" w14:textId="77777777" w:rsidR="006D5C2C" w:rsidRPr="006D5C2C" w:rsidRDefault="006D5C2C" w:rsidP="006D5C2C">
      <w:pPr>
        <w:autoSpaceDE/>
        <w:autoSpaceDN/>
        <w:adjustRightInd/>
        <w:rPr>
          <w:rFonts w:ascii="Book Antiqua" w:hAnsi="Book Antiqua"/>
          <w:lang w:val="es-ES"/>
        </w:rPr>
      </w:pPr>
    </w:p>
    <w:p w14:paraId="7D9216D5" w14:textId="45A81C9E" w:rsidR="00CE16A9" w:rsidRPr="00D43173" w:rsidRDefault="006D5C2C" w:rsidP="006D5C2C">
      <w:pPr>
        <w:autoSpaceDE/>
        <w:autoSpaceDN/>
        <w:adjustRightInd/>
        <w:rPr>
          <w:rFonts w:ascii="Book Antiqua" w:hAnsi="Book Antiqua"/>
          <w:lang w:val="es-ES"/>
        </w:rPr>
      </w:pPr>
      <w:r w:rsidRPr="006D5C2C">
        <w:rPr>
          <w:rFonts w:ascii="Book Antiqua" w:hAnsi="Book Antiqua"/>
          <w:lang w:val="es-ES"/>
        </w:rPr>
        <w:t>Se trata de un documento importante para utilizar y continuar fomentando la vida en comunidad</w:t>
      </w:r>
      <w:r w:rsidR="00CE16A9" w:rsidRPr="00D43173">
        <w:rPr>
          <w:rFonts w:ascii="Book Antiqua" w:hAnsi="Book Antiqua"/>
          <w:lang w:val="es-ES"/>
        </w:rPr>
        <w:t>.</w:t>
      </w:r>
    </w:p>
    <w:p w14:paraId="14766420" w14:textId="77777777" w:rsidR="00A050CB" w:rsidRPr="00D43173" w:rsidRDefault="00A050CB" w:rsidP="00A050CB">
      <w:pPr>
        <w:autoSpaceDE/>
        <w:autoSpaceDN/>
        <w:adjustRightInd/>
        <w:rPr>
          <w:rFonts w:ascii="Book Antiqua" w:hAnsi="Book Antiqua"/>
          <w:lang w:val="es-ES"/>
        </w:rPr>
      </w:pPr>
    </w:p>
    <w:p w14:paraId="5663BAA2" w14:textId="4D3A53EA" w:rsidR="00061256" w:rsidRPr="00D43173" w:rsidRDefault="007F1BB6" w:rsidP="00061256">
      <w:pPr>
        <w:jc w:val="right"/>
        <w:rPr>
          <w:rFonts w:ascii="Book Antiqua" w:hAnsi="Book Antiqua" w:cs="Optima"/>
          <w:bCs/>
          <w:i/>
          <w:iCs/>
          <w:lang w:val="es-ES"/>
        </w:rPr>
      </w:pPr>
      <w:r>
        <w:rPr>
          <w:rFonts w:ascii="Book Antiqua" w:hAnsi="Book Antiqua" w:cs="Optima"/>
          <w:bCs/>
          <w:i/>
          <w:iCs/>
          <w:lang w:val="es-ES"/>
        </w:rPr>
        <w:t>Arelis Cardona</w:t>
      </w:r>
      <w:r w:rsidR="00CC5455">
        <w:rPr>
          <w:rFonts w:ascii="Book Antiqua" w:hAnsi="Book Antiqua" w:cs="Optima"/>
          <w:bCs/>
          <w:i/>
          <w:iCs/>
          <w:lang w:val="es-ES"/>
        </w:rPr>
        <w:t xml:space="preserve"> Morales</w:t>
      </w:r>
    </w:p>
    <w:p w14:paraId="4AFBC679" w14:textId="77777777" w:rsidR="00061256" w:rsidRPr="00D43173" w:rsidRDefault="00061256" w:rsidP="00061256">
      <w:pPr>
        <w:rPr>
          <w:rFonts w:ascii="Book Antiqua" w:hAnsi="Book Antiqua" w:cs="Palatino"/>
          <w:b/>
          <w:lang w:val="es-ES"/>
        </w:rPr>
      </w:pPr>
    </w:p>
    <w:p w14:paraId="408CC8F6" w14:textId="39B31EF8" w:rsidR="0003395A" w:rsidRPr="0003395A" w:rsidRDefault="0003395A" w:rsidP="0003395A">
      <w:pPr>
        <w:rPr>
          <w:rFonts w:ascii="Book Antiqua" w:hAnsi="Book Antiqua" w:cs="Palatino"/>
          <w:b/>
          <w:lang w:val="es-ES"/>
        </w:rPr>
      </w:pPr>
      <w:r w:rsidRPr="0003395A">
        <w:rPr>
          <w:rFonts w:ascii="Book Antiqua" w:hAnsi="Book Antiqua" w:cs="Palatino"/>
          <w:b/>
          <w:lang w:val="es-ES"/>
        </w:rPr>
        <w:t>BIBLIOGRAFÍA</w:t>
      </w:r>
    </w:p>
    <w:p w14:paraId="60AD3BA5" w14:textId="77777777" w:rsidR="007F1BB6" w:rsidRPr="007F1BB6" w:rsidRDefault="007F1BB6" w:rsidP="007F1BB6">
      <w:pPr>
        <w:rPr>
          <w:rFonts w:ascii="Book Antiqua" w:hAnsi="Book Antiqua" w:cs="Palatino"/>
          <w:bCs/>
          <w:lang w:val="es-ES"/>
        </w:rPr>
      </w:pPr>
      <w:r w:rsidRPr="007F1BB6">
        <w:rPr>
          <w:rFonts w:ascii="Book Antiqua" w:hAnsi="Book Antiqua" w:cs="Palatino"/>
          <w:bCs/>
          <w:i/>
          <w:iCs/>
          <w:lang w:val="es-ES"/>
        </w:rPr>
        <w:t>Biblia de Estudio Dios Habla Hoy</w:t>
      </w:r>
      <w:r w:rsidRPr="007F1BB6">
        <w:rPr>
          <w:rFonts w:ascii="Book Antiqua" w:hAnsi="Book Antiqua" w:cs="Palatino"/>
          <w:bCs/>
          <w:lang w:val="es-ES"/>
        </w:rPr>
        <w:t>. Sociedades Bíblicas Unidas, 1994.</w:t>
      </w:r>
    </w:p>
    <w:p w14:paraId="70D6130A" w14:textId="77777777" w:rsidR="007F1BB6" w:rsidRPr="007F1BB6" w:rsidRDefault="007F1BB6" w:rsidP="007F1BB6">
      <w:pPr>
        <w:rPr>
          <w:rFonts w:ascii="Book Antiqua" w:hAnsi="Book Antiqua" w:cs="Palatino"/>
          <w:bCs/>
          <w:lang w:val="es-ES"/>
        </w:rPr>
      </w:pPr>
    </w:p>
    <w:p w14:paraId="5FA54843" w14:textId="77777777" w:rsidR="007F1BB6" w:rsidRPr="007F1BB6" w:rsidRDefault="007F1BB6" w:rsidP="007F1BB6">
      <w:pPr>
        <w:rPr>
          <w:rFonts w:ascii="Book Antiqua" w:hAnsi="Book Antiqua" w:cs="Palatino"/>
          <w:bCs/>
          <w:lang w:val="es-ES"/>
        </w:rPr>
      </w:pPr>
      <w:r w:rsidRPr="007F1BB6">
        <w:rPr>
          <w:rFonts w:ascii="Book Antiqua" w:hAnsi="Book Antiqua" w:cs="Palatino"/>
          <w:bCs/>
          <w:i/>
          <w:iCs/>
          <w:lang w:val="es-ES"/>
        </w:rPr>
        <w:t>Biblia del Peregrino</w:t>
      </w:r>
      <w:r w:rsidRPr="007F1BB6">
        <w:rPr>
          <w:rFonts w:ascii="Book Antiqua" w:hAnsi="Book Antiqua" w:cs="Palatino"/>
          <w:bCs/>
          <w:lang w:val="es-ES"/>
        </w:rPr>
        <w:t>. Traducción y comentarios de Luis Alonso Schökel. Bilbao: Ediciones Mensajero, 1993.</w:t>
      </w:r>
    </w:p>
    <w:p w14:paraId="62D22641" w14:textId="77777777" w:rsidR="007F1BB6" w:rsidRPr="007F1BB6" w:rsidRDefault="007F1BB6" w:rsidP="007F1BB6">
      <w:pPr>
        <w:rPr>
          <w:rFonts w:ascii="Book Antiqua" w:hAnsi="Book Antiqua" w:cs="Palatino"/>
          <w:bCs/>
          <w:lang w:val="es-ES"/>
        </w:rPr>
      </w:pPr>
    </w:p>
    <w:p w14:paraId="33126561" w14:textId="77777777" w:rsidR="007F1BB6" w:rsidRPr="007F1BB6" w:rsidRDefault="007F1BB6" w:rsidP="007F1BB6">
      <w:pPr>
        <w:rPr>
          <w:rFonts w:ascii="Book Antiqua" w:hAnsi="Book Antiqua" w:cs="Palatino"/>
          <w:bCs/>
          <w:lang w:val="es-ES"/>
        </w:rPr>
      </w:pPr>
      <w:r w:rsidRPr="007F1BB6">
        <w:rPr>
          <w:rFonts w:ascii="Book Antiqua" w:hAnsi="Book Antiqua" w:cs="Palatino"/>
          <w:bCs/>
          <w:lang w:val="es-ES"/>
        </w:rPr>
        <w:t xml:space="preserve">Douglas, J. D., y Merrill C. Tenney, eds. </w:t>
      </w:r>
      <w:r w:rsidRPr="007F1BB6">
        <w:rPr>
          <w:rFonts w:ascii="Book Antiqua" w:hAnsi="Book Antiqua" w:cs="Palatino"/>
          <w:bCs/>
          <w:i/>
          <w:iCs/>
          <w:lang w:val="es-ES"/>
        </w:rPr>
        <w:t>Diccionario ilustrado de la Biblia</w:t>
      </w:r>
      <w:r w:rsidRPr="007F1BB6">
        <w:rPr>
          <w:rFonts w:ascii="Book Antiqua" w:hAnsi="Book Antiqua" w:cs="Palatino"/>
          <w:bCs/>
          <w:lang w:val="es-ES"/>
        </w:rPr>
        <w:t>. Miami: Editorial Caribe, 1974.</w:t>
      </w:r>
    </w:p>
    <w:p w14:paraId="63C804F1" w14:textId="77777777" w:rsidR="007F1BB6" w:rsidRPr="007F1BB6" w:rsidRDefault="007F1BB6" w:rsidP="007F1BB6">
      <w:pPr>
        <w:rPr>
          <w:rFonts w:ascii="Book Antiqua" w:hAnsi="Book Antiqua" w:cs="Palatino"/>
          <w:bCs/>
          <w:lang w:val="es-ES"/>
        </w:rPr>
      </w:pPr>
    </w:p>
    <w:p w14:paraId="0B726F11" w14:textId="77777777" w:rsidR="007F1BB6" w:rsidRPr="007F1BB6" w:rsidRDefault="007F1BB6" w:rsidP="007F1BB6">
      <w:pPr>
        <w:rPr>
          <w:rFonts w:ascii="Book Antiqua" w:hAnsi="Book Antiqua" w:cs="Palatino"/>
          <w:bCs/>
          <w:lang w:val="es-ES"/>
        </w:rPr>
      </w:pPr>
      <w:r w:rsidRPr="007F1BB6">
        <w:rPr>
          <w:rFonts w:ascii="Book Antiqua" w:hAnsi="Book Antiqua" w:cs="Palatino"/>
          <w:bCs/>
          <w:lang w:val="es-ES"/>
        </w:rPr>
        <w:t xml:space="preserve">Keck, Leander E., ed. </w:t>
      </w:r>
      <w:proofErr w:type="spellStart"/>
      <w:r w:rsidRPr="007F1BB6">
        <w:rPr>
          <w:rFonts w:ascii="Book Antiqua" w:hAnsi="Book Antiqua" w:cs="Palatino"/>
          <w:bCs/>
          <w:i/>
          <w:iCs/>
          <w:lang w:val="es-ES"/>
        </w:rPr>
        <w:t>Harper’s</w:t>
      </w:r>
      <w:proofErr w:type="spellEnd"/>
      <w:r w:rsidRPr="007F1BB6">
        <w:rPr>
          <w:rFonts w:ascii="Book Antiqua" w:hAnsi="Book Antiqua" w:cs="Palatino"/>
          <w:bCs/>
          <w:i/>
          <w:iCs/>
          <w:lang w:val="es-ES"/>
        </w:rPr>
        <w:t xml:space="preserve"> Bible </w:t>
      </w:r>
      <w:proofErr w:type="spellStart"/>
      <w:r w:rsidRPr="007F1BB6">
        <w:rPr>
          <w:rFonts w:ascii="Book Antiqua" w:hAnsi="Book Antiqua" w:cs="Palatino"/>
          <w:bCs/>
          <w:i/>
          <w:iCs/>
          <w:lang w:val="es-ES"/>
        </w:rPr>
        <w:t>Commentary</w:t>
      </w:r>
      <w:proofErr w:type="spellEnd"/>
      <w:r w:rsidRPr="007F1BB6">
        <w:rPr>
          <w:rFonts w:ascii="Book Antiqua" w:hAnsi="Book Antiqua" w:cs="Palatino"/>
          <w:bCs/>
          <w:lang w:val="es-ES"/>
        </w:rPr>
        <w:t>. San Francisco: Harper &amp; Row, 1988.</w:t>
      </w:r>
    </w:p>
    <w:p w14:paraId="401B86AA" w14:textId="77777777" w:rsidR="007F1BB6" w:rsidRPr="007F1BB6" w:rsidRDefault="007F1BB6" w:rsidP="007F1BB6">
      <w:pPr>
        <w:rPr>
          <w:rFonts w:ascii="Book Antiqua" w:hAnsi="Book Antiqua" w:cs="Palatino"/>
          <w:bCs/>
          <w:lang w:val="es-ES"/>
        </w:rPr>
      </w:pPr>
    </w:p>
    <w:p w14:paraId="2D0C8833" w14:textId="30C3420C" w:rsidR="0003395A" w:rsidRDefault="007F1BB6" w:rsidP="007F1BB6">
      <w:pPr>
        <w:rPr>
          <w:rFonts w:ascii="Book Antiqua" w:hAnsi="Book Antiqua" w:cs="Palatino"/>
          <w:bCs/>
          <w:lang w:val="es-ES"/>
        </w:rPr>
      </w:pPr>
      <w:r w:rsidRPr="007F1BB6">
        <w:rPr>
          <w:rFonts w:ascii="Book Antiqua" w:hAnsi="Book Antiqua" w:cs="Palatino"/>
          <w:bCs/>
          <w:lang w:val="es-ES"/>
        </w:rPr>
        <w:t xml:space="preserve">García Archilla, Aurelio. </w:t>
      </w:r>
      <w:r>
        <w:rPr>
          <w:rFonts w:ascii="Book Antiqua" w:hAnsi="Book Antiqua" w:cs="Palatino"/>
          <w:bCs/>
          <w:lang w:val="es-ES"/>
        </w:rPr>
        <w:t>«</w:t>
      </w:r>
      <w:r w:rsidRPr="007F1BB6">
        <w:rPr>
          <w:rFonts w:ascii="Book Antiqua" w:hAnsi="Book Antiqua" w:cs="Palatino"/>
          <w:bCs/>
          <w:lang w:val="es-ES"/>
        </w:rPr>
        <w:t>Romanos</w:t>
      </w:r>
      <w:r>
        <w:rPr>
          <w:rFonts w:ascii="Book Antiqua" w:hAnsi="Book Antiqua" w:cs="Palatino"/>
          <w:bCs/>
          <w:lang w:val="es-ES"/>
        </w:rPr>
        <w:t>»</w:t>
      </w:r>
      <w:r w:rsidRPr="007F1BB6">
        <w:rPr>
          <w:rFonts w:ascii="Book Antiqua" w:hAnsi="Book Antiqua" w:cs="Palatino"/>
          <w:bCs/>
          <w:lang w:val="es-ES"/>
        </w:rPr>
        <w:t xml:space="preserve">. En La </w:t>
      </w:r>
      <w:r w:rsidRPr="007F1BB6">
        <w:rPr>
          <w:rFonts w:ascii="Book Antiqua" w:hAnsi="Book Antiqua" w:cs="Palatino"/>
          <w:bCs/>
          <w:i/>
          <w:iCs/>
          <w:lang w:val="es-ES"/>
        </w:rPr>
        <w:t>Palabra Presente</w:t>
      </w:r>
      <w:r w:rsidRPr="007F1BB6">
        <w:rPr>
          <w:rFonts w:ascii="Book Antiqua" w:hAnsi="Book Antiqua" w:cs="Palatino"/>
          <w:bCs/>
          <w:lang w:val="es-ES"/>
        </w:rPr>
        <w:t>, Primavera 2002.</w:t>
      </w:r>
    </w:p>
    <w:p w14:paraId="78DEAFEB" w14:textId="77777777" w:rsidR="00550667" w:rsidRDefault="00550667" w:rsidP="00550667">
      <w:pPr>
        <w:rPr>
          <w:rFonts w:ascii="Book Antiqua" w:hAnsi="Book Antiqua" w:cs="Palatino"/>
          <w:b/>
          <w:lang w:val="es-ES"/>
        </w:rPr>
      </w:pPr>
    </w:p>
    <w:p w14:paraId="37F9DFD5" w14:textId="75147655" w:rsidR="00061256" w:rsidRPr="00D43173" w:rsidRDefault="00061256" w:rsidP="00061256">
      <w:pPr>
        <w:rPr>
          <w:rFonts w:ascii="Book Antiqua" w:hAnsi="Book Antiqua" w:cs="Palatino"/>
          <w:b/>
          <w:lang w:val="es-ES"/>
        </w:rPr>
      </w:pPr>
      <w:r w:rsidRPr="00D43173">
        <w:rPr>
          <w:rFonts w:ascii="Book Antiqua" w:hAnsi="Book Antiqua" w:cs="Palatino"/>
          <w:b/>
          <w:lang w:val="es-ES"/>
        </w:rPr>
        <w:t xml:space="preserve">ESCRITORA DEL COMENTARIO BÍBLICO </w:t>
      </w:r>
    </w:p>
    <w:p w14:paraId="019F7E44" w14:textId="49AE6C4E" w:rsidR="005D7E9C" w:rsidRPr="00D43173" w:rsidRDefault="00CC5455" w:rsidP="00C46263">
      <w:pPr>
        <w:rPr>
          <w:lang w:val="es-ES"/>
        </w:rPr>
      </w:pPr>
      <w:r>
        <w:rPr>
          <w:rFonts w:ascii="Book Antiqua" w:hAnsi="Book Antiqua" w:cs="Palatino"/>
          <w:bCs/>
          <w:lang w:val="es-ES"/>
        </w:rPr>
        <w:t>La Rvda. Arelis Cardona</w:t>
      </w:r>
      <w:r w:rsidR="001744EA">
        <w:rPr>
          <w:rFonts w:ascii="Book Antiqua" w:hAnsi="Book Antiqua" w:cs="Palatino"/>
          <w:bCs/>
          <w:lang w:val="es-ES"/>
        </w:rPr>
        <w:t xml:space="preserve"> Morales</w:t>
      </w:r>
      <w:r>
        <w:rPr>
          <w:rFonts w:ascii="Book Antiqua" w:hAnsi="Book Antiqua" w:cs="Palatino"/>
          <w:bCs/>
          <w:lang w:val="es-ES"/>
        </w:rPr>
        <w:t xml:space="preserve"> es </w:t>
      </w:r>
      <w:r w:rsidRPr="00CC5455">
        <w:rPr>
          <w:rFonts w:ascii="Book Antiqua" w:hAnsi="Book Antiqua" w:cs="Palatino"/>
          <w:bCs/>
          <w:lang w:val="es-ES"/>
        </w:rPr>
        <w:t xml:space="preserve">ministra ordenada de la Iglesia Presbiteriana (EE.UU). Ha escrito para </w:t>
      </w:r>
      <w:r w:rsidRPr="00CC5455">
        <w:rPr>
          <w:rFonts w:ascii="Book Antiqua" w:hAnsi="Book Antiqua" w:cs="Palatino"/>
          <w:bCs/>
          <w:i/>
          <w:iCs/>
          <w:lang w:val="es-ES"/>
        </w:rPr>
        <w:t>Palabra presente</w:t>
      </w:r>
      <w:r w:rsidRPr="00CC5455">
        <w:rPr>
          <w:rFonts w:ascii="Book Antiqua" w:hAnsi="Book Antiqua" w:cs="Palatino"/>
          <w:bCs/>
          <w:lang w:val="es-ES"/>
        </w:rPr>
        <w:t xml:space="preserve"> y otras publicaciones de la iglesia. Es pastora de la Iglesia Presbiteriana Rvdo. Ramón Olivo Robles en Santurce, PR</w:t>
      </w:r>
      <w:r w:rsidR="00847DCF" w:rsidRPr="00D43173">
        <w:rPr>
          <w:rFonts w:ascii="Book Antiqua" w:hAnsi="Book Antiqua" w:cs="Palatino"/>
          <w:bCs/>
          <w:lang w:val="es-ES"/>
        </w:rPr>
        <w:t>.</w:t>
      </w:r>
      <w:r w:rsidR="005D7E9C" w:rsidRPr="00D43173">
        <w:rPr>
          <w:rFonts w:ascii="Book Antiqua" w:hAnsi="Book Antiqua" w:cs="Palatino"/>
          <w:bCs/>
          <w:lang w:val="es-ES"/>
        </w:rPr>
        <w:br w:type="page"/>
      </w:r>
    </w:p>
    <w:p w14:paraId="56FFCEDC" w14:textId="630E6EBF" w:rsidR="001D38E5" w:rsidRPr="00D43173" w:rsidRDefault="001D38E5" w:rsidP="005D7E9C">
      <w:pPr>
        <w:jc w:val="center"/>
        <w:rPr>
          <w:rFonts w:ascii="Optima" w:hAnsi="Optima" w:cs="Optima"/>
          <w:b/>
          <w:sz w:val="40"/>
          <w:szCs w:val="40"/>
          <w:lang w:val="es-ES"/>
        </w:rPr>
      </w:pPr>
      <w:r w:rsidRPr="00D43173">
        <w:rPr>
          <w:rFonts w:ascii="Optima" w:hAnsi="Optima" w:cs="Optima"/>
          <w:b/>
          <w:sz w:val="40"/>
          <w:szCs w:val="40"/>
          <w:lang w:val="es-ES"/>
        </w:rPr>
        <w:lastRenderedPageBreak/>
        <w:t>—REUNIÓN</w:t>
      </w:r>
      <w:r w:rsidR="007F4E25" w:rsidRPr="00D43173">
        <w:rPr>
          <w:rFonts w:ascii="Optima" w:hAnsi="Optima" w:cs="Optima"/>
          <w:b/>
          <w:sz w:val="40"/>
          <w:szCs w:val="40"/>
          <w:lang w:val="es-ES"/>
        </w:rPr>
        <w:t>/GATHERING</w:t>
      </w:r>
      <w:r w:rsidRPr="00D43173">
        <w:rPr>
          <w:rFonts w:ascii="Optima" w:hAnsi="Optima" w:cs="Optima"/>
          <w:b/>
          <w:sz w:val="40"/>
          <w:szCs w:val="40"/>
          <w:lang w:val="es-ES"/>
        </w:rPr>
        <w:t>—</w:t>
      </w:r>
    </w:p>
    <w:p w14:paraId="2EAFA8A0" w14:textId="77777777" w:rsidR="001D38E5" w:rsidRPr="00D43173" w:rsidRDefault="001D38E5" w:rsidP="00E035FF">
      <w:pPr>
        <w:rPr>
          <w:rFonts w:ascii="Book Antiqua" w:hAnsi="Book Antiqua" w:cs="Palatino"/>
          <w:lang w:val="es-ES"/>
        </w:rPr>
      </w:pPr>
    </w:p>
    <w:p w14:paraId="73D99689" w14:textId="526A44EA" w:rsidR="00AD35D6" w:rsidRPr="00D43173" w:rsidRDefault="00A75549" w:rsidP="00AD35D6">
      <w:pPr>
        <w:rPr>
          <w:rFonts w:ascii="Book Antiqua" w:hAnsi="Book Antiqua" w:cs="Palatino"/>
          <w:i/>
          <w:iCs/>
          <w:color w:val="FF0000"/>
          <w:sz w:val="20"/>
          <w:szCs w:val="20"/>
          <w:lang w:val="es-ES"/>
        </w:rPr>
      </w:pPr>
      <w:r w:rsidRPr="00D43173">
        <w:rPr>
          <w:rFonts w:ascii="Book Antiqua" w:hAnsi="Book Antiqua" w:cs="Palatino"/>
          <w:b/>
          <w:lang w:val="es-ES"/>
        </w:rPr>
        <w:t>LLAMAMIENTO A LA ADORACIÓN</w:t>
      </w:r>
      <w:r w:rsidR="007F4E25" w:rsidRPr="00D43173">
        <w:rPr>
          <w:rFonts w:ascii="Book Antiqua" w:hAnsi="Book Antiqua" w:cs="Palatino"/>
          <w:b/>
          <w:lang w:val="es-ES"/>
        </w:rPr>
        <w:t xml:space="preserve"> / OPENING SENTENCES</w:t>
      </w:r>
      <w:r w:rsidRPr="00D43173">
        <w:rPr>
          <w:rFonts w:ascii="Book Antiqua" w:hAnsi="Book Antiqua" w:cs="Palatino"/>
          <w:lang w:val="es-ES"/>
        </w:rPr>
        <w:t xml:space="preserve"> </w:t>
      </w:r>
      <w:r w:rsidR="00AD35D6" w:rsidRPr="00D43173">
        <w:rPr>
          <w:rFonts w:ascii="Book Antiqua" w:hAnsi="Book Antiqua" w:cs="Palatino"/>
          <w:bCs/>
          <w:i/>
          <w:iCs/>
          <w:color w:val="FF0000"/>
          <w:sz w:val="20"/>
          <w:szCs w:val="20"/>
          <w:lang w:val="es-ES"/>
        </w:rPr>
        <w:t>(</w:t>
      </w:r>
      <w:r w:rsidR="00A4350F" w:rsidRPr="00181321">
        <w:rPr>
          <w:rFonts w:ascii="Book Antiqua" w:hAnsi="Book Antiqua" w:cs="Palatino"/>
          <w:i/>
          <w:color w:val="FF0000"/>
          <w:sz w:val="20"/>
          <w:szCs w:val="20"/>
          <w:lang w:val="es-ES"/>
        </w:rPr>
        <w:t>Éxodo</w:t>
      </w:r>
      <w:r w:rsidR="00A4350F">
        <w:rPr>
          <w:rFonts w:ascii="Book Antiqua" w:hAnsi="Book Antiqua" w:cs="Palatino"/>
          <w:i/>
          <w:color w:val="FF0000"/>
          <w:sz w:val="20"/>
          <w:szCs w:val="20"/>
          <w:lang w:val="es-ES"/>
        </w:rPr>
        <w:t>/Exodus</w:t>
      </w:r>
      <w:r w:rsidR="00A4350F" w:rsidRPr="00181321">
        <w:rPr>
          <w:rFonts w:ascii="Book Antiqua" w:hAnsi="Book Antiqua" w:cs="Palatino"/>
          <w:i/>
          <w:color w:val="FF0000"/>
          <w:sz w:val="20"/>
          <w:szCs w:val="20"/>
          <w:lang w:val="es-ES"/>
        </w:rPr>
        <w:t xml:space="preserve"> 15,1b-11; 20-21. MGV</w:t>
      </w:r>
      <w:r w:rsidR="00AD35D6"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67"/>
        <w:gridCol w:w="5013"/>
      </w:tblGrid>
      <w:tr w:rsidR="00AD35D6" w:rsidRPr="00D43173" w14:paraId="1A7A4578" w14:textId="77777777" w:rsidTr="003F6094">
        <w:tc>
          <w:tcPr>
            <w:tcW w:w="5395" w:type="dxa"/>
          </w:tcPr>
          <w:p w14:paraId="2FD3B53D" w14:textId="77777777" w:rsidR="00A4350F" w:rsidRPr="00535ADE" w:rsidRDefault="00A4350F" w:rsidP="00A4350F">
            <w:pPr>
              <w:rPr>
                <w:rFonts w:ascii="Book Antiqua" w:hAnsi="Book Antiqua"/>
                <w:lang w:val="es-ES"/>
              </w:rPr>
            </w:pPr>
            <w:r w:rsidRPr="00535ADE">
              <w:rPr>
                <w:rFonts w:ascii="Book Antiqua" w:hAnsi="Book Antiqua"/>
                <w:lang w:val="es-ES"/>
              </w:rPr>
              <w:t xml:space="preserve">Líder: ¡Cantemos al Señor! </w:t>
            </w:r>
          </w:p>
          <w:p w14:paraId="67DCBDB9" w14:textId="77777777" w:rsidR="00A4350F" w:rsidRPr="00535ADE" w:rsidRDefault="00A4350F" w:rsidP="00A4350F">
            <w:pPr>
              <w:rPr>
                <w:rFonts w:ascii="Book Antiqua" w:hAnsi="Book Antiqua"/>
                <w:lang w:val="es-ES"/>
              </w:rPr>
            </w:pPr>
          </w:p>
          <w:p w14:paraId="1A6756DF" w14:textId="77777777" w:rsidR="00A4350F" w:rsidRPr="00535ADE" w:rsidRDefault="00A4350F" w:rsidP="00A4350F">
            <w:pPr>
              <w:rPr>
                <w:rFonts w:ascii="Book Antiqua" w:hAnsi="Book Antiqua"/>
                <w:i/>
                <w:iCs/>
                <w:lang w:val="es-ES"/>
              </w:rPr>
            </w:pPr>
            <w:r w:rsidRPr="00535ADE">
              <w:rPr>
                <w:rFonts w:ascii="Book Antiqua" w:hAnsi="Book Antiqua"/>
                <w:i/>
                <w:iCs/>
                <w:lang w:val="es-ES"/>
              </w:rPr>
              <w:t xml:space="preserve">Pueblo: El Señor es nuestra fuerza y nuestra canción; Dios es nuestra salvación. </w:t>
            </w:r>
          </w:p>
          <w:p w14:paraId="097C7BBC" w14:textId="77777777" w:rsidR="00A4350F" w:rsidRPr="00535ADE" w:rsidRDefault="00A4350F" w:rsidP="00A4350F">
            <w:pPr>
              <w:rPr>
                <w:rFonts w:ascii="Book Antiqua" w:hAnsi="Book Antiqua"/>
                <w:lang w:val="es-ES"/>
              </w:rPr>
            </w:pPr>
          </w:p>
          <w:p w14:paraId="07A3A328" w14:textId="77777777" w:rsidR="00A4350F" w:rsidRPr="00535ADE" w:rsidRDefault="00A4350F" w:rsidP="00A4350F">
            <w:pPr>
              <w:rPr>
                <w:rFonts w:ascii="Book Antiqua" w:hAnsi="Book Antiqua"/>
                <w:lang w:val="es-ES"/>
              </w:rPr>
            </w:pPr>
            <w:r w:rsidRPr="00535ADE">
              <w:rPr>
                <w:rFonts w:ascii="Book Antiqua" w:hAnsi="Book Antiqua"/>
                <w:lang w:val="es-ES"/>
              </w:rPr>
              <w:t xml:space="preserve">Líder: </w:t>
            </w:r>
            <w:r>
              <w:rPr>
                <w:rFonts w:ascii="Book Antiqua" w:hAnsi="Book Antiqua"/>
                <w:lang w:val="es-ES"/>
              </w:rPr>
              <w:t>Somos de Dios</w:t>
            </w:r>
            <w:r w:rsidRPr="00535ADE">
              <w:rPr>
                <w:rFonts w:ascii="Book Antiqua" w:hAnsi="Book Antiqua"/>
                <w:lang w:val="es-ES"/>
              </w:rPr>
              <w:t xml:space="preserve"> y le alabaremos. Dios es nuestro Padre y nuestra Madre y le enalteceremos.</w:t>
            </w:r>
          </w:p>
          <w:p w14:paraId="2BB6F06D" w14:textId="77777777" w:rsidR="00A4350F" w:rsidRPr="00535ADE" w:rsidRDefault="00A4350F" w:rsidP="00A4350F">
            <w:pPr>
              <w:rPr>
                <w:rFonts w:ascii="Book Antiqua" w:hAnsi="Book Antiqua"/>
                <w:lang w:val="es-ES"/>
              </w:rPr>
            </w:pPr>
          </w:p>
          <w:p w14:paraId="24325699" w14:textId="77777777" w:rsidR="00A4350F" w:rsidRPr="00535ADE" w:rsidRDefault="00A4350F" w:rsidP="00A4350F">
            <w:pPr>
              <w:rPr>
                <w:rFonts w:ascii="Book Antiqua" w:hAnsi="Book Antiqua"/>
                <w:i/>
                <w:iCs/>
                <w:lang w:val="es-ES"/>
              </w:rPr>
            </w:pPr>
            <w:r w:rsidRPr="00535ADE">
              <w:rPr>
                <w:rFonts w:ascii="Book Antiqua" w:hAnsi="Book Antiqua"/>
                <w:i/>
                <w:iCs/>
                <w:lang w:val="es-ES"/>
              </w:rPr>
              <w:t xml:space="preserve">Pueblo: ¿Quién oh Dios se compara a ti? ¿Quién se te compara en grandeza y santidad? </w:t>
            </w:r>
          </w:p>
          <w:p w14:paraId="3A30EC9F" w14:textId="77777777" w:rsidR="00A4350F" w:rsidRPr="00535ADE" w:rsidRDefault="00A4350F" w:rsidP="00A4350F">
            <w:pPr>
              <w:rPr>
                <w:rFonts w:ascii="Book Antiqua" w:hAnsi="Book Antiqua"/>
                <w:lang w:val="es-ES"/>
              </w:rPr>
            </w:pPr>
          </w:p>
          <w:p w14:paraId="01F25CB8" w14:textId="77777777" w:rsidR="00A4350F" w:rsidRPr="00535ADE" w:rsidRDefault="00A4350F" w:rsidP="00A4350F">
            <w:pPr>
              <w:rPr>
                <w:rFonts w:ascii="Book Antiqua" w:hAnsi="Book Antiqua"/>
                <w:lang w:val="es-ES"/>
              </w:rPr>
            </w:pPr>
            <w:r w:rsidRPr="00535ADE">
              <w:rPr>
                <w:rFonts w:ascii="Book Antiqua" w:hAnsi="Book Antiqua"/>
                <w:lang w:val="es-ES"/>
              </w:rPr>
              <w:t>Líder: Tú, que haces maravillas, nos impresionas con tus grandes actos de poder y con tu amor y misericordia para con tu pueblo.</w:t>
            </w:r>
          </w:p>
          <w:p w14:paraId="49DBA0DC" w14:textId="77777777" w:rsidR="00A4350F" w:rsidRPr="00535ADE" w:rsidRDefault="00A4350F" w:rsidP="00A4350F">
            <w:pPr>
              <w:rPr>
                <w:rFonts w:ascii="Book Antiqua" w:hAnsi="Book Antiqua"/>
                <w:lang w:val="es-ES"/>
              </w:rPr>
            </w:pPr>
          </w:p>
          <w:p w14:paraId="0CC60994" w14:textId="09B7039A" w:rsidR="00AD35D6" w:rsidRPr="0018583F" w:rsidRDefault="00A4350F" w:rsidP="00A4350F">
            <w:pPr>
              <w:rPr>
                <w:rFonts w:ascii="Book Antiqua" w:hAnsi="Book Antiqua"/>
                <w:b/>
                <w:bCs/>
                <w:i/>
                <w:iCs/>
                <w:lang w:val="es-ES"/>
              </w:rPr>
            </w:pPr>
            <w:r w:rsidRPr="00535ADE">
              <w:rPr>
                <w:rFonts w:ascii="Book Antiqua" w:hAnsi="Book Antiqua"/>
                <w:b/>
                <w:bCs/>
                <w:i/>
                <w:iCs/>
                <w:lang w:val="es-ES"/>
              </w:rPr>
              <w:t>Unísono: ¡Cantemos al Señor! ¡Dios es nuestra fuerza y nuestra canción!</w:t>
            </w:r>
          </w:p>
        </w:tc>
        <w:tc>
          <w:tcPr>
            <w:tcW w:w="5395" w:type="dxa"/>
          </w:tcPr>
          <w:p w14:paraId="303BF7C9" w14:textId="77777777" w:rsidR="00A4350F" w:rsidRPr="005E621C" w:rsidRDefault="00A4350F" w:rsidP="00A4350F">
            <w:pPr>
              <w:rPr>
                <w:rFonts w:ascii="Book Antiqua" w:hAnsi="Book Antiqua"/>
                <w:bCs/>
              </w:rPr>
            </w:pPr>
            <w:r w:rsidRPr="005E621C">
              <w:rPr>
                <w:rFonts w:ascii="Book Antiqua" w:hAnsi="Book Antiqua"/>
                <w:bCs/>
              </w:rPr>
              <w:t>Leader: Let’s sing unto the Lord!</w:t>
            </w:r>
          </w:p>
          <w:p w14:paraId="079DACBE" w14:textId="77777777" w:rsidR="00A4350F" w:rsidRPr="005E621C" w:rsidRDefault="00A4350F" w:rsidP="00A4350F">
            <w:pPr>
              <w:rPr>
                <w:rFonts w:ascii="Book Antiqua" w:hAnsi="Book Antiqua"/>
                <w:bCs/>
              </w:rPr>
            </w:pPr>
          </w:p>
          <w:p w14:paraId="46F8BCE1" w14:textId="77777777" w:rsidR="00A4350F" w:rsidRPr="005E621C" w:rsidRDefault="00A4350F" w:rsidP="00A4350F">
            <w:pPr>
              <w:rPr>
                <w:rFonts w:ascii="Book Antiqua" w:hAnsi="Book Antiqua"/>
                <w:bCs/>
                <w:i/>
                <w:iCs/>
              </w:rPr>
            </w:pPr>
            <w:r w:rsidRPr="005E621C">
              <w:rPr>
                <w:rFonts w:ascii="Book Antiqua" w:hAnsi="Book Antiqua"/>
                <w:bCs/>
                <w:i/>
                <w:iCs/>
              </w:rPr>
              <w:t>People: The Lord is our strength and our song; God is our salvation.</w:t>
            </w:r>
          </w:p>
          <w:p w14:paraId="4F72E4FF" w14:textId="77777777" w:rsidR="00A4350F" w:rsidRPr="005E621C" w:rsidRDefault="00A4350F" w:rsidP="00A4350F">
            <w:pPr>
              <w:rPr>
                <w:rFonts w:ascii="Book Antiqua" w:hAnsi="Book Antiqua"/>
                <w:bCs/>
              </w:rPr>
            </w:pPr>
          </w:p>
          <w:p w14:paraId="05C7DBA3" w14:textId="77777777" w:rsidR="00A4350F" w:rsidRPr="005E621C" w:rsidRDefault="00A4350F" w:rsidP="00A4350F">
            <w:pPr>
              <w:rPr>
                <w:rFonts w:ascii="Book Antiqua" w:hAnsi="Book Antiqua"/>
                <w:bCs/>
              </w:rPr>
            </w:pPr>
            <w:r w:rsidRPr="005E621C">
              <w:rPr>
                <w:rFonts w:ascii="Book Antiqua" w:hAnsi="Book Antiqua"/>
                <w:bCs/>
              </w:rPr>
              <w:t xml:space="preserve">Leader: </w:t>
            </w:r>
            <w:r>
              <w:rPr>
                <w:rFonts w:ascii="Book Antiqua" w:hAnsi="Book Antiqua"/>
                <w:bCs/>
              </w:rPr>
              <w:t>We belong to</w:t>
            </w:r>
            <w:r w:rsidRPr="005E621C">
              <w:rPr>
                <w:rFonts w:ascii="Book Antiqua" w:hAnsi="Book Antiqua"/>
                <w:bCs/>
              </w:rPr>
              <w:t xml:space="preserve"> God and we will praise </w:t>
            </w:r>
            <w:r>
              <w:rPr>
                <w:rFonts w:ascii="Book Antiqua" w:hAnsi="Book Antiqua"/>
                <w:bCs/>
              </w:rPr>
              <w:t>them</w:t>
            </w:r>
            <w:r w:rsidRPr="005E621C">
              <w:rPr>
                <w:rFonts w:ascii="Book Antiqua" w:hAnsi="Book Antiqua"/>
                <w:bCs/>
              </w:rPr>
              <w:t xml:space="preserve">. God is our Father and our </w:t>
            </w:r>
            <w:proofErr w:type="gramStart"/>
            <w:r w:rsidRPr="005E621C">
              <w:rPr>
                <w:rFonts w:ascii="Book Antiqua" w:hAnsi="Book Antiqua"/>
                <w:bCs/>
              </w:rPr>
              <w:t>Mother</w:t>
            </w:r>
            <w:proofErr w:type="gramEnd"/>
            <w:r w:rsidRPr="005E621C">
              <w:rPr>
                <w:rFonts w:ascii="Book Antiqua" w:hAnsi="Book Antiqua"/>
                <w:bCs/>
              </w:rPr>
              <w:t xml:space="preserve">, and we will exalt </w:t>
            </w:r>
            <w:r>
              <w:rPr>
                <w:rFonts w:ascii="Book Antiqua" w:hAnsi="Book Antiqua"/>
                <w:bCs/>
              </w:rPr>
              <w:t>them</w:t>
            </w:r>
            <w:r w:rsidRPr="005E621C">
              <w:rPr>
                <w:rFonts w:ascii="Book Antiqua" w:hAnsi="Book Antiqua"/>
                <w:bCs/>
              </w:rPr>
              <w:t>.</w:t>
            </w:r>
          </w:p>
          <w:p w14:paraId="5F41BD40" w14:textId="77777777" w:rsidR="00A4350F" w:rsidRPr="005E621C" w:rsidRDefault="00A4350F" w:rsidP="00A4350F">
            <w:pPr>
              <w:rPr>
                <w:rFonts w:ascii="Book Antiqua" w:hAnsi="Book Antiqua"/>
                <w:bCs/>
              </w:rPr>
            </w:pPr>
          </w:p>
          <w:p w14:paraId="78063390" w14:textId="77777777" w:rsidR="00A4350F" w:rsidRPr="005E621C" w:rsidRDefault="00A4350F" w:rsidP="00A4350F">
            <w:pPr>
              <w:rPr>
                <w:rFonts w:ascii="Book Antiqua" w:hAnsi="Book Antiqua"/>
                <w:bCs/>
                <w:i/>
                <w:iCs/>
              </w:rPr>
            </w:pPr>
            <w:r w:rsidRPr="005E621C">
              <w:rPr>
                <w:rFonts w:ascii="Book Antiqua" w:hAnsi="Book Antiqua"/>
                <w:bCs/>
                <w:i/>
                <w:iCs/>
              </w:rPr>
              <w:t xml:space="preserve">People: Who compares to you O God? Who compares to you in greatness and holiness? </w:t>
            </w:r>
          </w:p>
          <w:p w14:paraId="20F50A0F" w14:textId="77777777" w:rsidR="00A4350F" w:rsidRPr="005E621C" w:rsidRDefault="00A4350F" w:rsidP="00A4350F">
            <w:pPr>
              <w:rPr>
                <w:rFonts w:ascii="Book Antiqua" w:hAnsi="Book Antiqua"/>
                <w:bCs/>
              </w:rPr>
            </w:pPr>
          </w:p>
          <w:p w14:paraId="738FA6C1" w14:textId="77777777" w:rsidR="00A4350F" w:rsidRPr="005E621C" w:rsidRDefault="00A4350F" w:rsidP="00A4350F">
            <w:pPr>
              <w:rPr>
                <w:rFonts w:ascii="Book Antiqua" w:hAnsi="Book Antiqua"/>
                <w:bCs/>
              </w:rPr>
            </w:pPr>
            <w:r w:rsidRPr="005E621C">
              <w:rPr>
                <w:rFonts w:ascii="Book Antiqua" w:hAnsi="Book Antiqua"/>
                <w:bCs/>
              </w:rPr>
              <w:t xml:space="preserve">Leader: You, who make wonders, who impress us with your great acts of power and with your love and mercy for your people. </w:t>
            </w:r>
          </w:p>
          <w:p w14:paraId="68FD3AFD" w14:textId="77777777" w:rsidR="00A4350F" w:rsidRPr="005E621C" w:rsidRDefault="00A4350F" w:rsidP="00A4350F">
            <w:pPr>
              <w:rPr>
                <w:rFonts w:ascii="Book Antiqua" w:hAnsi="Book Antiqua"/>
                <w:bCs/>
              </w:rPr>
            </w:pPr>
          </w:p>
          <w:p w14:paraId="246A3B86" w14:textId="55CCE5EF" w:rsidR="00AD35D6" w:rsidRPr="004F2BDE" w:rsidRDefault="00A4350F" w:rsidP="00A4350F">
            <w:pPr>
              <w:rPr>
                <w:rFonts w:ascii="Book Antiqua" w:hAnsi="Book Antiqua"/>
                <w:b/>
                <w:i/>
                <w:iCs/>
                <w:lang w:val="es-ES"/>
              </w:rPr>
            </w:pPr>
            <w:r w:rsidRPr="005E621C">
              <w:rPr>
                <w:rFonts w:ascii="Book Antiqua" w:hAnsi="Book Antiqua"/>
                <w:b/>
                <w:i/>
                <w:iCs/>
              </w:rPr>
              <w:t>Unison: Let’s sing unto the Lord! God is our strength and our song!</w:t>
            </w:r>
          </w:p>
        </w:tc>
      </w:tr>
    </w:tbl>
    <w:p w14:paraId="3113A181" w14:textId="77777777" w:rsidR="002556F3" w:rsidRPr="00D43173" w:rsidRDefault="002556F3" w:rsidP="00026F60">
      <w:pPr>
        <w:rPr>
          <w:rFonts w:ascii="Book Antiqua" w:hAnsi="Book Antiqua" w:cs="Palatino"/>
          <w:b/>
          <w:lang w:val="es-ES"/>
        </w:rPr>
      </w:pPr>
    </w:p>
    <w:p w14:paraId="2B6E163D" w14:textId="2B37D0F6" w:rsidR="000D67CF" w:rsidRPr="00D43173" w:rsidRDefault="000D67CF" w:rsidP="000D67CF">
      <w:pPr>
        <w:rPr>
          <w:rFonts w:ascii="Book Antiqua" w:hAnsi="Book Antiqua" w:cs="Palatino"/>
          <w:i/>
          <w:iCs/>
          <w:color w:val="FF0000"/>
          <w:sz w:val="20"/>
          <w:szCs w:val="20"/>
          <w:lang w:val="es-ES"/>
        </w:rPr>
      </w:pPr>
      <w:r w:rsidRPr="00D43173">
        <w:rPr>
          <w:rFonts w:ascii="Book Antiqua" w:hAnsi="Book Antiqua" w:cs="Palatino"/>
          <w:bCs/>
          <w:i/>
          <w:iCs/>
          <w:color w:val="FF0000"/>
          <w:sz w:val="20"/>
          <w:szCs w:val="20"/>
          <w:lang w:val="es-ES"/>
        </w:rPr>
        <w:t>(</w:t>
      </w:r>
      <w:r w:rsidR="00D92403">
        <w:rPr>
          <w:rFonts w:ascii="Book Antiqua" w:hAnsi="Book Antiqua" w:cs="Palatino"/>
          <w:bCs/>
          <w:i/>
          <w:iCs/>
          <w:color w:val="FF0000"/>
          <w:sz w:val="20"/>
          <w:szCs w:val="20"/>
          <w:lang w:val="es-ES"/>
        </w:rPr>
        <w:t>Romanos/</w:t>
      </w:r>
      <w:r w:rsidR="00D92403" w:rsidRPr="00D92403">
        <w:rPr>
          <w:rFonts w:ascii="Book Antiqua" w:hAnsi="Book Antiqua" w:cs="Palatino"/>
          <w:bCs/>
          <w:i/>
          <w:iCs/>
          <w:color w:val="FF0000"/>
          <w:sz w:val="20"/>
          <w:szCs w:val="20"/>
          <w:lang w:val="es-ES"/>
        </w:rPr>
        <w:t xml:space="preserve">Romans </w:t>
      </w:r>
      <w:r w:rsidR="00964F42" w:rsidRPr="00964F42">
        <w:rPr>
          <w:rFonts w:ascii="Book Antiqua" w:hAnsi="Book Antiqua" w:cs="Palatino"/>
          <w:bCs/>
          <w:i/>
          <w:iCs/>
          <w:color w:val="FF0000"/>
          <w:sz w:val="20"/>
          <w:szCs w:val="20"/>
          <w:lang w:val="es-ES"/>
        </w:rPr>
        <w:t>14,1-12</w:t>
      </w:r>
      <w:r w:rsidRPr="000D67CF">
        <w:rPr>
          <w:rFonts w:ascii="Book Antiqua" w:hAnsi="Book Antiqua" w:cs="Palatino"/>
          <w:bCs/>
          <w:i/>
          <w:iCs/>
          <w:color w:val="FF0000"/>
          <w:sz w:val="20"/>
          <w:szCs w:val="20"/>
          <w:lang w:val="es-ES"/>
        </w:rPr>
        <w:t>. MGV</w:t>
      </w:r>
      <w:r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D67CF" w:rsidRPr="00D43173" w14:paraId="45CD2CEA" w14:textId="77777777" w:rsidTr="00AF4773">
        <w:tc>
          <w:tcPr>
            <w:tcW w:w="5047" w:type="dxa"/>
          </w:tcPr>
          <w:p w14:paraId="4FF38E34" w14:textId="77777777" w:rsidR="00964F42" w:rsidRPr="00964F42" w:rsidRDefault="00964F42" w:rsidP="00964F42">
            <w:pPr>
              <w:rPr>
                <w:rFonts w:ascii="Book Antiqua" w:hAnsi="Book Antiqua"/>
                <w:lang w:val="es-ES"/>
              </w:rPr>
            </w:pPr>
            <w:r w:rsidRPr="00964F42">
              <w:rPr>
                <w:rFonts w:ascii="Book Antiqua" w:hAnsi="Book Antiqua"/>
                <w:lang w:val="es-ES"/>
              </w:rPr>
              <w:t>Líder: Si vivimos, vivimos para honrar al Señor; y si morimos, morimos para honrar al Señor.</w:t>
            </w:r>
          </w:p>
          <w:p w14:paraId="4DA35002" w14:textId="77777777" w:rsidR="00964F42" w:rsidRPr="00964F42" w:rsidRDefault="00964F42" w:rsidP="00964F42">
            <w:pPr>
              <w:rPr>
                <w:rFonts w:ascii="Book Antiqua" w:hAnsi="Book Antiqua"/>
                <w:lang w:val="es-ES"/>
              </w:rPr>
            </w:pPr>
          </w:p>
          <w:p w14:paraId="0D4144E1" w14:textId="77777777" w:rsidR="00964F42" w:rsidRPr="00964F42" w:rsidRDefault="00964F42" w:rsidP="00964F42">
            <w:pPr>
              <w:rPr>
                <w:rFonts w:ascii="Book Antiqua" w:hAnsi="Book Antiqua"/>
                <w:i/>
                <w:iCs/>
                <w:lang w:val="es-ES"/>
              </w:rPr>
            </w:pPr>
            <w:r w:rsidRPr="00964F42">
              <w:rPr>
                <w:rFonts w:ascii="Book Antiqua" w:hAnsi="Book Antiqua"/>
                <w:i/>
                <w:iCs/>
                <w:lang w:val="es-ES"/>
              </w:rPr>
              <w:t>Pueblo: Así pues, en la vida y en la muerte, pertenecemos a Dios.</w:t>
            </w:r>
          </w:p>
          <w:p w14:paraId="1BFC31A6" w14:textId="77777777" w:rsidR="00964F42" w:rsidRPr="00964F42" w:rsidRDefault="00964F42" w:rsidP="00964F42">
            <w:pPr>
              <w:rPr>
                <w:rFonts w:ascii="Book Antiqua" w:hAnsi="Book Antiqua"/>
                <w:lang w:val="es-ES"/>
              </w:rPr>
            </w:pPr>
          </w:p>
          <w:p w14:paraId="350972D7" w14:textId="715517FA" w:rsidR="00964F42" w:rsidRPr="00964F42" w:rsidRDefault="00964F42" w:rsidP="00964F42">
            <w:pPr>
              <w:rPr>
                <w:rFonts w:ascii="Book Antiqua" w:hAnsi="Book Antiqua"/>
                <w:lang w:val="es-ES"/>
              </w:rPr>
            </w:pPr>
            <w:r w:rsidRPr="00964F42">
              <w:rPr>
                <w:rFonts w:ascii="Book Antiqua" w:hAnsi="Book Antiqua"/>
                <w:lang w:val="es-ES"/>
              </w:rPr>
              <w:t xml:space="preserve">Líder: Cristo murió y resucitó para ser Señor de </w:t>
            </w:r>
            <w:r>
              <w:rPr>
                <w:rFonts w:ascii="Book Antiqua" w:hAnsi="Book Antiqua"/>
                <w:lang w:val="es-ES"/>
              </w:rPr>
              <w:t>la vida y de la muerte</w:t>
            </w:r>
            <w:r w:rsidRPr="00964F42">
              <w:rPr>
                <w:rFonts w:ascii="Book Antiqua" w:hAnsi="Book Antiqua"/>
                <w:lang w:val="es-ES"/>
              </w:rPr>
              <w:t>.</w:t>
            </w:r>
          </w:p>
          <w:p w14:paraId="46876B29" w14:textId="77777777" w:rsidR="00964F42" w:rsidRPr="00964F42" w:rsidRDefault="00964F42" w:rsidP="00964F42">
            <w:pPr>
              <w:rPr>
                <w:rFonts w:ascii="Book Antiqua" w:hAnsi="Book Antiqua"/>
                <w:lang w:val="es-ES"/>
              </w:rPr>
            </w:pPr>
          </w:p>
          <w:p w14:paraId="7CF10BDC" w14:textId="5426E18E" w:rsidR="0018583F" w:rsidRPr="00964F42" w:rsidRDefault="00964F42" w:rsidP="00964F42">
            <w:pPr>
              <w:rPr>
                <w:rFonts w:ascii="Book Antiqua" w:hAnsi="Book Antiqua"/>
                <w:b/>
                <w:bCs/>
                <w:i/>
                <w:iCs/>
                <w:lang w:val="es-ES"/>
              </w:rPr>
            </w:pPr>
            <w:r w:rsidRPr="00964F42">
              <w:rPr>
                <w:rFonts w:ascii="Book Antiqua" w:hAnsi="Book Antiqua"/>
                <w:b/>
                <w:bCs/>
                <w:i/>
                <w:iCs/>
                <w:lang w:val="es-ES"/>
              </w:rPr>
              <w:t>Unísono: Ante Dios doblaremos nuestras rodillas y proclamaremos su nombre. ¡Bendito sea el Señor por siempre!</w:t>
            </w:r>
          </w:p>
        </w:tc>
        <w:tc>
          <w:tcPr>
            <w:tcW w:w="5033" w:type="dxa"/>
          </w:tcPr>
          <w:p w14:paraId="6D792E81" w14:textId="77777777" w:rsidR="00964F42" w:rsidRPr="00964F42" w:rsidRDefault="00964F42" w:rsidP="00964F42">
            <w:pPr>
              <w:pStyle w:val="BodyText"/>
              <w:rPr>
                <w:rFonts w:ascii="Book Antiqua" w:hAnsi="Book Antiqua"/>
                <w:b w:val="0"/>
                <w:bCs w:val="0"/>
                <w:i w:val="0"/>
                <w:iCs w:val="0"/>
              </w:rPr>
            </w:pPr>
            <w:r w:rsidRPr="00964F42">
              <w:rPr>
                <w:rFonts w:ascii="Book Antiqua" w:hAnsi="Book Antiqua"/>
                <w:b w:val="0"/>
                <w:bCs w:val="0"/>
                <w:i w:val="0"/>
                <w:iCs w:val="0"/>
              </w:rPr>
              <w:t>Leader: If we live, we live to honor the Lord; and if we die, we die to honor the Lord.</w:t>
            </w:r>
          </w:p>
          <w:p w14:paraId="5CFA07D8" w14:textId="77777777" w:rsidR="00964F42" w:rsidRPr="00964F42" w:rsidRDefault="00964F42" w:rsidP="00964F42">
            <w:pPr>
              <w:pStyle w:val="BodyText"/>
              <w:rPr>
                <w:rFonts w:ascii="Book Antiqua" w:hAnsi="Book Antiqua"/>
                <w:b w:val="0"/>
                <w:bCs w:val="0"/>
                <w:i w:val="0"/>
                <w:iCs w:val="0"/>
              </w:rPr>
            </w:pPr>
          </w:p>
          <w:p w14:paraId="7F0BC268" w14:textId="77777777" w:rsidR="00964F42" w:rsidRPr="00964F42" w:rsidRDefault="00964F42" w:rsidP="00964F42">
            <w:pPr>
              <w:pStyle w:val="BodyText"/>
              <w:rPr>
                <w:rFonts w:ascii="Book Antiqua" w:hAnsi="Book Antiqua"/>
                <w:b w:val="0"/>
                <w:bCs w:val="0"/>
              </w:rPr>
            </w:pPr>
            <w:r w:rsidRPr="00964F42">
              <w:rPr>
                <w:rFonts w:ascii="Book Antiqua" w:hAnsi="Book Antiqua"/>
                <w:b w:val="0"/>
                <w:bCs w:val="0"/>
              </w:rPr>
              <w:t>People: Therefore, whether in life or in death, we belong to God.</w:t>
            </w:r>
          </w:p>
          <w:p w14:paraId="012E00ED" w14:textId="77777777" w:rsidR="00964F42" w:rsidRPr="00964F42" w:rsidRDefault="00964F42" w:rsidP="00964F42">
            <w:pPr>
              <w:pStyle w:val="BodyText"/>
              <w:rPr>
                <w:rFonts w:ascii="Book Antiqua" w:hAnsi="Book Antiqua"/>
                <w:b w:val="0"/>
                <w:bCs w:val="0"/>
                <w:i w:val="0"/>
                <w:iCs w:val="0"/>
              </w:rPr>
            </w:pPr>
          </w:p>
          <w:p w14:paraId="5CE64236" w14:textId="77777777" w:rsidR="00964F42" w:rsidRPr="00964F42" w:rsidRDefault="00964F42" w:rsidP="00964F42">
            <w:pPr>
              <w:pStyle w:val="BodyText"/>
              <w:rPr>
                <w:rFonts w:ascii="Book Antiqua" w:hAnsi="Book Antiqua"/>
                <w:b w:val="0"/>
                <w:bCs w:val="0"/>
                <w:i w:val="0"/>
                <w:iCs w:val="0"/>
              </w:rPr>
            </w:pPr>
            <w:r w:rsidRPr="00964F42">
              <w:rPr>
                <w:rFonts w:ascii="Book Antiqua" w:hAnsi="Book Antiqua"/>
                <w:b w:val="0"/>
                <w:bCs w:val="0"/>
                <w:i w:val="0"/>
                <w:iCs w:val="0"/>
              </w:rPr>
              <w:t>Leader: Christ died and rose again to be Lord of both life and death.</w:t>
            </w:r>
          </w:p>
          <w:p w14:paraId="088701B7" w14:textId="77777777" w:rsidR="00964F42" w:rsidRPr="00964F42" w:rsidRDefault="00964F42" w:rsidP="00964F42">
            <w:pPr>
              <w:pStyle w:val="BodyText"/>
              <w:rPr>
                <w:rFonts w:ascii="Book Antiqua" w:hAnsi="Book Antiqua"/>
                <w:b w:val="0"/>
                <w:bCs w:val="0"/>
                <w:i w:val="0"/>
                <w:iCs w:val="0"/>
              </w:rPr>
            </w:pPr>
          </w:p>
          <w:p w14:paraId="4755E8B4" w14:textId="3E597E3B" w:rsidR="000D67CF" w:rsidRPr="00964F42" w:rsidRDefault="00964F42" w:rsidP="00964F42">
            <w:pPr>
              <w:pStyle w:val="BodyText"/>
              <w:rPr>
                <w:rFonts w:ascii="Book Antiqua" w:hAnsi="Book Antiqua"/>
              </w:rPr>
            </w:pPr>
            <w:r w:rsidRPr="00964F42">
              <w:rPr>
                <w:rFonts w:ascii="Book Antiqua" w:hAnsi="Book Antiqua"/>
              </w:rPr>
              <w:t>Unison: Before God we will bow our knees and proclaim God’s name. Blessed be the Lord forever!</w:t>
            </w:r>
          </w:p>
        </w:tc>
      </w:tr>
    </w:tbl>
    <w:p w14:paraId="347FCB4A" w14:textId="77777777" w:rsidR="000D67CF" w:rsidRDefault="000D67CF" w:rsidP="00026F60">
      <w:pPr>
        <w:rPr>
          <w:rFonts w:ascii="Book Antiqua" w:hAnsi="Book Antiqua" w:cs="Palatino"/>
          <w:b/>
          <w:lang w:val="es-ES"/>
        </w:rPr>
      </w:pPr>
    </w:p>
    <w:p w14:paraId="64CC23DF" w14:textId="7204B374" w:rsidR="00593DFC" w:rsidRPr="00D43173" w:rsidRDefault="0071084B" w:rsidP="00026F60">
      <w:pPr>
        <w:rPr>
          <w:rFonts w:ascii="Book Antiqua" w:hAnsi="Book Antiqua"/>
          <w:bCs/>
          <w:i/>
          <w:iCs/>
          <w:color w:val="FF0000"/>
          <w:sz w:val="20"/>
          <w:szCs w:val="20"/>
          <w:lang w:val="es-ES"/>
        </w:rPr>
      </w:pPr>
      <w:r w:rsidRPr="00D43173">
        <w:rPr>
          <w:rFonts w:ascii="Book Antiqua" w:hAnsi="Book Antiqua" w:cs="Palatino"/>
          <w:b/>
          <w:lang w:val="es-ES"/>
        </w:rPr>
        <w:t xml:space="preserve">ORACIÓN </w:t>
      </w:r>
      <w:r w:rsidR="0059623B" w:rsidRPr="00D43173">
        <w:rPr>
          <w:rFonts w:ascii="Book Antiqua" w:hAnsi="Book Antiqua" w:cs="Palatino"/>
          <w:b/>
          <w:lang w:val="es-ES"/>
        </w:rPr>
        <w:t>DEL DÍA</w:t>
      </w:r>
      <w:r w:rsidR="007F4E25" w:rsidRPr="00D43173">
        <w:rPr>
          <w:rFonts w:ascii="Book Antiqua" w:hAnsi="Book Antiqua" w:cs="Palatino"/>
          <w:b/>
          <w:lang w:val="es-ES"/>
        </w:rPr>
        <w:t xml:space="preserve"> / PRAYER OF THE DAY</w:t>
      </w:r>
      <w:r w:rsidR="00084C20" w:rsidRPr="00D43173">
        <w:rPr>
          <w:rFonts w:ascii="Book Antiqua" w:hAnsi="Book Antiqua" w:cs="Palatino"/>
          <w:b/>
          <w:lang w:val="es-ES"/>
        </w:rPr>
        <w:t xml:space="preserve"> </w:t>
      </w:r>
      <w:r w:rsidR="007851C8" w:rsidRPr="00D43173">
        <w:rPr>
          <w:rFonts w:ascii="Book Antiqua" w:hAnsi="Book Antiqua"/>
          <w:i/>
          <w:iCs/>
          <w:color w:val="FF0000"/>
          <w:sz w:val="20"/>
          <w:szCs w:val="20"/>
          <w:lang w:val="es-ES"/>
        </w:rPr>
        <w:t>(</w:t>
      </w:r>
      <w:r w:rsidR="00D92403" w:rsidRPr="00D92403">
        <w:rPr>
          <w:rFonts w:ascii="Book Antiqua" w:hAnsi="Book Antiqua"/>
          <w:i/>
          <w:iCs/>
          <w:color w:val="FF0000"/>
          <w:sz w:val="20"/>
          <w:szCs w:val="20"/>
          <w:lang w:val="es-ES"/>
        </w:rPr>
        <w:t>MGV</w:t>
      </w:r>
      <w:r w:rsidR="007851C8" w:rsidRPr="00D43173">
        <w:rPr>
          <w:rFonts w:ascii="Book Antiqua" w:hAnsi="Book Antiqua"/>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3"/>
        <w:gridCol w:w="5037"/>
      </w:tblGrid>
      <w:tr w:rsidR="007F4E25" w:rsidRPr="00D43173" w14:paraId="70A714DD" w14:textId="77777777" w:rsidTr="00DC0F84">
        <w:tc>
          <w:tcPr>
            <w:tcW w:w="5395" w:type="dxa"/>
          </w:tcPr>
          <w:p w14:paraId="189597F9" w14:textId="77777777" w:rsidR="00914A94" w:rsidRPr="00914A94" w:rsidRDefault="00914A94" w:rsidP="00914A94">
            <w:pPr>
              <w:rPr>
                <w:rFonts w:ascii="Book Antiqua" w:hAnsi="Book Antiqua" w:cs="Palatino"/>
                <w:lang w:val="es-US"/>
              </w:rPr>
            </w:pPr>
            <w:r w:rsidRPr="00914A94">
              <w:rPr>
                <w:rFonts w:ascii="Book Antiqua" w:hAnsi="Book Antiqua" w:cs="Palatino"/>
                <w:lang w:val="es-US"/>
              </w:rPr>
              <w:t>Dios, tú eres nuestra fortaleza y la fuente de toda maravilla.</w:t>
            </w:r>
          </w:p>
          <w:p w14:paraId="3DF3F82F" w14:textId="77777777" w:rsidR="00914A94" w:rsidRPr="00914A94" w:rsidRDefault="00914A94" w:rsidP="00914A94">
            <w:pPr>
              <w:rPr>
                <w:rFonts w:ascii="Book Antiqua" w:hAnsi="Book Antiqua" w:cs="Palatino"/>
                <w:lang w:val="es-US"/>
              </w:rPr>
            </w:pPr>
          </w:p>
          <w:p w14:paraId="5384FCEA" w14:textId="77777777" w:rsidR="00914A94" w:rsidRPr="00914A94" w:rsidRDefault="00914A94" w:rsidP="00914A94">
            <w:pPr>
              <w:rPr>
                <w:rFonts w:ascii="Book Antiqua" w:hAnsi="Book Antiqua" w:cs="Palatino"/>
                <w:lang w:val="es-US"/>
              </w:rPr>
            </w:pPr>
            <w:r w:rsidRPr="00914A94">
              <w:rPr>
                <w:rFonts w:ascii="Book Antiqua" w:hAnsi="Book Antiqua" w:cs="Palatino"/>
                <w:lang w:val="es-US"/>
              </w:rPr>
              <w:lastRenderedPageBreak/>
              <w:t>Nos reunimos como tu pueblo para darte gracias y alabarte,</w:t>
            </w:r>
          </w:p>
          <w:p w14:paraId="2FE76EAE" w14:textId="77777777" w:rsidR="00914A94" w:rsidRPr="00914A94" w:rsidRDefault="00914A94" w:rsidP="00914A94">
            <w:pPr>
              <w:rPr>
                <w:rFonts w:ascii="Book Antiqua" w:hAnsi="Book Antiqua" w:cs="Palatino"/>
                <w:lang w:val="es-US"/>
              </w:rPr>
            </w:pPr>
            <w:r w:rsidRPr="00914A94">
              <w:rPr>
                <w:rFonts w:ascii="Book Antiqua" w:hAnsi="Book Antiqua" w:cs="Palatino"/>
                <w:lang w:val="es-US"/>
              </w:rPr>
              <w:t>y para elevar nuestras voces en canto,</w:t>
            </w:r>
          </w:p>
          <w:p w14:paraId="5C8DE299" w14:textId="77777777" w:rsidR="00914A94" w:rsidRPr="00914A94" w:rsidRDefault="00914A94" w:rsidP="00914A94">
            <w:pPr>
              <w:rPr>
                <w:rFonts w:ascii="Book Antiqua" w:hAnsi="Book Antiqua" w:cs="Palatino"/>
                <w:lang w:val="es-US"/>
              </w:rPr>
            </w:pPr>
            <w:r w:rsidRPr="00914A94">
              <w:rPr>
                <w:rFonts w:ascii="Book Antiqua" w:hAnsi="Book Antiqua" w:cs="Palatino"/>
                <w:lang w:val="es-US"/>
              </w:rPr>
              <w:t>oración y testimonio.</w:t>
            </w:r>
          </w:p>
          <w:p w14:paraId="4A3AFC2C" w14:textId="77777777" w:rsidR="00914A94" w:rsidRPr="00914A94" w:rsidRDefault="00914A94" w:rsidP="00914A94">
            <w:pPr>
              <w:rPr>
                <w:rFonts w:ascii="Book Antiqua" w:hAnsi="Book Antiqua" w:cs="Palatino"/>
                <w:lang w:val="es-US"/>
              </w:rPr>
            </w:pPr>
          </w:p>
          <w:p w14:paraId="53E8EFBC" w14:textId="77777777" w:rsidR="00914A94" w:rsidRPr="00914A94" w:rsidRDefault="00914A94" w:rsidP="00914A94">
            <w:pPr>
              <w:rPr>
                <w:rFonts w:ascii="Book Antiqua" w:hAnsi="Book Antiqua" w:cs="Palatino"/>
                <w:lang w:val="es-US"/>
              </w:rPr>
            </w:pPr>
            <w:r w:rsidRPr="00914A94">
              <w:rPr>
                <w:rFonts w:ascii="Book Antiqua" w:hAnsi="Book Antiqua" w:cs="Palatino"/>
                <w:lang w:val="es-US"/>
              </w:rPr>
              <w:t>Grande eres porque nos amas.</w:t>
            </w:r>
          </w:p>
          <w:p w14:paraId="2A41F1A4" w14:textId="77777777" w:rsidR="00914A94" w:rsidRPr="00914A94" w:rsidRDefault="00914A94" w:rsidP="00914A94">
            <w:pPr>
              <w:rPr>
                <w:rFonts w:ascii="Book Antiqua" w:hAnsi="Book Antiqua" w:cs="Palatino"/>
                <w:lang w:val="es-US"/>
              </w:rPr>
            </w:pPr>
            <w:r w:rsidRPr="00914A94">
              <w:rPr>
                <w:rFonts w:ascii="Book Antiqua" w:hAnsi="Book Antiqua" w:cs="Palatino"/>
                <w:lang w:val="es-US"/>
              </w:rPr>
              <w:t>Grande eres porque nos perdonas.</w:t>
            </w:r>
          </w:p>
          <w:p w14:paraId="3EDFDB19" w14:textId="77777777" w:rsidR="00914A94" w:rsidRPr="00914A94" w:rsidRDefault="00914A94" w:rsidP="00914A94">
            <w:pPr>
              <w:rPr>
                <w:rFonts w:ascii="Book Antiqua" w:hAnsi="Book Antiqua" w:cs="Palatino"/>
                <w:lang w:val="es-US"/>
              </w:rPr>
            </w:pPr>
            <w:r w:rsidRPr="00914A94">
              <w:rPr>
                <w:rFonts w:ascii="Book Antiqua" w:hAnsi="Book Antiqua" w:cs="Palatino"/>
                <w:lang w:val="es-US"/>
              </w:rPr>
              <w:t>Grande eres porque nos sostienes.</w:t>
            </w:r>
          </w:p>
          <w:p w14:paraId="2CE5229A" w14:textId="77777777" w:rsidR="00914A94" w:rsidRPr="00914A94" w:rsidRDefault="00914A94" w:rsidP="00914A94">
            <w:pPr>
              <w:rPr>
                <w:rFonts w:ascii="Book Antiqua" w:hAnsi="Book Antiqua" w:cs="Palatino"/>
                <w:lang w:val="es-US"/>
              </w:rPr>
            </w:pPr>
            <w:r w:rsidRPr="00914A94">
              <w:rPr>
                <w:rFonts w:ascii="Book Antiqua" w:hAnsi="Book Antiqua" w:cs="Palatino"/>
                <w:lang w:val="es-US"/>
              </w:rPr>
              <w:t>Grande eres porque todo en ti es gracia.</w:t>
            </w:r>
          </w:p>
          <w:p w14:paraId="6D6D4396" w14:textId="77777777" w:rsidR="00914A94" w:rsidRPr="00914A94" w:rsidRDefault="00914A94" w:rsidP="00914A94">
            <w:pPr>
              <w:rPr>
                <w:rFonts w:ascii="Book Antiqua" w:hAnsi="Book Antiqua" w:cs="Palatino"/>
                <w:lang w:val="es-US"/>
              </w:rPr>
            </w:pPr>
          </w:p>
          <w:p w14:paraId="13C6C2F0" w14:textId="77777777" w:rsidR="00914A94" w:rsidRPr="00914A94" w:rsidRDefault="00914A94" w:rsidP="00914A94">
            <w:pPr>
              <w:rPr>
                <w:rFonts w:ascii="Book Antiqua" w:hAnsi="Book Antiqua" w:cs="Palatino"/>
                <w:lang w:val="es-US"/>
              </w:rPr>
            </w:pPr>
            <w:r w:rsidRPr="00914A94">
              <w:rPr>
                <w:rFonts w:ascii="Book Antiqua" w:hAnsi="Book Antiqua" w:cs="Palatino"/>
                <w:lang w:val="es-US"/>
              </w:rPr>
              <w:t>Tú eres nuestra fuerza y nuestra canción,</w:t>
            </w:r>
          </w:p>
          <w:p w14:paraId="4B3124D0" w14:textId="77777777" w:rsidR="00914A94" w:rsidRPr="00914A94" w:rsidRDefault="00914A94" w:rsidP="00914A94">
            <w:pPr>
              <w:rPr>
                <w:rFonts w:ascii="Book Antiqua" w:hAnsi="Book Antiqua" w:cs="Palatino"/>
                <w:lang w:val="es-US"/>
              </w:rPr>
            </w:pPr>
            <w:r w:rsidRPr="00914A94">
              <w:rPr>
                <w:rFonts w:ascii="Book Antiqua" w:hAnsi="Book Antiqua" w:cs="Palatino"/>
                <w:lang w:val="es-US"/>
              </w:rPr>
              <w:t>y alabamos tu santo nombre.</w:t>
            </w:r>
          </w:p>
          <w:p w14:paraId="5F8EEB3B" w14:textId="375E1F2C" w:rsidR="0022646B" w:rsidRPr="00914A94" w:rsidRDefault="00914A94" w:rsidP="00914A94">
            <w:pPr>
              <w:rPr>
                <w:rFonts w:ascii="Book Antiqua" w:hAnsi="Book Antiqua"/>
                <w:b/>
                <w:bCs/>
                <w:i/>
                <w:iCs/>
                <w:lang w:val="es-ES"/>
              </w:rPr>
            </w:pPr>
            <w:r w:rsidRPr="00914A94">
              <w:rPr>
                <w:rFonts w:ascii="Book Antiqua" w:hAnsi="Book Antiqua" w:cs="Palatino"/>
                <w:b/>
                <w:bCs/>
                <w:i/>
                <w:iCs/>
                <w:lang w:val="es-US"/>
              </w:rPr>
              <w:t>Amén</w:t>
            </w:r>
            <w:r w:rsidR="00A4350F" w:rsidRPr="00914A94">
              <w:rPr>
                <w:rFonts w:ascii="Book Antiqua" w:hAnsi="Book Antiqua" w:cs="Palatino"/>
                <w:b/>
                <w:bCs/>
                <w:i/>
                <w:iCs/>
                <w:lang w:val="es-US"/>
              </w:rPr>
              <w:t>.</w:t>
            </w:r>
          </w:p>
        </w:tc>
        <w:tc>
          <w:tcPr>
            <w:tcW w:w="5395" w:type="dxa"/>
          </w:tcPr>
          <w:p w14:paraId="51732FCC" w14:textId="77777777" w:rsidR="00914A94" w:rsidRPr="00914A94" w:rsidRDefault="00914A94" w:rsidP="00914A94">
            <w:pPr>
              <w:rPr>
                <w:rFonts w:ascii="Book Antiqua" w:hAnsi="Book Antiqua"/>
                <w:bCs/>
              </w:rPr>
            </w:pPr>
            <w:r w:rsidRPr="00914A94">
              <w:rPr>
                <w:rFonts w:ascii="Book Antiqua" w:hAnsi="Book Antiqua"/>
                <w:bCs/>
              </w:rPr>
              <w:lastRenderedPageBreak/>
              <w:t>God, you are our strength and the source of every wonder.</w:t>
            </w:r>
          </w:p>
          <w:p w14:paraId="4AFD8B76" w14:textId="77777777" w:rsidR="00914A94" w:rsidRPr="00914A94" w:rsidRDefault="00914A94" w:rsidP="00914A94">
            <w:pPr>
              <w:rPr>
                <w:rFonts w:ascii="Book Antiqua" w:hAnsi="Book Antiqua"/>
                <w:bCs/>
              </w:rPr>
            </w:pPr>
          </w:p>
          <w:p w14:paraId="7BDC0C59" w14:textId="77777777" w:rsidR="00914A94" w:rsidRPr="00914A94" w:rsidRDefault="00914A94" w:rsidP="00914A94">
            <w:pPr>
              <w:rPr>
                <w:rFonts w:ascii="Book Antiqua" w:hAnsi="Book Antiqua"/>
                <w:bCs/>
              </w:rPr>
            </w:pPr>
            <w:r w:rsidRPr="00914A94">
              <w:rPr>
                <w:rFonts w:ascii="Book Antiqua" w:hAnsi="Book Antiqua"/>
                <w:bCs/>
              </w:rPr>
              <w:lastRenderedPageBreak/>
              <w:t>We gather as your people to give you thanks and praise,</w:t>
            </w:r>
          </w:p>
          <w:p w14:paraId="43D2B468" w14:textId="77777777" w:rsidR="00914A94" w:rsidRPr="00914A94" w:rsidRDefault="00914A94" w:rsidP="00914A94">
            <w:pPr>
              <w:rPr>
                <w:rFonts w:ascii="Book Antiqua" w:hAnsi="Book Antiqua"/>
                <w:bCs/>
              </w:rPr>
            </w:pPr>
            <w:r w:rsidRPr="00914A94">
              <w:rPr>
                <w:rFonts w:ascii="Book Antiqua" w:hAnsi="Book Antiqua"/>
                <w:bCs/>
              </w:rPr>
              <w:t>and to lift our voices in song,</w:t>
            </w:r>
          </w:p>
          <w:p w14:paraId="055FE036" w14:textId="77777777" w:rsidR="00914A94" w:rsidRPr="00914A94" w:rsidRDefault="00914A94" w:rsidP="00914A94">
            <w:pPr>
              <w:rPr>
                <w:rFonts w:ascii="Book Antiqua" w:hAnsi="Book Antiqua"/>
                <w:bCs/>
              </w:rPr>
            </w:pPr>
            <w:r w:rsidRPr="00914A94">
              <w:rPr>
                <w:rFonts w:ascii="Book Antiqua" w:hAnsi="Book Antiqua"/>
                <w:bCs/>
              </w:rPr>
              <w:t>prayer, and testimony.</w:t>
            </w:r>
          </w:p>
          <w:p w14:paraId="4A2936B5" w14:textId="77777777" w:rsidR="00914A94" w:rsidRPr="00914A94" w:rsidRDefault="00914A94" w:rsidP="00914A94">
            <w:pPr>
              <w:rPr>
                <w:rFonts w:ascii="Book Antiqua" w:hAnsi="Book Antiqua"/>
                <w:bCs/>
              </w:rPr>
            </w:pPr>
          </w:p>
          <w:p w14:paraId="2A249559" w14:textId="77777777" w:rsidR="00914A94" w:rsidRPr="00914A94" w:rsidRDefault="00914A94" w:rsidP="00914A94">
            <w:pPr>
              <w:rPr>
                <w:rFonts w:ascii="Book Antiqua" w:hAnsi="Book Antiqua"/>
                <w:bCs/>
              </w:rPr>
            </w:pPr>
            <w:r w:rsidRPr="00914A94">
              <w:rPr>
                <w:rFonts w:ascii="Book Antiqua" w:hAnsi="Book Antiqua"/>
                <w:bCs/>
              </w:rPr>
              <w:t>Great are you because you love us.</w:t>
            </w:r>
          </w:p>
          <w:p w14:paraId="588237C5" w14:textId="77777777" w:rsidR="00914A94" w:rsidRPr="00914A94" w:rsidRDefault="00914A94" w:rsidP="00914A94">
            <w:pPr>
              <w:rPr>
                <w:rFonts w:ascii="Book Antiqua" w:hAnsi="Book Antiqua"/>
                <w:bCs/>
              </w:rPr>
            </w:pPr>
            <w:r w:rsidRPr="00914A94">
              <w:rPr>
                <w:rFonts w:ascii="Book Antiqua" w:hAnsi="Book Antiqua"/>
                <w:bCs/>
              </w:rPr>
              <w:t>Great are you because you forgive us.</w:t>
            </w:r>
          </w:p>
          <w:p w14:paraId="16A26280" w14:textId="77777777" w:rsidR="00914A94" w:rsidRPr="00914A94" w:rsidRDefault="00914A94" w:rsidP="00914A94">
            <w:pPr>
              <w:rPr>
                <w:rFonts w:ascii="Book Antiqua" w:hAnsi="Book Antiqua"/>
                <w:bCs/>
              </w:rPr>
            </w:pPr>
            <w:r w:rsidRPr="00914A94">
              <w:rPr>
                <w:rFonts w:ascii="Book Antiqua" w:hAnsi="Book Antiqua"/>
                <w:bCs/>
              </w:rPr>
              <w:t>Great are you because you sustain us.</w:t>
            </w:r>
          </w:p>
          <w:p w14:paraId="6EA98B7C" w14:textId="77777777" w:rsidR="00914A94" w:rsidRPr="00914A94" w:rsidRDefault="00914A94" w:rsidP="00914A94">
            <w:pPr>
              <w:rPr>
                <w:rFonts w:ascii="Book Antiqua" w:hAnsi="Book Antiqua"/>
                <w:bCs/>
              </w:rPr>
            </w:pPr>
            <w:r w:rsidRPr="00914A94">
              <w:rPr>
                <w:rFonts w:ascii="Book Antiqua" w:hAnsi="Book Antiqua"/>
                <w:bCs/>
              </w:rPr>
              <w:t>Great are you because all that is in you is grace.</w:t>
            </w:r>
          </w:p>
          <w:p w14:paraId="7958FCB8" w14:textId="77777777" w:rsidR="00914A94" w:rsidRPr="00914A94" w:rsidRDefault="00914A94" w:rsidP="00914A94">
            <w:pPr>
              <w:rPr>
                <w:rFonts w:ascii="Book Antiqua" w:hAnsi="Book Antiqua"/>
                <w:bCs/>
              </w:rPr>
            </w:pPr>
          </w:p>
          <w:p w14:paraId="65E4159A" w14:textId="77777777" w:rsidR="00914A94" w:rsidRPr="00914A94" w:rsidRDefault="00914A94" w:rsidP="00914A94">
            <w:pPr>
              <w:rPr>
                <w:rFonts w:ascii="Book Antiqua" w:hAnsi="Book Antiqua"/>
                <w:bCs/>
              </w:rPr>
            </w:pPr>
            <w:r w:rsidRPr="00914A94">
              <w:rPr>
                <w:rFonts w:ascii="Book Antiqua" w:hAnsi="Book Antiqua"/>
                <w:bCs/>
              </w:rPr>
              <w:t>You are our strength and our song,</w:t>
            </w:r>
          </w:p>
          <w:p w14:paraId="7A1DB166" w14:textId="77777777" w:rsidR="00914A94" w:rsidRPr="00914A94" w:rsidRDefault="00914A94" w:rsidP="00914A94">
            <w:pPr>
              <w:rPr>
                <w:rFonts w:ascii="Book Antiqua" w:hAnsi="Book Antiqua"/>
                <w:bCs/>
              </w:rPr>
            </w:pPr>
            <w:r w:rsidRPr="00914A94">
              <w:rPr>
                <w:rFonts w:ascii="Book Antiqua" w:hAnsi="Book Antiqua"/>
                <w:bCs/>
              </w:rPr>
              <w:t>and we praise your holy name.</w:t>
            </w:r>
          </w:p>
          <w:p w14:paraId="25A2C688" w14:textId="602B8AF1" w:rsidR="00EC7169" w:rsidRPr="00914A94" w:rsidRDefault="00914A94" w:rsidP="00914A94">
            <w:pPr>
              <w:rPr>
                <w:rFonts w:ascii="Book Antiqua" w:hAnsi="Book Antiqua"/>
                <w:b/>
                <w:i/>
                <w:iCs/>
                <w:lang w:val="es-ES"/>
              </w:rPr>
            </w:pPr>
            <w:r w:rsidRPr="00914A94">
              <w:rPr>
                <w:rFonts w:ascii="Book Antiqua" w:hAnsi="Book Antiqua"/>
                <w:b/>
                <w:i/>
                <w:iCs/>
              </w:rPr>
              <w:t>Amen</w:t>
            </w:r>
            <w:r w:rsidR="00A4350F" w:rsidRPr="00914A94">
              <w:rPr>
                <w:rFonts w:ascii="Book Antiqua" w:hAnsi="Book Antiqua"/>
                <w:b/>
                <w:i/>
                <w:iCs/>
              </w:rPr>
              <w:t>.</w:t>
            </w:r>
          </w:p>
        </w:tc>
      </w:tr>
    </w:tbl>
    <w:p w14:paraId="4419DE53" w14:textId="77777777" w:rsidR="003126F6" w:rsidRPr="00D43173" w:rsidRDefault="003126F6" w:rsidP="00E035FF">
      <w:pPr>
        <w:rPr>
          <w:rFonts w:ascii="Book Antiqua" w:hAnsi="Book Antiqua" w:cs="Palatino"/>
          <w:b/>
          <w:lang w:val="es-ES"/>
        </w:rPr>
      </w:pPr>
    </w:p>
    <w:p w14:paraId="51E3E1D5" w14:textId="7E4BFC45" w:rsidR="005F1C1A" w:rsidRPr="00D43173" w:rsidRDefault="005F1C1A" w:rsidP="00E035FF">
      <w:pPr>
        <w:rPr>
          <w:rFonts w:ascii="Book Antiqua" w:hAnsi="Book Antiqua" w:cs="Palatino"/>
          <w:b/>
          <w:lang w:val="es-ES"/>
        </w:rPr>
      </w:pPr>
      <w:r w:rsidRPr="00D43173">
        <w:rPr>
          <w:rFonts w:ascii="Book Antiqua" w:hAnsi="Book Antiqua" w:cs="Palatino"/>
          <w:b/>
          <w:lang w:val="es-ES"/>
        </w:rPr>
        <w:t>HIMNOS, SALMOS O CÁNTICOS</w:t>
      </w:r>
      <w:r w:rsidR="007F4E25" w:rsidRPr="00D43173">
        <w:rPr>
          <w:rFonts w:ascii="Book Antiqua" w:hAnsi="Book Antiqua" w:cs="Palatino"/>
          <w:b/>
          <w:lang w:val="es-ES"/>
        </w:rPr>
        <w:t xml:space="preserve"> / HYMN, PSALM, OR SPIRITUAL SONG</w:t>
      </w:r>
    </w:p>
    <w:p w14:paraId="289E8E0C" w14:textId="77777777" w:rsidR="00A4350F" w:rsidRDefault="00A4350F" w:rsidP="00A4350F">
      <w:pPr>
        <w:numPr>
          <w:ilvl w:val="0"/>
          <w:numId w:val="15"/>
        </w:numPr>
        <w:autoSpaceDE/>
        <w:autoSpaceDN/>
        <w:adjustRightInd/>
        <w:rPr>
          <w:rFonts w:ascii="Book Antiqua" w:hAnsi="Book Antiqua" w:cs="Arial"/>
          <w:b/>
          <w:bCs/>
        </w:rPr>
      </w:pPr>
      <w:hyperlink r:id="rId9" w:history="1">
        <w:r w:rsidRPr="00720212">
          <w:rPr>
            <w:rStyle w:val="Hyperlink"/>
            <w:rFonts w:ascii="Book Antiqua" w:hAnsi="Book Antiqua" w:cs="Arial"/>
            <w:b/>
            <w:bCs/>
          </w:rPr>
          <w:t xml:space="preserve">Canta, </w:t>
        </w:r>
        <w:proofErr w:type="spellStart"/>
        <w:r w:rsidRPr="00720212">
          <w:rPr>
            <w:rStyle w:val="Hyperlink"/>
            <w:rFonts w:ascii="Book Antiqua" w:hAnsi="Book Antiqua" w:cs="Arial"/>
            <w:b/>
            <w:bCs/>
          </w:rPr>
          <w:t>canta</w:t>
        </w:r>
        <w:proofErr w:type="spellEnd"/>
        <w:r w:rsidRPr="00720212">
          <w:rPr>
            <w:rStyle w:val="Hyperlink"/>
            <w:rFonts w:ascii="Book Antiqua" w:hAnsi="Book Antiqua" w:cs="Arial"/>
            <w:b/>
            <w:bCs/>
          </w:rPr>
          <w:t xml:space="preserve">, alma </w:t>
        </w:r>
        <w:proofErr w:type="spellStart"/>
        <w:r w:rsidRPr="00720212">
          <w:rPr>
            <w:rStyle w:val="Hyperlink"/>
            <w:rFonts w:ascii="Book Antiqua" w:hAnsi="Book Antiqua" w:cs="Arial"/>
            <w:b/>
            <w:bCs/>
          </w:rPr>
          <w:t>mía</w:t>
        </w:r>
        <w:proofErr w:type="spellEnd"/>
        <w:r w:rsidRPr="00720212">
          <w:rPr>
            <w:rStyle w:val="Hyperlink"/>
            <w:rFonts w:ascii="Book Antiqua" w:hAnsi="Book Antiqua" w:cs="Arial"/>
            <w:b/>
            <w:bCs/>
          </w:rPr>
          <w:t xml:space="preserve"> EHP 22 / Praise, My Soul, the King of Heaven (Psalm 103) </w:t>
        </w:r>
        <w:proofErr w:type="spellStart"/>
        <w:r w:rsidRPr="00720212">
          <w:rPr>
            <w:rStyle w:val="Hyperlink"/>
            <w:rFonts w:ascii="Book Antiqua" w:hAnsi="Book Antiqua" w:cs="Arial"/>
            <w:b/>
            <w:bCs/>
          </w:rPr>
          <w:t>GtG</w:t>
        </w:r>
        <w:proofErr w:type="spellEnd"/>
        <w:r w:rsidRPr="00720212">
          <w:rPr>
            <w:rStyle w:val="Hyperlink"/>
            <w:rFonts w:ascii="Book Antiqua" w:hAnsi="Book Antiqua" w:cs="Arial"/>
            <w:b/>
            <w:bCs/>
          </w:rPr>
          <w:t xml:space="preserve"> 620</w:t>
        </w:r>
      </w:hyperlink>
    </w:p>
    <w:p w14:paraId="65BC2DE3" w14:textId="77777777" w:rsidR="00A4350F" w:rsidRPr="00720212" w:rsidRDefault="00A4350F" w:rsidP="00A4350F">
      <w:pPr>
        <w:numPr>
          <w:ilvl w:val="0"/>
          <w:numId w:val="15"/>
        </w:numPr>
        <w:autoSpaceDE/>
        <w:autoSpaceDN/>
        <w:adjustRightInd/>
        <w:rPr>
          <w:rFonts w:ascii="Book Antiqua" w:hAnsi="Book Antiqua" w:cs="Arial"/>
          <w:b/>
          <w:bCs/>
        </w:rPr>
      </w:pPr>
      <w:hyperlink r:id="rId10" w:history="1">
        <w:r w:rsidRPr="00D67C8A">
          <w:rPr>
            <w:rStyle w:val="Hyperlink"/>
            <w:rFonts w:ascii="Book Antiqua" w:hAnsi="Book Antiqua" w:cs="Arial"/>
            <w:b/>
            <w:bCs/>
          </w:rPr>
          <w:t xml:space="preserve">Cuando al </w:t>
        </w:r>
        <w:proofErr w:type="spellStart"/>
        <w:r w:rsidRPr="00D67C8A">
          <w:rPr>
            <w:rStyle w:val="Hyperlink"/>
            <w:rFonts w:ascii="Book Antiqua" w:hAnsi="Book Antiqua" w:cs="Arial"/>
            <w:b/>
            <w:bCs/>
          </w:rPr>
          <w:t>cantar</w:t>
        </w:r>
        <w:proofErr w:type="spellEnd"/>
        <w:r w:rsidRPr="00D67C8A">
          <w:rPr>
            <w:rStyle w:val="Hyperlink"/>
            <w:rFonts w:ascii="Book Antiqua" w:hAnsi="Book Antiqua" w:cs="Arial"/>
            <w:b/>
            <w:bCs/>
          </w:rPr>
          <w:t xml:space="preserve"> se </w:t>
        </w:r>
        <w:proofErr w:type="spellStart"/>
        <w:r w:rsidRPr="00D67C8A">
          <w:rPr>
            <w:rStyle w:val="Hyperlink"/>
            <w:rFonts w:ascii="Book Antiqua" w:hAnsi="Book Antiqua" w:cs="Arial"/>
            <w:b/>
            <w:bCs/>
          </w:rPr>
          <w:t>glorifica</w:t>
        </w:r>
        <w:proofErr w:type="spellEnd"/>
        <w:r w:rsidRPr="00D67C8A">
          <w:rPr>
            <w:rStyle w:val="Hyperlink"/>
            <w:rFonts w:ascii="Book Antiqua" w:hAnsi="Book Antiqua" w:cs="Arial"/>
            <w:b/>
            <w:bCs/>
          </w:rPr>
          <w:t xml:space="preserve"> a Dios EHP 15 / When in Our Music God Is Glorified </w:t>
        </w:r>
        <w:proofErr w:type="spellStart"/>
        <w:r w:rsidRPr="00D67C8A">
          <w:rPr>
            <w:rStyle w:val="Hyperlink"/>
            <w:rFonts w:ascii="Book Antiqua" w:hAnsi="Book Antiqua" w:cs="Arial"/>
            <w:b/>
            <w:bCs/>
          </w:rPr>
          <w:t>GtG</w:t>
        </w:r>
        <w:proofErr w:type="spellEnd"/>
        <w:r w:rsidRPr="00D67C8A">
          <w:rPr>
            <w:rStyle w:val="Hyperlink"/>
            <w:rFonts w:ascii="Book Antiqua" w:hAnsi="Book Antiqua" w:cs="Arial"/>
            <w:b/>
            <w:bCs/>
          </w:rPr>
          <w:t xml:space="preserve"> 641</w:t>
        </w:r>
      </w:hyperlink>
    </w:p>
    <w:p w14:paraId="7F393AE6" w14:textId="77777777" w:rsidR="00A4350F" w:rsidRPr="00CF12EB" w:rsidRDefault="00A4350F" w:rsidP="00A4350F">
      <w:pPr>
        <w:numPr>
          <w:ilvl w:val="0"/>
          <w:numId w:val="15"/>
        </w:numPr>
        <w:autoSpaceDE/>
        <w:autoSpaceDN/>
        <w:adjustRightInd/>
        <w:rPr>
          <w:rFonts w:ascii="Book Antiqua" w:hAnsi="Book Antiqua" w:cs="Arial"/>
        </w:rPr>
      </w:pPr>
      <w:hyperlink r:id="rId11" w:history="1">
        <w:proofErr w:type="spellStart"/>
        <w:r w:rsidRPr="00720212">
          <w:rPr>
            <w:rStyle w:val="Hyperlink"/>
            <w:rFonts w:ascii="Book Antiqua" w:hAnsi="Book Antiqua" w:cs="Arial"/>
            <w:b/>
          </w:rPr>
          <w:t>Cantad</w:t>
        </w:r>
        <w:proofErr w:type="spellEnd"/>
        <w:r w:rsidRPr="00720212">
          <w:rPr>
            <w:rStyle w:val="Hyperlink"/>
            <w:rFonts w:ascii="Book Antiqua" w:hAnsi="Book Antiqua" w:cs="Arial"/>
            <w:b/>
          </w:rPr>
          <w:t xml:space="preserve"> al </w:t>
        </w:r>
        <w:proofErr w:type="spellStart"/>
        <w:r w:rsidRPr="00720212">
          <w:rPr>
            <w:rStyle w:val="Hyperlink"/>
            <w:rFonts w:ascii="Book Antiqua" w:hAnsi="Book Antiqua" w:cs="Arial"/>
            <w:b/>
          </w:rPr>
          <w:t>Señor</w:t>
        </w:r>
        <w:proofErr w:type="spellEnd"/>
        <w:r w:rsidRPr="00720212">
          <w:rPr>
            <w:rStyle w:val="Hyperlink"/>
            <w:rFonts w:ascii="Book Antiqua" w:hAnsi="Book Antiqua" w:cs="Arial"/>
            <w:b/>
          </w:rPr>
          <w:t xml:space="preserve"> EHP 1 / Oh Sing to the Lord </w:t>
        </w:r>
        <w:proofErr w:type="spellStart"/>
        <w:r w:rsidRPr="00720212">
          <w:rPr>
            <w:rStyle w:val="Hyperlink"/>
            <w:rFonts w:ascii="Book Antiqua" w:hAnsi="Book Antiqua" w:cs="Arial"/>
            <w:b/>
          </w:rPr>
          <w:t>GtG</w:t>
        </w:r>
        <w:proofErr w:type="spellEnd"/>
        <w:r w:rsidRPr="00720212">
          <w:rPr>
            <w:rStyle w:val="Hyperlink"/>
            <w:rFonts w:ascii="Book Antiqua" w:hAnsi="Book Antiqua" w:cs="Arial"/>
            <w:b/>
          </w:rPr>
          <w:t xml:space="preserve"> 637</w:t>
        </w:r>
      </w:hyperlink>
    </w:p>
    <w:p w14:paraId="519576CD" w14:textId="77777777" w:rsidR="00A4350F" w:rsidRDefault="00A4350F" w:rsidP="00A4350F">
      <w:pPr>
        <w:numPr>
          <w:ilvl w:val="0"/>
          <w:numId w:val="15"/>
        </w:numPr>
        <w:autoSpaceDE/>
        <w:autoSpaceDN/>
        <w:adjustRightInd/>
        <w:rPr>
          <w:rFonts w:ascii="Book Antiqua" w:hAnsi="Book Antiqua" w:cs="Arial"/>
          <w:b/>
          <w:bCs/>
        </w:rPr>
      </w:pPr>
      <w:hyperlink r:id="rId12" w:history="1">
        <w:r w:rsidRPr="00D04845">
          <w:rPr>
            <w:rStyle w:val="Hyperlink"/>
            <w:rFonts w:ascii="Book Antiqua" w:hAnsi="Book Antiqua" w:cs="Arial"/>
            <w:b/>
            <w:bCs/>
          </w:rPr>
          <w:t xml:space="preserve">Mi Dios </w:t>
        </w:r>
        <w:proofErr w:type="spellStart"/>
        <w:r w:rsidRPr="00D04845">
          <w:rPr>
            <w:rStyle w:val="Hyperlink"/>
            <w:rFonts w:ascii="Book Antiqua" w:hAnsi="Book Antiqua" w:cs="Arial"/>
            <w:b/>
            <w:bCs/>
          </w:rPr>
          <w:t>majestuoso</w:t>
        </w:r>
        <w:proofErr w:type="spellEnd"/>
        <w:r w:rsidRPr="00D04845">
          <w:rPr>
            <w:rStyle w:val="Hyperlink"/>
            <w:rFonts w:ascii="Book Antiqua" w:hAnsi="Book Antiqua" w:cs="Arial"/>
            <w:b/>
            <w:bCs/>
          </w:rPr>
          <w:t xml:space="preserve"> es / Our God Is an Awesome God (Awesome God) </w:t>
        </w:r>
        <w:proofErr w:type="spellStart"/>
        <w:r w:rsidRPr="00D04845">
          <w:rPr>
            <w:rStyle w:val="Hyperlink"/>
            <w:rFonts w:ascii="Book Antiqua" w:hAnsi="Book Antiqua" w:cs="Arial"/>
            <w:b/>
            <w:bCs/>
          </w:rPr>
          <w:t>GtG</w:t>
        </w:r>
        <w:proofErr w:type="spellEnd"/>
        <w:r w:rsidRPr="00D04845">
          <w:rPr>
            <w:rStyle w:val="Hyperlink"/>
            <w:rFonts w:ascii="Book Antiqua" w:hAnsi="Book Antiqua" w:cs="Arial"/>
            <w:b/>
            <w:bCs/>
          </w:rPr>
          <w:t xml:space="preserve"> 616</w:t>
        </w:r>
      </w:hyperlink>
    </w:p>
    <w:p w14:paraId="6DFB69DE" w14:textId="77777777" w:rsidR="00A4350F" w:rsidRPr="00D04845" w:rsidRDefault="00A4350F" w:rsidP="00A4350F">
      <w:pPr>
        <w:numPr>
          <w:ilvl w:val="0"/>
          <w:numId w:val="15"/>
        </w:numPr>
        <w:autoSpaceDE/>
        <w:autoSpaceDN/>
        <w:adjustRightInd/>
        <w:rPr>
          <w:rFonts w:ascii="Book Antiqua" w:hAnsi="Book Antiqua" w:cs="Arial"/>
          <w:b/>
          <w:bCs/>
        </w:rPr>
      </w:pPr>
      <w:hyperlink r:id="rId13" w:history="1">
        <w:r w:rsidRPr="00D67C8A">
          <w:rPr>
            <w:rStyle w:val="Hyperlink"/>
            <w:rFonts w:ascii="Book Antiqua" w:hAnsi="Book Antiqua" w:cs="Arial"/>
            <w:b/>
            <w:bCs/>
          </w:rPr>
          <w:t xml:space="preserve">Con </w:t>
        </w:r>
        <w:proofErr w:type="spellStart"/>
        <w:r w:rsidRPr="00D67C8A">
          <w:rPr>
            <w:rStyle w:val="Hyperlink"/>
            <w:rFonts w:ascii="Book Antiqua" w:hAnsi="Book Antiqua" w:cs="Arial"/>
            <w:b/>
            <w:bCs/>
          </w:rPr>
          <w:t>cánticos</w:t>
        </w:r>
        <w:proofErr w:type="spellEnd"/>
        <w:r w:rsidRPr="00D67C8A">
          <w:rPr>
            <w:rStyle w:val="Hyperlink"/>
            <w:rFonts w:ascii="Book Antiqua" w:hAnsi="Book Antiqua" w:cs="Arial"/>
            <w:b/>
            <w:bCs/>
          </w:rPr>
          <w:t xml:space="preserve"> </w:t>
        </w:r>
        <w:proofErr w:type="spellStart"/>
        <w:r w:rsidRPr="00D67C8A">
          <w:rPr>
            <w:rStyle w:val="Hyperlink"/>
            <w:rFonts w:ascii="Book Antiqua" w:hAnsi="Book Antiqua" w:cs="Arial"/>
            <w:b/>
            <w:bCs/>
          </w:rPr>
          <w:t>Señor</w:t>
        </w:r>
        <w:proofErr w:type="spellEnd"/>
        <w:r w:rsidRPr="00D67C8A">
          <w:rPr>
            <w:rStyle w:val="Hyperlink"/>
            <w:rFonts w:ascii="Book Antiqua" w:hAnsi="Book Antiqua" w:cs="Arial"/>
            <w:b/>
            <w:bCs/>
          </w:rPr>
          <w:t xml:space="preserve"> EHP 28 / Shall Hymns of Grateful Love</w:t>
        </w:r>
      </w:hyperlink>
    </w:p>
    <w:p w14:paraId="611949DB" w14:textId="77777777" w:rsidR="00A4350F" w:rsidRPr="00CF12EB" w:rsidRDefault="00A4350F" w:rsidP="00A4350F">
      <w:pPr>
        <w:numPr>
          <w:ilvl w:val="0"/>
          <w:numId w:val="15"/>
        </w:numPr>
        <w:autoSpaceDE/>
        <w:autoSpaceDN/>
        <w:adjustRightInd/>
        <w:rPr>
          <w:rFonts w:ascii="Book Antiqua" w:hAnsi="Book Antiqua" w:cs="Arial"/>
        </w:rPr>
      </w:pPr>
      <w:hyperlink r:id="rId14" w:history="1">
        <w:r w:rsidRPr="00720212">
          <w:rPr>
            <w:rStyle w:val="Hyperlink"/>
            <w:rFonts w:ascii="Book Antiqua" w:hAnsi="Book Antiqua" w:cs="Arial"/>
            <w:b/>
          </w:rPr>
          <w:t xml:space="preserve">Canta al </w:t>
        </w:r>
        <w:proofErr w:type="spellStart"/>
        <w:r w:rsidRPr="00720212">
          <w:rPr>
            <w:rStyle w:val="Hyperlink"/>
            <w:rFonts w:ascii="Book Antiqua" w:hAnsi="Book Antiqua" w:cs="Arial"/>
            <w:b/>
          </w:rPr>
          <w:t>Señor</w:t>
        </w:r>
        <w:proofErr w:type="spellEnd"/>
        <w:r w:rsidRPr="00720212">
          <w:rPr>
            <w:rStyle w:val="Hyperlink"/>
            <w:rFonts w:ascii="Book Antiqua" w:hAnsi="Book Antiqua" w:cs="Arial"/>
            <w:b/>
          </w:rPr>
          <w:t xml:space="preserve"> / Shout to the Lord</w:t>
        </w:r>
      </w:hyperlink>
    </w:p>
    <w:p w14:paraId="22333917" w14:textId="77777777" w:rsidR="00A4350F" w:rsidRDefault="00A4350F" w:rsidP="00A4350F">
      <w:pPr>
        <w:numPr>
          <w:ilvl w:val="0"/>
          <w:numId w:val="15"/>
        </w:numPr>
        <w:autoSpaceDE/>
        <w:autoSpaceDN/>
        <w:adjustRightInd/>
        <w:rPr>
          <w:rFonts w:ascii="Book Antiqua" w:hAnsi="Book Antiqua" w:cs="Arial"/>
        </w:rPr>
      </w:pPr>
      <w:hyperlink r:id="rId15" w:history="1">
        <w:proofErr w:type="spellStart"/>
        <w:r w:rsidRPr="00D67C8A">
          <w:rPr>
            <w:rStyle w:val="Hyperlink"/>
            <w:rFonts w:ascii="Book Antiqua" w:hAnsi="Book Antiqua" w:cs="Arial"/>
            <w:b/>
          </w:rPr>
          <w:t>Cantaré</w:t>
        </w:r>
        <w:proofErr w:type="spellEnd"/>
        <w:r w:rsidRPr="00D67C8A">
          <w:rPr>
            <w:rStyle w:val="Hyperlink"/>
            <w:rFonts w:ascii="Book Antiqua" w:hAnsi="Book Antiqua" w:cs="Arial"/>
            <w:b/>
          </w:rPr>
          <w:t xml:space="preserve"> al </w:t>
        </w:r>
        <w:proofErr w:type="spellStart"/>
        <w:r w:rsidRPr="00D67C8A">
          <w:rPr>
            <w:rStyle w:val="Hyperlink"/>
            <w:rFonts w:ascii="Book Antiqua" w:hAnsi="Book Antiqua" w:cs="Arial"/>
            <w:b/>
          </w:rPr>
          <w:t>Señor</w:t>
        </w:r>
        <w:proofErr w:type="spellEnd"/>
        <w:r w:rsidRPr="00D67C8A">
          <w:rPr>
            <w:rStyle w:val="Hyperlink"/>
            <w:rFonts w:ascii="Book Antiqua" w:hAnsi="Book Antiqua" w:cs="Arial"/>
            <w:b/>
          </w:rPr>
          <w:t xml:space="preserve"> </w:t>
        </w:r>
        <w:proofErr w:type="spellStart"/>
        <w:r w:rsidRPr="00D67C8A">
          <w:rPr>
            <w:rStyle w:val="Hyperlink"/>
            <w:rFonts w:ascii="Book Antiqua" w:hAnsi="Book Antiqua" w:cs="Arial"/>
            <w:b/>
          </w:rPr>
          <w:t>por</w:t>
        </w:r>
        <w:proofErr w:type="spellEnd"/>
        <w:r w:rsidRPr="00D67C8A">
          <w:rPr>
            <w:rStyle w:val="Hyperlink"/>
            <w:rFonts w:ascii="Book Antiqua" w:hAnsi="Book Antiqua" w:cs="Arial"/>
            <w:b/>
          </w:rPr>
          <w:t xml:space="preserve"> </w:t>
        </w:r>
        <w:proofErr w:type="spellStart"/>
        <w:r w:rsidRPr="00D67C8A">
          <w:rPr>
            <w:rStyle w:val="Hyperlink"/>
            <w:rFonts w:ascii="Book Antiqua" w:hAnsi="Book Antiqua" w:cs="Arial"/>
            <w:b/>
          </w:rPr>
          <w:t>siempre</w:t>
        </w:r>
        <w:proofErr w:type="spellEnd"/>
      </w:hyperlink>
      <w:r w:rsidRPr="00CF12EB">
        <w:rPr>
          <w:rFonts w:ascii="Book Antiqua" w:hAnsi="Book Antiqua" w:cs="Arial"/>
        </w:rPr>
        <w:t xml:space="preserve"> </w:t>
      </w:r>
      <w:r w:rsidRPr="00A01CA7">
        <w:rPr>
          <w:rFonts w:ascii="Book Antiqua" w:hAnsi="Book Antiqua" w:cs="Arial"/>
          <w:b/>
          <w:bCs/>
        </w:rPr>
        <w:t>(I will always sing to the Lord):</w:t>
      </w:r>
      <w:r>
        <w:rPr>
          <w:rFonts w:ascii="Book Antiqua" w:hAnsi="Book Antiqua" w:cs="Arial"/>
        </w:rPr>
        <w:t xml:space="preserve"> </w:t>
      </w:r>
      <w:proofErr w:type="spellStart"/>
      <w:r>
        <w:rPr>
          <w:rFonts w:ascii="Book Antiqua" w:hAnsi="Book Antiqua" w:cs="Arial"/>
        </w:rPr>
        <w:t>Sólo</w:t>
      </w:r>
      <w:proofErr w:type="spellEnd"/>
      <w:r>
        <w:rPr>
          <w:rFonts w:ascii="Book Antiqua" w:hAnsi="Book Antiqua" w:cs="Arial"/>
        </w:rPr>
        <w:t xml:space="preserve"> </w:t>
      </w:r>
      <w:proofErr w:type="spellStart"/>
      <w:r>
        <w:rPr>
          <w:rFonts w:ascii="Book Antiqua" w:hAnsi="Book Antiqua" w:cs="Arial"/>
        </w:rPr>
        <w:t>en</w:t>
      </w:r>
      <w:proofErr w:type="spellEnd"/>
      <w:r>
        <w:rPr>
          <w:rFonts w:ascii="Book Antiqua" w:hAnsi="Book Antiqua" w:cs="Arial"/>
        </w:rPr>
        <w:t xml:space="preserve"> </w:t>
      </w:r>
      <w:proofErr w:type="spellStart"/>
      <w:r>
        <w:rPr>
          <w:rFonts w:ascii="Book Antiqua" w:hAnsi="Book Antiqua" w:cs="Arial"/>
        </w:rPr>
        <w:t>español</w:t>
      </w:r>
      <w:proofErr w:type="spellEnd"/>
      <w:r>
        <w:rPr>
          <w:rFonts w:ascii="Book Antiqua" w:hAnsi="Book Antiqua" w:cs="Arial"/>
        </w:rPr>
        <w:t>. / Only in Spanish.</w:t>
      </w:r>
    </w:p>
    <w:p w14:paraId="2221FBBA" w14:textId="77777777" w:rsidR="00A4350F" w:rsidRDefault="00A4350F" w:rsidP="00A4350F">
      <w:pPr>
        <w:numPr>
          <w:ilvl w:val="0"/>
          <w:numId w:val="15"/>
        </w:numPr>
        <w:autoSpaceDE/>
        <w:autoSpaceDN/>
        <w:adjustRightInd/>
        <w:rPr>
          <w:rFonts w:ascii="Book Antiqua" w:hAnsi="Book Antiqua" w:cs="Arial"/>
          <w:b/>
          <w:bCs/>
        </w:rPr>
      </w:pPr>
      <w:hyperlink r:id="rId16" w:history="1">
        <w:proofErr w:type="spellStart"/>
        <w:r w:rsidRPr="00AB77B1">
          <w:rPr>
            <w:rStyle w:val="Hyperlink"/>
            <w:rFonts w:ascii="Book Antiqua" w:hAnsi="Book Antiqua" w:cs="Arial"/>
            <w:b/>
            <w:bCs/>
          </w:rPr>
          <w:t>Yo</w:t>
        </w:r>
        <w:proofErr w:type="spellEnd"/>
        <w:r w:rsidRPr="00AB77B1">
          <w:rPr>
            <w:rStyle w:val="Hyperlink"/>
            <w:rFonts w:ascii="Book Antiqua" w:hAnsi="Book Antiqua" w:cs="Arial"/>
            <w:b/>
            <w:bCs/>
          </w:rPr>
          <w:t xml:space="preserve"> </w:t>
        </w:r>
        <w:proofErr w:type="spellStart"/>
        <w:r w:rsidRPr="00AB77B1">
          <w:rPr>
            <w:rStyle w:val="Hyperlink"/>
            <w:rFonts w:ascii="Book Antiqua" w:hAnsi="Book Antiqua" w:cs="Arial"/>
            <w:b/>
            <w:bCs/>
          </w:rPr>
          <w:t>te</w:t>
        </w:r>
        <w:proofErr w:type="spellEnd"/>
        <w:r w:rsidRPr="00AB77B1">
          <w:rPr>
            <w:rStyle w:val="Hyperlink"/>
            <w:rFonts w:ascii="Book Antiqua" w:hAnsi="Book Antiqua" w:cs="Arial"/>
            <w:b/>
            <w:bCs/>
          </w:rPr>
          <w:t xml:space="preserve"> </w:t>
        </w:r>
        <w:proofErr w:type="spellStart"/>
        <w:r w:rsidRPr="00AB77B1">
          <w:rPr>
            <w:rStyle w:val="Hyperlink"/>
            <w:rFonts w:ascii="Book Antiqua" w:hAnsi="Book Antiqua" w:cs="Arial"/>
            <w:b/>
            <w:bCs/>
          </w:rPr>
          <w:t>seguiré</w:t>
        </w:r>
        <w:proofErr w:type="spellEnd"/>
        <w:r w:rsidRPr="00AB77B1">
          <w:rPr>
            <w:rStyle w:val="Hyperlink"/>
            <w:rFonts w:ascii="Book Antiqua" w:hAnsi="Book Antiqua" w:cs="Arial"/>
            <w:b/>
            <w:bCs/>
          </w:rPr>
          <w:t xml:space="preserve"> / I Will Follow</w:t>
        </w:r>
      </w:hyperlink>
    </w:p>
    <w:p w14:paraId="0CC2D648" w14:textId="77777777" w:rsidR="00A4350F" w:rsidRDefault="00A4350F" w:rsidP="00A4350F">
      <w:pPr>
        <w:numPr>
          <w:ilvl w:val="0"/>
          <w:numId w:val="15"/>
        </w:numPr>
        <w:autoSpaceDE/>
        <w:autoSpaceDN/>
        <w:adjustRightInd/>
        <w:rPr>
          <w:rFonts w:ascii="Book Antiqua" w:hAnsi="Book Antiqua" w:cs="Arial"/>
          <w:b/>
          <w:bCs/>
        </w:rPr>
      </w:pPr>
      <w:hyperlink r:id="rId17" w:history="1">
        <w:r w:rsidRPr="00F0104F">
          <w:rPr>
            <w:rStyle w:val="Hyperlink"/>
            <w:rFonts w:ascii="Book Antiqua" w:hAnsi="Book Antiqua" w:cs="Arial"/>
            <w:b/>
            <w:bCs/>
          </w:rPr>
          <w:t>Rey de amor / King of Love</w:t>
        </w:r>
      </w:hyperlink>
    </w:p>
    <w:p w14:paraId="29A3351D" w14:textId="77777777" w:rsidR="00A4350F" w:rsidRDefault="00A4350F" w:rsidP="00A4350F">
      <w:pPr>
        <w:numPr>
          <w:ilvl w:val="0"/>
          <w:numId w:val="15"/>
        </w:numPr>
        <w:autoSpaceDE/>
        <w:autoSpaceDN/>
        <w:adjustRightInd/>
        <w:rPr>
          <w:rFonts w:ascii="Book Antiqua" w:hAnsi="Book Antiqua" w:cs="Arial"/>
          <w:b/>
          <w:bCs/>
        </w:rPr>
      </w:pPr>
      <w:hyperlink r:id="rId18" w:history="1">
        <w:r w:rsidRPr="00F0104F">
          <w:rPr>
            <w:rStyle w:val="Hyperlink"/>
            <w:rFonts w:ascii="Book Antiqua" w:hAnsi="Book Antiqua" w:cs="Arial"/>
            <w:b/>
            <w:bCs/>
          </w:rPr>
          <w:t>Tu amor es grande / Your Love Awakens Me</w:t>
        </w:r>
      </w:hyperlink>
    </w:p>
    <w:p w14:paraId="753972C6" w14:textId="77777777" w:rsidR="00A4350F" w:rsidRPr="00F0104F" w:rsidRDefault="00A4350F" w:rsidP="00A4350F">
      <w:pPr>
        <w:numPr>
          <w:ilvl w:val="0"/>
          <w:numId w:val="15"/>
        </w:numPr>
        <w:autoSpaceDE/>
        <w:autoSpaceDN/>
        <w:adjustRightInd/>
        <w:rPr>
          <w:rFonts w:ascii="Book Antiqua" w:hAnsi="Book Antiqua" w:cs="Arial"/>
          <w:b/>
          <w:bCs/>
        </w:rPr>
      </w:pPr>
      <w:hyperlink r:id="rId19" w:history="1">
        <w:r w:rsidRPr="00313C49">
          <w:rPr>
            <w:rStyle w:val="Hyperlink"/>
            <w:rFonts w:ascii="Book Antiqua" w:hAnsi="Book Antiqua" w:cs="Arial"/>
            <w:b/>
            <w:bCs/>
          </w:rPr>
          <w:t>¡</w:t>
        </w:r>
        <w:proofErr w:type="spellStart"/>
        <w:r w:rsidRPr="00313C49">
          <w:rPr>
            <w:rStyle w:val="Hyperlink"/>
            <w:rFonts w:ascii="Book Antiqua" w:hAnsi="Book Antiqua" w:cs="Arial"/>
            <w:b/>
            <w:bCs/>
          </w:rPr>
          <w:t>Aleluya</w:t>
        </w:r>
        <w:proofErr w:type="spellEnd"/>
        <w:r w:rsidRPr="00313C49">
          <w:rPr>
            <w:rStyle w:val="Hyperlink"/>
            <w:rFonts w:ascii="Book Antiqua" w:hAnsi="Book Antiqua" w:cs="Arial"/>
            <w:b/>
            <w:bCs/>
          </w:rPr>
          <w:t xml:space="preserve">! </w:t>
        </w:r>
        <w:proofErr w:type="spellStart"/>
        <w:r w:rsidRPr="00313C49">
          <w:rPr>
            <w:rStyle w:val="Hyperlink"/>
            <w:rFonts w:ascii="Book Antiqua" w:hAnsi="Book Antiqua" w:cs="Arial"/>
            <w:b/>
            <w:bCs/>
          </w:rPr>
          <w:t>Vive</w:t>
        </w:r>
        <w:proofErr w:type="spellEnd"/>
        <w:r w:rsidRPr="00313C49">
          <w:rPr>
            <w:rStyle w:val="Hyperlink"/>
            <w:rFonts w:ascii="Book Antiqua" w:hAnsi="Book Antiqua" w:cs="Arial"/>
            <w:b/>
            <w:bCs/>
          </w:rPr>
          <w:t xml:space="preserve"> </w:t>
        </w:r>
        <w:proofErr w:type="spellStart"/>
        <w:r w:rsidRPr="00313C49">
          <w:rPr>
            <w:rStyle w:val="Hyperlink"/>
            <w:rFonts w:ascii="Book Antiqua" w:hAnsi="Book Antiqua" w:cs="Arial"/>
            <w:b/>
            <w:bCs/>
          </w:rPr>
          <w:t>el</w:t>
        </w:r>
        <w:proofErr w:type="spellEnd"/>
        <w:r w:rsidRPr="00313C49">
          <w:rPr>
            <w:rStyle w:val="Hyperlink"/>
            <w:rFonts w:ascii="Book Antiqua" w:hAnsi="Book Antiqua" w:cs="Arial"/>
            <w:b/>
            <w:bCs/>
          </w:rPr>
          <w:t xml:space="preserve"> amor / Alleluia! Love is Alive!</w:t>
        </w:r>
      </w:hyperlink>
    </w:p>
    <w:p w14:paraId="540E70AA" w14:textId="77777777" w:rsidR="00B737DE" w:rsidRPr="00D43173" w:rsidRDefault="00B737DE" w:rsidP="00144A14">
      <w:pPr>
        <w:rPr>
          <w:rFonts w:ascii="Book Antiqua" w:hAnsi="Book Antiqua" w:cs="Palatino"/>
          <w:b/>
          <w:lang w:val="es-ES"/>
        </w:rPr>
      </w:pPr>
    </w:p>
    <w:p w14:paraId="647C1234" w14:textId="3B461D7D" w:rsidR="00A75549" w:rsidRPr="00D43173" w:rsidRDefault="00A75549" w:rsidP="00144A14">
      <w:pPr>
        <w:rPr>
          <w:rFonts w:ascii="Book Antiqua" w:hAnsi="Book Antiqua" w:cs="Palatino"/>
          <w:i/>
          <w:iCs/>
          <w:color w:val="FF0000"/>
          <w:sz w:val="20"/>
          <w:szCs w:val="20"/>
          <w:lang w:val="es-ES"/>
        </w:rPr>
      </w:pPr>
      <w:r w:rsidRPr="00D43173">
        <w:rPr>
          <w:rFonts w:ascii="Book Antiqua" w:hAnsi="Book Antiqua" w:cs="Palatino"/>
          <w:b/>
          <w:lang w:val="es-ES"/>
        </w:rPr>
        <w:t>CONFESIÓN</w:t>
      </w:r>
      <w:r w:rsidR="007F4E25" w:rsidRPr="00D43173">
        <w:rPr>
          <w:rFonts w:ascii="Book Antiqua" w:hAnsi="Book Antiqua" w:cs="Palatino"/>
          <w:b/>
          <w:lang w:val="es-ES"/>
        </w:rPr>
        <w:t xml:space="preserve"> / CONFESSION</w:t>
      </w:r>
      <w:r w:rsidRPr="00D43173">
        <w:rPr>
          <w:rFonts w:ascii="Book Antiqua" w:hAnsi="Book Antiqua" w:cs="Palatino"/>
          <w:lang w:val="es-ES"/>
        </w:rPr>
        <w:t xml:space="preserve"> </w:t>
      </w:r>
      <w:r w:rsidR="00466AA5" w:rsidRPr="00D43173">
        <w:rPr>
          <w:rFonts w:ascii="Book Antiqua" w:hAnsi="Book Antiqua" w:cs="Palatino"/>
          <w:bCs/>
          <w:i/>
          <w:iCs/>
          <w:color w:val="FF0000"/>
          <w:sz w:val="20"/>
          <w:szCs w:val="20"/>
          <w:lang w:val="es-ES"/>
        </w:rPr>
        <w:t>(</w:t>
      </w:r>
      <w:r w:rsidR="00A4350F" w:rsidRPr="00A4350F">
        <w:rPr>
          <w:rFonts w:ascii="Book Antiqua" w:hAnsi="Book Antiqua" w:cs="Palatino"/>
          <w:bCs/>
          <w:i/>
          <w:iCs/>
          <w:color w:val="FF0000"/>
          <w:sz w:val="20"/>
          <w:szCs w:val="20"/>
          <w:lang w:val="es-ES"/>
        </w:rPr>
        <w:t>Romanos/Romans 14,1-12. MGV</w:t>
      </w:r>
      <w:r w:rsidR="00466AA5"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D43173" w14:paraId="0FD22805" w14:textId="77777777" w:rsidTr="002905B0">
        <w:tc>
          <w:tcPr>
            <w:tcW w:w="5047" w:type="dxa"/>
          </w:tcPr>
          <w:p w14:paraId="6DE9B639" w14:textId="77777777" w:rsidR="00914A94" w:rsidRPr="00914A94" w:rsidRDefault="00914A94" w:rsidP="00914A94">
            <w:pPr>
              <w:rPr>
                <w:rFonts w:ascii="Book Antiqua" w:hAnsi="Book Antiqua"/>
                <w:b/>
                <w:bCs/>
                <w:i/>
                <w:iCs/>
                <w:lang w:val="es-ES" w:eastAsia="x-none"/>
              </w:rPr>
            </w:pPr>
            <w:r w:rsidRPr="00914A94">
              <w:rPr>
                <w:rFonts w:ascii="Book Antiqua" w:hAnsi="Book Antiqua"/>
                <w:b/>
                <w:bCs/>
                <w:i/>
                <w:iCs/>
                <w:lang w:val="es-ES" w:eastAsia="x-none"/>
              </w:rPr>
              <w:t>Unísono: Dios bueno, tu misericordia es más alta que los cielos. Por eso, con confianza, venimos ante ti para confesar aquellas cosas que nos separan de ti.</w:t>
            </w:r>
          </w:p>
          <w:p w14:paraId="3A00ADDB" w14:textId="77777777" w:rsidR="00914A94" w:rsidRPr="00914A94" w:rsidRDefault="00914A94" w:rsidP="00914A94">
            <w:pPr>
              <w:rPr>
                <w:rFonts w:ascii="Book Antiqua" w:hAnsi="Book Antiqua"/>
                <w:b/>
                <w:bCs/>
                <w:i/>
                <w:iCs/>
                <w:lang w:val="es-ES" w:eastAsia="x-none"/>
              </w:rPr>
            </w:pPr>
          </w:p>
          <w:p w14:paraId="471A7BDB" w14:textId="77777777" w:rsidR="00914A94" w:rsidRPr="00914A94" w:rsidRDefault="00914A94" w:rsidP="00914A94">
            <w:pPr>
              <w:rPr>
                <w:rFonts w:ascii="Book Antiqua" w:hAnsi="Book Antiqua"/>
                <w:b/>
                <w:bCs/>
                <w:i/>
                <w:iCs/>
                <w:lang w:val="es-ES" w:eastAsia="x-none"/>
              </w:rPr>
            </w:pPr>
            <w:r w:rsidRPr="00914A94">
              <w:rPr>
                <w:rFonts w:ascii="Book Antiqua" w:hAnsi="Book Antiqua"/>
                <w:b/>
                <w:bCs/>
                <w:i/>
                <w:iCs/>
                <w:lang w:val="es-ES" w:eastAsia="x-none"/>
              </w:rPr>
              <w:t xml:space="preserve">En ocasiones, vivimos menospreciando a las demás personas. Las criticamos. Dudamos de su sinceridad. Las juzgamos. Las tratamos de manera diferente cuando sus opiniones no son como las nuestras. Nos esforzamos más en criticar a otras personas </w:t>
            </w:r>
            <w:r w:rsidRPr="00914A94">
              <w:rPr>
                <w:rFonts w:ascii="Book Antiqua" w:hAnsi="Book Antiqua"/>
                <w:b/>
                <w:bCs/>
                <w:i/>
                <w:iCs/>
                <w:lang w:val="es-ES" w:eastAsia="x-none"/>
              </w:rPr>
              <w:lastRenderedPageBreak/>
              <w:t>que en examinar nuestra relación contigo y con nuestro prójimo.</w:t>
            </w:r>
          </w:p>
          <w:p w14:paraId="5E0E5D78" w14:textId="77777777" w:rsidR="00914A94" w:rsidRPr="00914A94" w:rsidRDefault="00914A94" w:rsidP="00914A94">
            <w:pPr>
              <w:rPr>
                <w:rFonts w:ascii="Book Antiqua" w:hAnsi="Book Antiqua"/>
                <w:b/>
                <w:bCs/>
                <w:i/>
                <w:iCs/>
                <w:lang w:val="es-ES" w:eastAsia="x-none"/>
              </w:rPr>
            </w:pPr>
          </w:p>
          <w:p w14:paraId="6824A76C" w14:textId="77777777" w:rsidR="00914A94" w:rsidRPr="00914A94" w:rsidRDefault="00914A94" w:rsidP="00914A94">
            <w:pPr>
              <w:rPr>
                <w:rFonts w:ascii="Book Antiqua" w:hAnsi="Book Antiqua"/>
                <w:b/>
                <w:bCs/>
                <w:i/>
                <w:iCs/>
                <w:lang w:val="es-ES" w:eastAsia="x-none"/>
              </w:rPr>
            </w:pPr>
            <w:r w:rsidRPr="00914A94">
              <w:rPr>
                <w:rFonts w:ascii="Book Antiqua" w:hAnsi="Book Antiqua"/>
                <w:b/>
                <w:bCs/>
                <w:i/>
                <w:iCs/>
                <w:lang w:val="es-ES" w:eastAsia="x-none"/>
              </w:rPr>
              <w:t>Perdónanos, tú que eres nuestro gran consuelo. Ayúdanos a reconocer cada día que, si vivimos, vivimos para ti, y si morimos, te pertenecemos. Dobla nuestras rodillas y haz que todo nuestro ser confiese que tú eres nuestro Dios. Restáuranos, para que, cuando tengamos que dar cuentas ante ti, podamos recibir tu aprobación.</w:t>
            </w:r>
          </w:p>
          <w:p w14:paraId="6137CA7A" w14:textId="77777777" w:rsidR="00914A94" w:rsidRPr="00914A94" w:rsidRDefault="00914A94" w:rsidP="00914A94">
            <w:pPr>
              <w:rPr>
                <w:rFonts w:ascii="Book Antiqua" w:hAnsi="Book Antiqua"/>
                <w:b/>
                <w:bCs/>
                <w:i/>
                <w:iCs/>
                <w:lang w:val="es-ES" w:eastAsia="x-none"/>
              </w:rPr>
            </w:pPr>
          </w:p>
          <w:p w14:paraId="3F253B11" w14:textId="345F87E8" w:rsidR="00E9316B" w:rsidRPr="004F59E1" w:rsidRDefault="00914A94" w:rsidP="00914A94">
            <w:pPr>
              <w:rPr>
                <w:rFonts w:ascii="Book Antiqua" w:hAnsi="Book Antiqua"/>
                <w:b/>
                <w:bCs/>
                <w:i/>
                <w:iCs/>
                <w:lang w:val="es-ES"/>
              </w:rPr>
            </w:pPr>
            <w:r w:rsidRPr="00914A94">
              <w:rPr>
                <w:rFonts w:ascii="Book Antiqua" w:hAnsi="Book Antiqua"/>
                <w:b/>
                <w:bCs/>
                <w:i/>
                <w:iCs/>
                <w:lang w:val="es-ES" w:eastAsia="x-none"/>
              </w:rPr>
              <w:t>En el nombre de Jesús oramos. Amén</w:t>
            </w:r>
            <w:r w:rsidR="006A7C2D" w:rsidRPr="00D667F3">
              <w:rPr>
                <w:rFonts w:ascii="Book Antiqua" w:hAnsi="Book Antiqua"/>
                <w:b/>
                <w:bCs/>
                <w:i/>
                <w:iCs/>
                <w:lang w:val="es-ES" w:eastAsia="x-none"/>
              </w:rPr>
              <w:t>.</w:t>
            </w:r>
          </w:p>
        </w:tc>
        <w:tc>
          <w:tcPr>
            <w:tcW w:w="5033" w:type="dxa"/>
          </w:tcPr>
          <w:p w14:paraId="345293F2" w14:textId="77777777" w:rsidR="00914A94" w:rsidRPr="00914A94" w:rsidRDefault="00914A94" w:rsidP="00914A94">
            <w:pPr>
              <w:rPr>
                <w:rFonts w:ascii="Book Antiqua" w:hAnsi="Book Antiqua"/>
                <w:b/>
                <w:i/>
              </w:rPr>
            </w:pPr>
            <w:r w:rsidRPr="00914A94">
              <w:rPr>
                <w:rFonts w:ascii="Book Antiqua" w:hAnsi="Book Antiqua"/>
                <w:b/>
                <w:i/>
              </w:rPr>
              <w:lastRenderedPageBreak/>
              <w:t>Unison: Good and gracious God, your mercy reaches higher than the heavens. Therefore, with confidence, we come before you to confess those things that separate us from you.</w:t>
            </w:r>
          </w:p>
          <w:p w14:paraId="5F026E46" w14:textId="77777777" w:rsidR="00914A94" w:rsidRPr="00914A94" w:rsidRDefault="00914A94" w:rsidP="00914A94">
            <w:pPr>
              <w:rPr>
                <w:rFonts w:ascii="Book Antiqua" w:hAnsi="Book Antiqua"/>
                <w:b/>
                <w:i/>
              </w:rPr>
            </w:pPr>
          </w:p>
          <w:p w14:paraId="7B4D5894" w14:textId="77777777" w:rsidR="00914A94" w:rsidRPr="00914A94" w:rsidRDefault="00914A94" w:rsidP="00914A94">
            <w:pPr>
              <w:rPr>
                <w:rFonts w:ascii="Book Antiqua" w:hAnsi="Book Antiqua"/>
                <w:b/>
                <w:i/>
              </w:rPr>
            </w:pPr>
            <w:r w:rsidRPr="00914A94">
              <w:rPr>
                <w:rFonts w:ascii="Book Antiqua" w:hAnsi="Book Antiqua"/>
                <w:b/>
                <w:i/>
              </w:rPr>
              <w:t xml:space="preserve">At times, we live by belittling others. We criticize them. We doubt their sincerity. We judge them. We treat them differently when their opinions do not match our own. We spend more time criticizing others than </w:t>
            </w:r>
            <w:r w:rsidRPr="00914A94">
              <w:rPr>
                <w:rFonts w:ascii="Book Antiqua" w:hAnsi="Book Antiqua"/>
                <w:b/>
                <w:i/>
              </w:rPr>
              <w:lastRenderedPageBreak/>
              <w:t>examining our relationship with you and with our neighbors.</w:t>
            </w:r>
          </w:p>
          <w:p w14:paraId="614C2E35" w14:textId="77777777" w:rsidR="00914A94" w:rsidRPr="00914A94" w:rsidRDefault="00914A94" w:rsidP="00914A94">
            <w:pPr>
              <w:rPr>
                <w:rFonts w:ascii="Book Antiqua" w:hAnsi="Book Antiqua"/>
                <w:b/>
                <w:i/>
              </w:rPr>
            </w:pPr>
          </w:p>
          <w:p w14:paraId="42959E9D" w14:textId="77777777" w:rsidR="00914A94" w:rsidRPr="00914A94" w:rsidRDefault="00914A94" w:rsidP="00914A94">
            <w:pPr>
              <w:rPr>
                <w:rFonts w:ascii="Book Antiqua" w:hAnsi="Book Antiqua"/>
                <w:b/>
                <w:i/>
              </w:rPr>
            </w:pPr>
            <w:r w:rsidRPr="00914A94">
              <w:rPr>
                <w:rFonts w:ascii="Book Antiqua" w:hAnsi="Book Antiqua"/>
                <w:b/>
                <w:i/>
              </w:rPr>
              <w:t>Forgive us, you who are our great comfort. Help us to recognize each day that, if we live, we live for you, and if we die, we belong to you. Bend our knees and move our whole being to confess that you are our God. Restore us, so that when we are called to give an account before you, we may receive your approval.</w:t>
            </w:r>
          </w:p>
          <w:p w14:paraId="00F2D471" w14:textId="77777777" w:rsidR="00914A94" w:rsidRPr="00914A94" w:rsidRDefault="00914A94" w:rsidP="00914A94">
            <w:pPr>
              <w:rPr>
                <w:rFonts w:ascii="Book Antiqua" w:hAnsi="Book Antiqua"/>
                <w:b/>
                <w:i/>
              </w:rPr>
            </w:pPr>
          </w:p>
          <w:p w14:paraId="38D2F372" w14:textId="7ECC99A3" w:rsidR="002D38BD" w:rsidRPr="00D43173" w:rsidRDefault="00914A94" w:rsidP="00914A94">
            <w:pPr>
              <w:pStyle w:val="BodyText"/>
              <w:rPr>
                <w:rFonts w:ascii="Book Antiqua" w:hAnsi="Book Antiqua"/>
                <w:lang w:val="es-ES"/>
              </w:rPr>
            </w:pPr>
            <w:r w:rsidRPr="00914A94">
              <w:rPr>
                <w:rFonts w:ascii="Book Antiqua" w:hAnsi="Book Antiqua"/>
              </w:rPr>
              <w:t xml:space="preserve">In the name of </w:t>
            </w:r>
            <w:proofErr w:type="gramStart"/>
            <w:r w:rsidRPr="00914A94">
              <w:rPr>
                <w:rFonts w:ascii="Book Antiqua" w:hAnsi="Book Antiqua"/>
              </w:rPr>
              <w:t>Jesus</w:t>
            </w:r>
            <w:proofErr w:type="gramEnd"/>
            <w:r w:rsidRPr="00914A94">
              <w:rPr>
                <w:rFonts w:ascii="Book Antiqua" w:hAnsi="Book Antiqua"/>
              </w:rPr>
              <w:t xml:space="preserve"> we pray. Amen</w:t>
            </w:r>
            <w:r w:rsidR="00A03D81" w:rsidRPr="00A03D81">
              <w:rPr>
                <w:rFonts w:ascii="Book Antiqua" w:hAnsi="Book Antiqua"/>
              </w:rPr>
              <w:t>.</w:t>
            </w:r>
          </w:p>
        </w:tc>
      </w:tr>
    </w:tbl>
    <w:p w14:paraId="4CD11F19" w14:textId="77777777" w:rsidR="00D92403" w:rsidRDefault="00D92403" w:rsidP="004F59E1">
      <w:pPr>
        <w:rPr>
          <w:rFonts w:ascii="Book Antiqua" w:hAnsi="Book Antiqua" w:cs="Palatino"/>
          <w:bCs/>
          <w:i/>
          <w:iCs/>
          <w:color w:val="FF0000"/>
          <w:sz w:val="20"/>
          <w:szCs w:val="20"/>
          <w:lang w:val="es-ES"/>
        </w:rPr>
      </w:pPr>
    </w:p>
    <w:p w14:paraId="499D41FA" w14:textId="2C0E8894" w:rsidR="00A75549" w:rsidRPr="00D43173" w:rsidRDefault="00F722DD" w:rsidP="00E035FF">
      <w:pPr>
        <w:rPr>
          <w:rFonts w:ascii="Book Antiqua" w:hAnsi="Book Antiqua" w:cs="Palatino"/>
          <w:b/>
          <w:lang w:val="es-ES"/>
        </w:rPr>
      </w:pPr>
      <w:r w:rsidRPr="00D43173">
        <w:rPr>
          <w:rFonts w:ascii="Book Antiqua" w:hAnsi="Book Antiqua" w:cs="Palatino"/>
          <w:b/>
          <w:lang w:val="es-ES"/>
        </w:rPr>
        <w:t>E</w:t>
      </w:r>
      <w:r w:rsidR="005F1C1A" w:rsidRPr="00D43173">
        <w:rPr>
          <w:rFonts w:ascii="Book Antiqua" w:hAnsi="Book Antiqua" w:cs="Palatino"/>
          <w:b/>
          <w:lang w:val="es-ES"/>
        </w:rPr>
        <w:t>XAMEN PERSONAL</w:t>
      </w:r>
      <w:r w:rsidR="00EE05D1" w:rsidRPr="00D43173">
        <w:rPr>
          <w:rFonts w:ascii="Book Antiqua" w:hAnsi="Book Antiqua" w:cs="Palatino"/>
          <w:b/>
          <w:lang w:val="es-ES"/>
        </w:rPr>
        <w:t xml:space="preserve"> EN SILENCIO</w:t>
      </w:r>
      <w:r w:rsidR="009633F0" w:rsidRPr="00D43173">
        <w:rPr>
          <w:rFonts w:ascii="Book Antiqua" w:hAnsi="Book Antiqua" w:cs="Palatino"/>
          <w:b/>
          <w:lang w:val="es-ES"/>
        </w:rPr>
        <w:t xml:space="preserve"> </w:t>
      </w:r>
      <w:r w:rsidR="007F4E25" w:rsidRPr="00D43173">
        <w:rPr>
          <w:rFonts w:ascii="Book Antiqua" w:hAnsi="Book Antiqua" w:cs="Palatino"/>
          <w:b/>
          <w:lang w:val="es-ES"/>
        </w:rPr>
        <w:t xml:space="preserve">/ SILENT PERSONAL EXAMINATION </w:t>
      </w:r>
    </w:p>
    <w:p w14:paraId="57C20B84" w14:textId="77777777" w:rsidR="00904CC7" w:rsidRPr="00D43173" w:rsidRDefault="00904CC7" w:rsidP="00684BBB">
      <w:pPr>
        <w:rPr>
          <w:rFonts w:ascii="Book Antiqua" w:hAnsi="Book Antiqua" w:cs="Palatino"/>
          <w:b/>
          <w:lang w:val="es-ES"/>
        </w:rPr>
      </w:pPr>
    </w:p>
    <w:p w14:paraId="5801A6BB" w14:textId="2D957C73" w:rsidR="00907EFC" w:rsidRPr="00D43173" w:rsidRDefault="00A75549" w:rsidP="00F06A3C">
      <w:pPr>
        <w:rPr>
          <w:rFonts w:ascii="Book Antiqua" w:hAnsi="Book Antiqua" w:cs="Palatino"/>
          <w:lang w:val="es-ES"/>
        </w:rPr>
      </w:pPr>
      <w:r w:rsidRPr="00D43173">
        <w:rPr>
          <w:rFonts w:ascii="Book Antiqua" w:hAnsi="Book Antiqua" w:cs="Palatino"/>
          <w:b/>
          <w:lang w:val="es-ES"/>
        </w:rPr>
        <w:t>PERDÓN</w:t>
      </w:r>
      <w:r w:rsidR="007F4E25" w:rsidRPr="00D43173">
        <w:rPr>
          <w:rFonts w:ascii="Book Antiqua" w:hAnsi="Book Antiqua" w:cs="Palatino"/>
          <w:b/>
          <w:lang w:val="es-ES"/>
        </w:rPr>
        <w:t xml:space="preserve"> / PARDON</w:t>
      </w:r>
      <w:r w:rsidR="00D202F6" w:rsidRPr="00D43173">
        <w:rPr>
          <w:rFonts w:ascii="Book Antiqua" w:hAnsi="Book Antiqua" w:cs="Palatino"/>
          <w:b/>
          <w:lang w:val="es-ES"/>
        </w:rPr>
        <w:t xml:space="preserve"> </w:t>
      </w:r>
      <w:r w:rsidR="00D202F6" w:rsidRPr="000D67CF">
        <w:rPr>
          <w:rFonts w:ascii="Book Antiqua" w:hAnsi="Book Antiqua"/>
          <w:i/>
          <w:color w:val="FF0000"/>
          <w:sz w:val="20"/>
          <w:szCs w:val="20"/>
          <w:lang w:val="es-ES"/>
        </w:rPr>
        <w:t>(</w:t>
      </w:r>
      <w:r w:rsidR="00A4350F" w:rsidRPr="00A4350F">
        <w:rPr>
          <w:rFonts w:ascii="Book Antiqua" w:hAnsi="Book Antiqua" w:cs="Palatino"/>
          <w:bCs/>
          <w:i/>
          <w:iCs/>
          <w:color w:val="FF0000"/>
          <w:sz w:val="20"/>
          <w:szCs w:val="20"/>
          <w:lang w:val="es-ES"/>
        </w:rPr>
        <w:t>Mateo/Matthew 18,21-35. MGV</w:t>
      </w:r>
      <w:r w:rsidR="00D202F6" w:rsidRPr="000D67CF">
        <w:rPr>
          <w:rFonts w:ascii="Book Antiqua" w:hAnsi="Book Antiqua"/>
          <w:i/>
          <w:color w:val="FF0000"/>
          <w:sz w:val="20"/>
          <w:szCs w:val="20"/>
          <w:lang w:val="es-ES"/>
        </w:rPr>
        <w:t>)</w:t>
      </w:r>
      <w:r w:rsidR="00513E32" w:rsidRPr="00D43173">
        <w:rPr>
          <w:rFonts w:ascii="Book Antiqua" w:hAnsi="Book Antiqua" w:cs="Palatino"/>
          <w:b/>
          <w:lang w:val="es-E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D43173" w14:paraId="5E8F9361" w14:textId="77777777" w:rsidTr="0009637B">
        <w:tc>
          <w:tcPr>
            <w:tcW w:w="4983" w:type="dxa"/>
          </w:tcPr>
          <w:bookmarkEnd w:id="1"/>
          <w:p w14:paraId="79EEA4DB" w14:textId="765264F1" w:rsidR="0009637B" w:rsidRPr="00E77633" w:rsidRDefault="003D7E20" w:rsidP="003D7E20">
            <w:pPr>
              <w:rPr>
                <w:rFonts w:ascii="Book Antiqua" w:hAnsi="Book Antiqua" w:cs="Palatino"/>
                <w:b/>
                <w:bCs/>
                <w:i/>
                <w:iCs/>
                <w:lang w:val="es-ES" w:eastAsia="x-none"/>
              </w:rPr>
            </w:pPr>
            <w:r w:rsidRPr="003D7E20">
              <w:rPr>
                <w:rFonts w:ascii="Book Antiqua" w:hAnsi="Book Antiqua" w:cs="Palatino"/>
                <w:lang w:val="es-US" w:eastAsia="x-none"/>
              </w:rPr>
              <w:t>La buena noticia es que el amor de Dios es incondicional y desbordante, más allá de todo lo que podemos comprender. Y aun así, Dios nos llama a perdonar como también hemos sido perdonados</w:t>
            </w:r>
            <w:r>
              <w:rPr>
                <w:rFonts w:ascii="Book Antiqua" w:hAnsi="Book Antiqua" w:cs="Palatino"/>
                <w:lang w:val="es-US" w:eastAsia="x-none"/>
              </w:rPr>
              <w:t xml:space="preserve"> y perdonadas</w:t>
            </w:r>
            <w:r w:rsidRPr="003D7E20">
              <w:rPr>
                <w:rFonts w:ascii="Book Antiqua" w:hAnsi="Book Antiqua" w:cs="Palatino"/>
                <w:lang w:val="es-US" w:eastAsia="x-none"/>
              </w:rPr>
              <w:t>.</w:t>
            </w:r>
            <w:r>
              <w:rPr>
                <w:rFonts w:ascii="Book Antiqua" w:hAnsi="Book Antiqua" w:cs="Palatino"/>
                <w:lang w:val="es-US" w:eastAsia="x-none"/>
              </w:rPr>
              <w:t xml:space="preserve"> </w:t>
            </w:r>
            <w:r w:rsidRPr="003D7E20">
              <w:rPr>
                <w:rFonts w:ascii="Book Antiqua" w:hAnsi="Book Antiqua" w:cs="Palatino"/>
                <w:lang w:val="es-US" w:eastAsia="x-none"/>
              </w:rPr>
              <w:t>Escuchen las buenas nuevas del evangelio: en Jesucristo, nuestros pecados han sido perdonados. Por tanto, podemos vivir en paz y perdonarnos mutuamente</w:t>
            </w:r>
            <w:r w:rsidR="00A4350F">
              <w:rPr>
                <w:rFonts w:ascii="Book Antiqua" w:hAnsi="Book Antiqua" w:cs="Palatino"/>
                <w:lang w:val="es-US" w:eastAsia="x-none"/>
              </w:rPr>
              <w:t>.</w:t>
            </w:r>
          </w:p>
        </w:tc>
        <w:tc>
          <w:tcPr>
            <w:tcW w:w="5097" w:type="dxa"/>
          </w:tcPr>
          <w:p w14:paraId="0733855A" w14:textId="5662381A" w:rsidR="0009637B" w:rsidRPr="00E77633" w:rsidRDefault="00A4350F" w:rsidP="00E77633">
            <w:pPr>
              <w:rPr>
                <w:rFonts w:ascii="Book Antiqua" w:hAnsi="Book Antiqua" w:cs="Palatino"/>
                <w:b/>
                <w:bCs/>
                <w:i/>
                <w:iCs/>
                <w:lang w:val="es-ES" w:eastAsia="x-none"/>
              </w:rPr>
            </w:pPr>
            <w:r w:rsidRPr="00A4350F">
              <w:rPr>
                <w:rFonts w:ascii="Book Antiqua" w:hAnsi="Book Antiqua" w:cs="Palatino"/>
                <w:lang w:eastAsia="x-none"/>
              </w:rPr>
              <w:t>The good news is that God’s love is unconditional and extravagant beyond our understanding. Yet God also calls us to forgive as we have been forgiven. Hear the good news of the gospel: in Jesus Christ, we are forgiven. Therefore, let us live in peace and forgive one another.</w:t>
            </w:r>
          </w:p>
        </w:tc>
      </w:tr>
    </w:tbl>
    <w:p w14:paraId="319E9333" w14:textId="4BE03312" w:rsidR="00AD71D8" w:rsidRDefault="00AD71D8" w:rsidP="003879F0">
      <w:pPr>
        <w:jc w:val="center"/>
        <w:rPr>
          <w:rFonts w:ascii="Optima" w:hAnsi="Optima" w:cs="Optima"/>
          <w:b/>
          <w:lang w:val="es-ES"/>
        </w:rPr>
      </w:pPr>
    </w:p>
    <w:p w14:paraId="1E770D48" w14:textId="5375BF8E" w:rsidR="00A4350F" w:rsidRPr="00D43173" w:rsidRDefault="00A4350F" w:rsidP="00A4350F">
      <w:pPr>
        <w:rPr>
          <w:rFonts w:ascii="Book Antiqua" w:hAnsi="Book Antiqua" w:cs="Palatino"/>
          <w:lang w:val="es-ES"/>
        </w:rPr>
      </w:pPr>
      <w:r w:rsidRPr="000D67CF">
        <w:rPr>
          <w:rFonts w:ascii="Book Antiqua" w:hAnsi="Book Antiqua"/>
          <w:i/>
          <w:color w:val="FF0000"/>
          <w:sz w:val="20"/>
          <w:szCs w:val="20"/>
          <w:lang w:val="es-ES"/>
        </w:rPr>
        <w:t>(</w:t>
      </w:r>
      <w:r w:rsidRPr="00A4350F">
        <w:rPr>
          <w:rFonts w:ascii="Book Antiqua" w:hAnsi="Book Antiqua" w:cs="Palatino"/>
          <w:bCs/>
          <w:i/>
          <w:iCs/>
          <w:color w:val="FF0000"/>
          <w:sz w:val="20"/>
          <w:szCs w:val="20"/>
          <w:lang w:val="es-ES"/>
        </w:rPr>
        <w:t>Romanos/Romans 14,1-12. MGV</w:t>
      </w:r>
      <w:r w:rsidRPr="000D67CF">
        <w:rPr>
          <w:rFonts w:ascii="Book Antiqua" w:hAnsi="Book Antiqua"/>
          <w:i/>
          <w:color w:val="FF0000"/>
          <w:sz w:val="20"/>
          <w:szCs w:val="20"/>
          <w:lang w:val="es-ES"/>
        </w:rPr>
        <w:t>)</w:t>
      </w:r>
      <w:r w:rsidRPr="00D43173">
        <w:rPr>
          <w:rFonts w:ascii="Book Antiqua" w:hAnsi="Book Antiqua" w:cs="Palatino"/>
          <w:b/>
          <w:lang w:val="es-E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4350F" w:rsidRPr="00D43173" w14:paraId="455DDC49" w14:textId="77777777" w:rsidTr="00735DE1">
        <w:tc>
          <w:tcPr>
            <w:tcW w:w="4983" w:type="dxa"/>
          </w:tcPr>
          <w:p w14:paraId="58454DC9" w14:textId="17AE3906" w:rsidR="00A4350F" w:rsidRPr="00E77633" w:rsidRDefault="00A4350F" w:rsidP="00735DE1">
            <w:pPr>
              <w:rPr>
                <w:rFonts w:ascii="Book Antiqua" w:hAnsi="Book Antiqua" w:cs="Palatino"/>
                <w:b/>
                <w:bCs/>
                <w:i/>
                <w:iCs/>
                <w:lang w:val="es-ES" w:eastAsia="x-none"/>
              </w:rPr>
            </w:pPr>
            <w:r>
              <w:rPr>
                <w:rFonts w:ascii="Book Antiqua" w:hAnsi="Book Antiqua" w:cs="Palatino"/>
                <w:lang w:val="es-US" w:eastAsia="x-none"/>
              </w:rPr>
              <w:t>Les tengo una buena noticia: Cristo murió y resucitó para ser Señor de la vida y de la muerte. Nada nos puede separar del amor y la misericordia de Dios. En Jesucristo, recibimos el perdón por nuestros pecados.</w:t>
            </w:r>
          </w:p>
        </w:tc>
        <w:tc>
          <w:tcPr>
            <w:tcW w:w="5097" w:type="dxa"/>
          </w:tcPr>
          <w:p w14:paraId="75C5EE8F" w14:textId="252910D0" w:rsidR="00A4350F" w:rsidRPr="00E77633" w:rsidRDefault="00A4350F" w:rsidP="00735DE1">
            <w:pPr>
              <w:rPr>
                <w:rFonts w:ascii="Book Antiqua" w:hAnsi="Book Antiqua" w:cs="Palatino"/>
                <w:b/>
                <w:bCs/>
                <w:i/>
                <w:iCs/>
                <w:lang w:val="es-ES" w:eastAsia="x-none"/>
              </w:rPr>
            </w:pPr>
            <w:r w:rsidRPr="00A4350F">
              <w:rPr>
                <w:rFonts w:ascii="Book Antiqua" w:hAnsi="Book Antiqua" w:cs="Palatino"/>
                <w:lang w:eastAsia="x-none"/>
              </w:rPr>
              <w:t>I have good news for you: Christ died and rose again to be Lord of both life and death. Nothing can separate us from the love and mercy of God. In Jesus Christ, we receive forgiveness for our sins.</w:t>
            </w:r>
          </w:p>
        </w:tc>
      </w:tr>
    </w:tbl>
    <w:p w14:paraId="62F65065" w14:textId="77777777" w:rsidR="00A4350F" w:rsidRDefault="00A4350F" w:rsidP="003879F0">
      <w:pPr>
        <w:jc w:val="center"/>
        <w:rPr>
          <w:rFonts w:ascii="Optima" w:hAnsi="Optima" w:cs="Optima"/>
          <w:b/>
          <w:lang w:val="es-ES"/>
        </w:rPr>
      </w:pPr>
    </w:p>
    <w:p w14:paraId="68B4F6F2" w14:textId="1AC278BC" w:rsidR="00F413F2" w:rsidRPr="00D43173" w:rsidRDefault="00900E44" w:rsidP="003879F0">
      <w:pPr>
        <w:jc w:val="center"/>
        <w:rPr>
          <w:rFonts w:ascii="Optima" w:hAnsi="Optima" w:cs="Optima"/>
          <w:b/>
          <w:sz w:val="40"/>
          <w:szCs w:val="40"/>
          <w:lang w:val="es-ES"/>
        </w:rPr>
      </w:pPr>
      <w:r w:rsidRPr="00D43173">
        <w:rPr>
          <w:rFonts w:ascii="Optima" w:hAnsi="Optima" w:cs="Optima"/>
          <w:b/>
          <w:sz w:val="40"/>
          <w:szCs w:val="40"/>
          <w:lang w:val="es-ES"/>
        </w:rPr>
        <w:t>—PALABRA</w:t>
      </w:r>
      <w:r w:rsidR="009836A1" w:rsidRPr="00D43173">
        <w:rPr>
          <w:rFonts w:ascii="Optima" w:hAnsi="Optima" w:cs="Optima"/>
          <w:b/>
          <w:sz w:val="40"/>
          <w:szCs w:val="40"/>
          <w:lang w:val="es-ES"/>
        </w:rPr>
        <w:t xml:space="preserve"> / WORD</w:t>
      </w:r>
      <w:r w:rsidRPr="00D43173">
        <w:rPr>
          <w:rFonts w:ascii="Optima" w:hAnsi="Optima" w:cs="Optima"/>
          <w:b/>
          <w:sz w:val="40"/>
          <w:szCs w:val="40"/>
          <w:lang w:val="es-ES"/>
        </w:rPr>
        <w:t>—</w:t>
      </w:r>
    </w:p>
    <w:p w14:paraId="2AB9D9D2" w14:textId="77777777" w:rsidR="0095703C" w:rsidRPr="00D43173" w:rsidRDefault="0095703C" w:rsidP="00E035FF">
      <w:pPr>
        <w:rPr>
          <w:rFonts w:ascii="Book Antiqua" w:hAnsi="Book Antiqua" w:cs="Palatino"/>
          <w:b/>
          <w:lang w:val="es-ES"/>
        </w:rPr>
      </w:pPr>
    </w:p>
    <w:p w14:paraId="239A4367" w14:textId="79F442F6" w:rsidR="005A04EB" w:rsidRPr="00D43173" w:rsidRDefault="00EE05D1" w:rsidP="00E035FF">
      <w:pPr>
        <w:rPr>
          <w:rFonts w:ascii="Book Antiqua" w:hAnsi="Book Antiqua" w:cs="Palatino"/>
          <w:b/>
          <w:lang w:val="es-ES"/>
        </w:rPr>
      </w:pPr>
      <w:r w:rsidRPr="00D43173">
        <w:rPr>
          <w:rFonts w:ascii="Book Antiqua" w:hAnsi="Book Antiqua" w:cs="Palatino"/>
          <w:b/>
          <w:lang w:val="es-ES"/>
        </w:rPr>
        <w:t>ORACIÓN DE ILUMINACIÓN</w:t>
      </w:r>
      <w:r w:rsidR="009836A1" w:rsidRPr="00D43173">
        <w:rPr>
          <w:rFonts w:ascii="Book Antiqua" w:hAnsi="Book Antiqua" w:cs="Palatino"/>
          <w:b/>
          <w:lang w:val="es-ES"/>
        </w:rPr>
        <w:t xml:space="preserve"> / PRAYER OF ILLUMINATION</w:t>
      </w:r>
      <w:r w:rsidR="005A04EB" w:rsidRPr="00D43173">
        <w:rPr>
          <w:rFonts w:ascii="Book Antiqua" w:hAnsi="Book Antiqua" w:cs="Palatino"/>
          <w:b/>
          <w:lang w:val="es-ES"/>
        </w:rPr>
        <w:t xml:space="preserve"> </w:t>
      </w:r>
    </w:p>
    <w:p w14:paraId="460A6162" w14:textId="77777777" w:rsidR="004F59E1" w:rsidRDefault="004F59E1" w:rsidP="00E035FF">
      <w:pPr>
        <w:rPr>
          <w:rFonts w:ascii="Book Antiqua" w:hAnsi="Book Antiqua" w:cs="Palatino"/>
          <w:b/>
          <w:lang w:val="es-ES"/>
        </w:rPr>
      </w:pPr>
    </w:p>
    <w:p w14:paraId="798FBAC1" w14:textId="2DC3A7D5" w:rsidR="005A04EB" w:rsidRPr="00D43173" w:rsidRDefault="009836A1" w:rsidP="00E035FF">
      <w:pPr>
        <w:rPr>
          <w:rFonts w:ascii="Book Antiqua" w:hAnsi="Book Antiqua" w:cs="Palatino"/>
          <w:b/>
          <w:lang w:val="es-ES"/>
        </w:rPr>
      </w:pPr>
      <w:r w:rsidRPr="00D43173">
        <w:rPr>
          <w:rFonts w:ascii="Book Antiqua" w:hAnsi="Book Antiqua" w:cs="Palatino"/>
          <w:b/>
          <w:lang w:val="es-ES"/>
        </w:rPr>
        <w:t>ESCRITURA / SCRIPTURE</w:t>
      </w:r>
    </w:p>
    <w:p w14:paraId="2FF279D2" w14:textId="77777777" w:rsidR="00655426" w:rsidRDefault="00655426" w:rsidP="00E035FF">
      <w:pPr>
        <w:rPr>
          <w:rFonts w:ascii="Book Antiqua" w:hAnsi="Book Antiqua" w:cs="Palatino"/>
          <w:b/>
          <w:lang w:val="es-ES"/>
        </w:rPr>
      </w:pPr>
    </w:p>
    <w:p w14:paraId="0475D2F9" w14:textId="18D49F5D" w:rsidR="00A75549" w:rsidRPr="00D43173" w:rsidRDefault="00A75549" w:rsidP="00E035FF">
      <w:pPr>
        <w:rPr>
          <w:rFonts w:ascii="Book Antiqua" w:hAnsi="Book Antiqua" w:cs="Palatino"/>
          <w:b/>
          <w:lang w:val="es-ES"/>
        </w:rPr>
      </w:pPr>
      <w:r w:rsidRPr="00D43173">
        <w:rPr>
          <w:rFonts w:ascii="Book Antiqua" w:hAnsi="Book Antiqua" w:cs="Palatino"/>
          <w:b/>
          <w:lang w:val="es-ES"/>
        </w:rPr>
        <w:t xml:space="preserve">IDEAS PARA EL SERMÓN </w:t>
      </w:r>
      <w:r w:rsidR="00190BC7" w:rsidRPr="00D43173">
        <w:rPr>
          <w:rFonts w:ascii="Book Antiqua" w:hAnsi="Book Antiqua" w:cs="Palatino"/>
          <w:b/>
          <w:lang w:val="es-ES"/>
        </w:rPr>
        <w:t>DE LA NIÑEZ</w:t>
      </w:r>
      <w:r w:rsidR="009836A1" w:rsidRPr="00D43173">
        <w:rPr>
          <w:rFonts w:ascii="Book Antiqua" w:hAnsi="Book Antiqua" w:cs="Palatino"/>
          <w:b/>
          <w:lang w:val="es-ES"/>
        </w:rPr>
        <w:t xml:space="preserve"> / IDEAS FOR CHILDREN’S SERMON</w:t>
      </w:r>
    </w:p>
    <w:p w14:paraId="235BFABD" w14:textId="386D3779" w:rsidR="00026F60" w:rsidRPr="00D43173" w:rsidRDefault="00026F60" w:rsidP="00144A14">
      <w:pPr>
        <w:pStyle w:val="ListParagraph"/>
        <w:numPr>
          <w:ilvl w:val="0"/>
          <w:numId w:val="4"/>
        </w:numPr>
        <w:spacing w:after="0" w:line="240" w:lineRule="auto"/>
        <w:rPr>
          <w:rFonts w:ascii="Book Antiqua" w:hAnsi="Book Antiqua" w:cs="Palatino"/>
          <w:bCs/>
          <w:sz w:val="24"/>
          <w:szCs w:val="24"/>
          <w:lang w:val="es-ES"/>
        </w:rPr>
      </w:pPr>
      <w:hyperlink r:id="rId20" w:history="1">
        <w:proofErr w:type="spellStart"/>
        <w:r w:rsidRPr="00D43173">
          <w:rPr>
            <w:rStyle w:val="Hyperlink"/>
            <w:rFonts w:ascii="Book Antiqua" w:hAnsi="Book Antiqua" w:cs="Palatino"/>
            <w:bCs/>
            <w:sz w:val="24"/>
            <w:szCs w:val="24"/>
            <w:lang w:val="es-ES"/>
          </w:rPr>
          <w:t>Feasting</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on</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the</w:t>
        </w:r>
        <w:proofErr w:type="spellEnd"/>
        <w:r w:rsidRPr="00D43173">
          <w:rPr>
            <w:rStyle w:val="Hyperlink"/>
            <w:rFonts w:ascii="Book Antiqua" w:hAnsi="Book Antiqua" w:cs="Palatino"/>
            <w:bCs/>
            <w:sz w:val="24"/>
            <w:szCs w:val="24"/>
            <w:lang w:val="es-ES"/>
          </w:rPr>
          <w:t xml:space="preserve"> Word </w:t>
        </w:r>
        <w:proofErr w:type="spellStart"/>
        <w:r w:rsidRPr="00D43173">
          <w:rPr>
            <w:rStyle w:val="Hyperlink"/>
            <w:rFonts w:ascii="Book Antiqua" w:hAnsi="Book Antiqua" w:cs="Palatino"/>
            <w:bCs/>
            <w:sz w:val="24"/>
            <w:szCs w:val="24"/>
            <w:lang w:val="es-ES"/>
          </w:rPr>
          <w:t>Children's</w:t>
        </w:r>
        <w:proofErr w:type="spellEnd"/>
        <w:r w:rsidRPr="00D43173">
          <w:rPr>
            <w:rStyle w:val="Hyperlink"/>
            <w:rFonts w:ascii="Book Antiqua" w:hAnsi="Book Antiqua" w:cs="Palatino"/>
            <w:bCs/>
            <w:sz w:val="24"/>
            <w:szCs w:val="24"/>
            <w:lang w:val="es-ES"/>
          </w:rPr>
          <w:t xml:space="preserve"> Sermons </w:t>
        </w:r>
        <w:proofErr w:type="spellStart"/>
        <w:r w:rsidRPr="00D43173">
          <w:rPr>
            <w:rStyle w:val="Hyperlink"/>
            <w:rFonts w:ascii="Book Antiqua" w:hAnsi="Book Antiqua" w:cs="Palatino"/>
            <w:bCs/>
            <w:sz w:val="24"/>
            <w:szCs w:val="24"/>
            <w:lang w:val="es-ES"/>
          </w:rPr>
          <w:t>for</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Year</w:t>
        </w:r>
        <w:proofErr w:type="spellEnd"/>
        <w:r w:rsidRPr="00D43173">
          <w:rPr>
            <w:rStyle w:val="Hyperlink"/>
            <w:rFonts w:ascii="Book Antiqua" w:hAnsi="Book Antiqua" w:cs="Palatino"/>
            <w:bCs/>
            <w:sz w:val="24"/>
            <w:szCs w:val="24"/>
            <w:lang w:val="es-ES"/>
          </w:rPr>
          <w:t xml:space="preserve"> </w:t>
        </w:r>
        <w:r w:rsidR="00B2170B" w:rsidRPr="00D43173">
          <w:rPr>
            <w:rStyle w:val="Hyperlink"/>
            <w:rFonts w:ascii="Book Antiqua" w:hAnsi="Book Antiqua" w:cs="Palatino"/>
            <w:bCs/>
            <w:sz w:val="24"/>
            <w:szCs w:val="24"/>
            <w:lang w:val="es-ES"/>
          </w:rPr>
          <w:t>A</w:t>
        </w:r>
      </w:hyperlink>
    </w:p>
    <w:p w14:paraId="7B3B4EBD" w14:textId="76833A2E" w:rsidR="00B016B4" w:rsidRPr="00D43173" w:rsidRDefault="00B016B4" w:rsidP="00144A14">
      <w:pPr>
        <w:pStyle w:val="ListParagraph"/>
        <w:numPr>
          <w:ilvl w:val="0"/>
          <w:numId w:val="4"/>
        </w:numPr>
        <w:spacing w:after="0" w:line="240" w:lineRule="auto"/>
        <w:rPr>
          <w:rFonts w:ascii="Book Antiqua" w:hAnsi="Book Antiqua" w:cs="Palatino"/>
          <w:bCs/>
          <w:sz w:val="24"/>
          <w:szCs w:val="24"/>
          <w:lang w:val="es-ES"/>
        </w:rPr>
      </w:pPr>
      <w:hyperlink r:id="rId21" w:history="1">
        <w:proofErr w:type="spellStart"/>
        <w:r w:rsidRPr="00D43173">
          <w:rPr>
            <w:rStyle w:val="Hyperlink"/>
            <w:rFonts w:ascii="Book Antiqua" w:hAnsi="Book Antiqua" w:cs="Palatino"/>
            <w:bCs/>
            <w:sz w:val="24"/>
            <w:szCs w:val="24"/>
            <w:lang w:val="es-ES"/>
          </w:rPr>
          <w:t>Growing</w:t>
        </w:r>
        <w:proofErr w:type="spellEnd"/>
        <w:r w:rsidRPr="00D43173">
          <w:rPr>
            <w:rStyle w:val="Hyperlink"/>
            <w:rFonts w:ascii="Book Antiqua" w:hAnsi="Book Antiqua" w:cs="Palatino"/>
            <w:bCs/>
            <w:sz w:val="24"/>
            <w:szCs w:val="24"/>
            <w:lang w:val="es-ES"/>
          </w:rPr>
          <w:t xml:space="preserve"> in </w:t>
        </w:r>
        <w:proofErr w:type="spellStart"/>
        <w:r w:rsidRPr="00D43173">
          <w:rPr>
            <w:rStyle w:val="Hyperlink"/>
            <w:rFonts w:ascii="Book Antiqua" w:hAnsi="Book Antiqua" w:cs="Palatino"/>
            <w:bCs/>
            <w:sz w:val="24"/>
            <w:szCs w:val="24"/>
            <w:lang w:val="es-ES"/>
          </w:rPr>
          <w:t>God’s</w:t>
        </w:r>
        <w:proofErr w:type="spellEnd"/>
        <w:r w:rsidRPr="00D43173">
          <w:rPr>
            <w:rStyle w:val="Hyperlink"/>
            <w:rFonts w:ascii="Book Antiqua" w:hAnsi="Book Antiqua" w:cs="Palatino"/>
            <w:bCs/>
            <w:sz w:val="24"/>
            <w:szCs w:val="24"/>
            <w:lang w:val="es-ES"/>
          </w:rPr>
          <w:t xml:space="preserve"> Love: A Story Bible</w:t>
        </w:r>
      </w:hyperlink>
    </w:p>
    <w:p w14:paraId="449066B4" w14:textId="07AA48D0" w:rsidR="00B016B4" w:rsidRPr="00D43173" w:rsidRDefault="00B016B4" w:rsidP="00144A14">
      <w:pPr>
        <w:pStyle w:val="ListParagraph"/>
        <w:numPr>
          <w:ilvl w:val="0"/>
          <w:numId w:val="4"/>
        </w:numPr>
        <w:spacing w:after="0" w:line="240" w:lineRule="auto"/>
        <w:rPr>
          <w:rFonts w:ascii="Book Antiqua" w:hAnsi="Book Antiqua" w:cs="Palatino"/>
          <w:bCs/>
          <w:sz w:val="24"/>
          <w:szCs w:val="24"/>
          <w:lang w:val="es-ES"/>
        </w:rPr>
      </w:pPr>
      <w:hyperlink r:id="rId22" w:history="1">
        <w:r w:rsidRPr="00D43173">
          <w:rPr>
            <w:rStyle w:val="Hyperlink"/>
            <w:rFonts w:ascii="Book Antiqua" w:hAnsi="Book Antiqua" w:cs="Palatino"/>
            <w:bCs/>
            <w:sz w:val="24"/>
            <w:szCs w:val="24"/>
            <w:lang w:val="es-ES"/>
          </w:rPr>
          <w:t>Sermons4Kids</w:t>
        </w:r>
      </w:hyperlink>
    </w:p>
    <w:p w14:paraId="420F2294" w14:textId="36E26383" w:rsidR="006F2B15" w:rsidRPr="00D43173" w:rsidRDefault="00D1207C" w:rsidP="00D77A49">
      <w:pPr>
        <w:rPr>
          <w:rFonts w:ascii="Book Antiqua" w:hAnsi="Book Antiqua" w:cs="Palatino"/>
          <w:b/>
          <w:lang w:val="es-ES"/>
        </w:rPr>
      </w:pPr>
      <w:r w:rsidRPr="00D43173">
        <w:rPr>
          <w:rFonts w:ascii="Book Antiqua" w:hAnsi="Book Antiqua" w:cs="Palatino"/>
          <w:b/>
          <w:lang w:val="es-ES"/>
        </w:rPr>
        <w:lastRenderedPageBreak/>
        <w:t xml:space="preserve">ÉNFASIS </w:t>
      </w:r>
      <w:r w:rsidR="006F2B15" w:rsidRPr="00D43173">
        <w:rPr>
          <w:rFonts w:ascii="Book Antiqua" w:hAnsi="Book Antiqua" w:cs="Palatino"/>
          <w:b/>
          <w:lang w:val="es-ES"/>
        </w:rPr>
        <w:t>SUGERIDOS PARA EL SERMÓN</w:t>
      </w:r>
      <w:r w:rsidR="009836A1" w:rsidRPr="00D43173">
        <w:rPr>
          <w:rFonts w:ascii="Book Antiqua" w:hAnsi="Book Antiqua" w:cs="Palatino"/>
          <w:b/>
          <w:lang w:val="es-ES"/>
        </w:rPr>
        <w:t xml:space="preserve"> / SUGGESTED SERMON EMPHASIS</w:t>
      </w:r>
    </w:p>
    <w:p w14:paraId="686C6B2F" w14:textId="77777777" w:rsidR="00A4350F" w:rsidRPr="002C28F0" w:rsidRDefault="00A4350F" w:rsidP="00A4350F">
      <w:pPr>
        <w:numPr>
          <w:ilvl w:val="0"/>
          <w:numId w:val="6"/>
        </w:numPr>
        <w:autoSpaceDE/>
        <w:autoSpaceDN/>
        <w:adjustRightInd/>
        <w:rPr>
          <w:rFonts w:ascii="Book Antiqua" w:hAnsi="Book Antiqua"/>
        </w:rPr>
      </w:pPr>
      <w:r>
        <w:rPr>
          <w:rFonts w:ascii="Book Antiqua" w:hAnsi="Book Antiqua"/>
        </w:rPr>
        <w:t xml:space="preserve">El </w:t>
      </w:r>
      <w:proofErr w:type="spellStart"/>
      <w:r>
        <w:rPr>
          <w:rFonts w:ascii="Book Antiqua" w:hAnsi="Book Antiqua"/>
        </w:rPr>
        <w:t>Señor</w:t>
      </w:r>
      <w:proofErr w:type="spellEnd"/>
      <w:r>
        <w:rPr>
          <w:rFonts w:ascii="Book Antiqua" w:hAnsi="Book Antiqua"/>
        </w:rPr>
        <w:t xml:space="preserve"> </w:t>
      </w:r>
      <w:proofErr w:type="spellStart"/>
      <w:r>
        <w:rPr>
          <w:rFonts w:ascii="Book Antiqua" w:hAnsi="Book Antiqua"/>
        </w:rPr>
        <w:t>abre</w:t>
      </w:r>
      <w:proofErr w:type="spellEnd"/>
      <w:r>
        <w:rPr>
          <w:rFonts w:ascii="Book Antiqua" w:hAnsi="Book Antiqua"/>
        </w:rPr>
        <w:t xml:space="preserve"> paso para </w:t>
      </w:r>
      <w:proofErr w:type="spellStart"/>
      <w:r>
        <w:rPr>
          <w:rFonts w:ascii="Book Antiqua" w:hAnsi="Book Antiqua"/>
        </w:rPr>
        <w:t>que</w:t>
      </w:r>
      <w:proofErr w:type="spellEnd"/>
      <w:r>
        <w:rPr>
          <w:rFonts w:ascii="Book Antiqua" w:hAnsi="Book Antiqua"/>
        </w:rPr>
        <w:t xml:space="preserve"> </w:t>
      </w:r>
      <w:proofErr w:type="spellStart"/>
      <w:r>
        <w:rPr>
          <w:rFonts w:ascii="Book Antiqua" w:hAnsi="Book Antiqua"/>
        </w:rPr>
        <w:t>el</w:t>
      </w:r>
      <w:proofErr w:type="spellEnd"/>
      <w:r>
        <w:rPr>
          <w:rFonts w:ascii="Book Antiqua" w:hAnsi="Book Antiqua"/>
        </w:rPr>
        <w:t xml:space="preserve"> pueblo de Israel </w:t>
      </w:r>
      <w:proofErr w:type="spellStart"/>
      <w:r>
        <w:rPr>
          <w:rFonts w:ascii="Book Antiqua" w:hAnsi="Book Antiqua"/>
        </w:rPr>
        <w:t>pase</w:t>
      </w:r>
      <w:proofErr w:type="spellEnd"/>
      <w:r>
        <w:rPr>
          <w:rFonts w:ascii="Book Antiqua" w:hAnsi="Book Antiqua"/>
        </w:rPr>
        <w:t xml:space="preserve">. / </w:t>
      </w:r>
      <w:r w:rsidRPr="002C28F0">
        <w:rPr>
          <w:rFonts w:ascii="Book Antiqua" w:hAnsi="Book Antiqua"/>
        </w:rPr>
        <w:t>The Lord opens a way so the people of Israel can pass.</w:t>
      </w:r>
    </w:p>
    <w:p w14:paraId="2258E70F" w14:textId="77777777" w:rsidR="00A4350F" w:rsidRPr="002C28F0" w:rsidRDefault="00A4350F" w:rsidP="00A4350F">
      <w:pPr>
        <w:numPr>
          <w:ilvl w:val="0"/>
          <w:numId w:val="6"/>
        </w:numPr>
        <w:autoSpaceDE/>
        <w:autoSpaceDN/>
        <w:adjustRightInd/>
        <w:rPr>
          <w:rFonts w:ascii="Book Antiqua" w:hAnsi="Book Antiqua"/>
        </w:rPr>
      </w:pPr>
      <w:r>
        <w:rPr>
          <w:rFonts w:ascii="Book Antiqua" w:hAnsi="Book Antiqua"/>
        </w:rPr>
        <w:t xml:space="preserve">Un </w:t>
      </w:r>
      <w:proofErr w:type="spellStart"/>
      <w:r>
        <w:rPr>
          <w:rFonts w:ascii="Book Antiqua" w:hAnsi="Book Antiqua"/>
        </w:rPr>
        <w:t>salmo</w:t>
      </w:r>
      <w:proofErr w:type="spellEnd"/>
      <w:r>
        <w:rPr>
          <w:rFonts w:ascii="Book Antiqua" w:hAnsi="Book Antiqua"/>
        </w:rPr>
        <w:t xml:space="preserve"> de </w:t>
      </w:r>
      <w:proofErr w:type="spellStart"/>
      <w:r>
        <w:rPr>
          <w:rFonts w:ascii="Book Antiqua" w:hAnsi="Book Antiqua"/>
        </w:rPr>
        <w:t>alabanza</w:t>
      </w:r>
      <w:proofErr w:type="spellEnd"/>
      <w:r>
        <w:rPr>
          <w:rFonts w:ascii="Book Antiqua" w:hAnsi="Book Antiqua"/>
        </w:rPr>
        <w:t xml:space="preserve"> </w:t>
      </w:r>
      <w:proofErr w:type="spellStart"/>
      <w:r>
        <w:rPr>
          <w:rFonts w:ascii="Book Antiqua" w:hAnsi="Book Antiqua"/>
        </w:rPr>
        <w:t>que</w:t>
      </w:r>
      <w:proofErr w:type="spellEnd"/>
      <w:r>
        <w:rPr>
          <w:rFonts w:ascii="Book Antiqua" w:hAnsi="Book Antiqua"/>
        </w:rPr>
        <w:t xml:space="preserve"> </w:t>
      </w:r>
      <w:proofErr w:type="spellStart"/>
      <w:r>
        <w:rPr>
          <w:rFonts w:ascii="Book Antiqua" w:hAnsi="Book Antiqua"/>
        </w:rPr>
        <w:t>recuerda</w:t>
      </w:r>
      <w:proofErr w:type="spellEnd"/>
      <w:r>
        <w:rPr>
          <w:rFonts w:ascii="Book Antiqua" w:hAnsi="Book Antiqua"/>
        </w:rPr>
        <w:t xml:space="preserve"> </w:t>
      </w:r>
      <w:proofErr w:type="spellStart"/>
      <w:r>
        <w:rPr>
          <w:rFonts w:ascii="Book Antiqua" w:hAnsi="Book Antiqua"/>
        </w:rPr>
        <w:t>el</w:t>
      </w:r>
      <w:proofErr w:type="spellEnd"/>
      <w:r>
        <w:rPr>
          <w:rFonts w:ascii="Book Antiqua" w:hAnsi="Book Antiqua"/>
        </w:rPr>
        <w:t xml:space="preserve"> </w:t>
      </w:r>
      <w:proofErr w:type="spellStart"/>
      <w:r>
        <w:rPr>
          <w:rFonts w:ascii="Book Antiqua" w:hAnsi="Book Antiqua"/>
        </w:rPr>
        <w:t>éxodo</w:t>
      </w:r>
      <w:proofErr w:type="spellEnd"/>
      <w:r>
        <w:rPr>
          <w:rFonts w:ascii="Book Antiqua" w:hAnsi="Book Antiqua"/>
        </w:rPr>
        <w:t xml:space="preserve">. / </w:t>
      </w:r>
      <w:r w:rsidRPr="002C28F0">
        <w:rPr>
          <w:rFonts w:ascii="Book Antiqua" w:hAnsi="Book Antiqua"/>
        </w:rPr>
        <w:t>A psalm of praise that remembers the exodus.</w:t>
      </w:r>
    </w:p>
    <w:p w14:paraId="47A4DD07" w14:textId="77777777" w:rsidR="00A4350F" w:rsidRPr="002C28F0" w:rsidRDefault="00A4350F" w:rsidP="00A4350F">
      <w:pPr>
        <w:numPr>
          <w:ilvl w:val="0"/>
          <w:numId w:val="6"/>
        </w:numPr>
        <w:autoSpaceDE/>
        <w:autoSpaceDN/>
        <w:adjustRightInd/>
        <w:rPr>
          <w:rFonts w:ascii="Book Antiqua" w:hAnsi="Book Antiqua"/>
        </w:rPr>
      </w:pPr>
      <w:r>
        <w:rPr>
          <w:rFonts w:ascii="Book Antiqua" w:hAnsi="Book Antiqua"/>
        </w:rPr>
        <w:t xml:space="preserve">Moisés, María, y </w:t>
      </w:r>
      <w:proofErr w:type="spellStart"/>
      <w:r>
        <w:rPr>
          <w:rFonts w:ascii="Book Antiqua" w:hAnsi="Book Antiqua"/>
        </w:rPr>
        <w:t>el</w:t>
      </w:r>
      <w:proofErr w:type="spellEnd"/>
      <w:r>
        <w:rPr>
          <w:rFonts w:ascii="Book Antiqua" w:hAnsi="Book Antiqua"/>
        </w:rPr>
        <w:t xml:space="preserve"> pueblo de Israel </w:t>
      </w:r>
      <w:proofErr w:type="spellStart"/>
      <w:r>
        <w:rPr>
          <w:rFonts w:ascii="Book Antiqua" w:hAnsi="Book Antiqua"/>
        </w:rPr>
        <w:t>cantan</w:t>
      </w:r>
      <w:proofErr w:type="spellEnd"/>
      <w:r>
        <w:rPr>
          <w:rFonts w:ascii="Book Antiqua" w:hAnsi="Book Antiqua"/>
        </w:rPr>
        <w:t xml:space="preserve"> </w:t>
      </w:r>
      <w:proofErr w:type="spellStart"/>
      <w:r>
        <w:rPr>
          <w:rFonts w:ascii="Book Antiqua" w:hAnsi="Book Antiqua"/>
        </w:rPr>
        <w:t>alabanzas</w:t>
      </w:r>
      <w:proofErr w:type="spellEnd"/>
      <w:r>
        <w:rPr>
          <w:rFonts w:ascii="Book Antiqua" w:hAnsi="Book Antiqua"/>
        </w:rPr>
        <w:t xml:space="preserve"> al Dios </w:t>
      </w:r>
      <w:proofErr w:type="spellStart"/>
      <w:r>
        <w:rPr>
          <w:rFonts w:ascii="Book Antiqua" w:hAnsi="Book Antiqua"/>
        </w:rPr>
        <w:t>que</w:t>
      </w:r>
      <w:proofErr w:type="spellEnd"/>
      <w:r>
        <w:rPr>
          <w:rFonts w:ascii="Book Antiqua" w:hAnsi="Book Antiqua"/>
        </w:rPr>
        <w:t xml:space="preserve"> les </w:t>
      </w:r>
      <w:proofErr w:type="spellStart"/>
      <w:r>
        <w:rPr>
          <w:rFonts w:ascii="Book Antiqua" w:hAnsi="Book Antiqua"/>
        </w:rPr>
        <w:t>rescató</w:t>
      </w:r>
      <w:proofErr w:type="spellEnd"/>
      <w:r>
        <w:rPr>
          <w:rFonts w:ascii="Book Antiqua" w:hAnsi="Book Antiqua"/>
        </w:rPr>
        <w:t xml:space="preserve">. / </w:t>
      </w:r>
      <w:r w:rsidRPr="002C28F0">
        <w:rPr>
          <w:rFonts w:ascii="Book Antiqua" w:hAnsi="Book Antiqua"/>
        </w:rPr>
        <w:t>Moses, Miriam and the Israelites sing praises to God, who rescued them.</w:t>
      </w:r>
    </w:p>
    <w:p w14:paraId="1AC02053" w14:textId="77777777" w:rsidR="00A4350F" w:rsidRPr="002C28F0" w:rsidRDefault="00A4350F" w:rsidP="00A4350F">
      <w:pPr>
        <w:numPr>
          <w:ilvl w:val="0"/>
          <w:numId w:val="6"/>
        </w:numPr>
        <w:autoSpaceDE/>
        <w:autoSpaceDN/>
        <w:adjustRightInd/>
        <w:rPr>
          <w:rFonts w:ascii="Book Antiqua" w:hAnsi="Book Antiqua"/>
        </w:rPr>
      </w:pPr>
      <w:r>
        <w:rPr>
          <w:rFonts w:ascii="Book Antiqua" w:hAnsi="Book Antiqua"/>
        </w:rPr>
        <w:t xml:space="preserve">No </w:t>
      </w:r>
      <w:proofErr w:type="spellStart"/>
      <w:r>
        <w:rPr>
          <w:rFonts w:ascii="Book Antiqua" w:hAnsi="Book Antiqua"/>
        </w:rPr>
        <w:t>debemos</w:t>
      </w:r>
      <w:proofErr w:type="spellEnd"/>
      <w:r>
        <w:rPr>
          <w:rFonts w:ascii="Book Antiqua" w:hAnsi="Book Antiqua"/>
        </w:rPr>
        <w:t xml:space="preserve"> </w:t>
      </w:r>
      <w:proofErr w:type="spellStart"/>
      <w:r>
        <w:rPr>
          <w:rFonts w:ascii="Book Antiqua" w:hAnsi="Book Antiqua"/>
        </w:rPr>
        <w:t>juzgar</w:t>
      </w:r>
      <w:proofErr w:type="spellEnd"/>
      <w:r>
        <w:rPr>
          <w:rFonts w:ascii="Book Antiqua" w:hAnsi="Book Antiqua"/>
        </w:rPr>
        <w:t xml:space="preserve"> </w:t>
      </w:r>
      <w:proofErr w:type="gramStart"/>
      <w:r>
        <w:rPr>
          <w:rFonts w:ascii="Book Antiqua" w:hAnsi="Book Antiqua"/>
        </w:rPr>
        <w:t>a</w:t>
      </w:r>
      <w:proofErr w:type="gramEnd"/>
      <w:r>
        <w:rPr>
          <w:rFonts w:ascii="Book Antiqua" w:hAnsi="Book Antiqua"/>
        </w:rPr>
        <w:t xml:space="preserve"> </w:t>
      </w:r>
      <w:proofErr w:type="spellStart"/>
      <w:r>
        <w:rPr>
          <w:rFonts w:ascii="Book Antiqua" w:hAnsi="Book Antiqua"/>
        </w:rPr>
        <w:t>otras</w:t>
      </w:r>
      <w:proofErr w:type="spellEnd"/>
      <w:r>
        <w:rPr>
          <w:rFonts w:ascii="Book Antiqua" w:hAnsi="Book Antiqua"/>
        </w:rPr>
        <w:t xml:space="preserve"> personas. / </w:t>
      </w:r>
      <w:r w:rsidRPr="002C28F0">
        <w:rPr>
          <w:rFonts w:ascii="Book Antiqua" w:hAnsi="Book Antiqua"/>
        </w:rPr>
        <w:t>We should not judge others.</w:t>
      </w:r>
    </w:p>
    <w:p w14:paraId="57A4CE44" w14:textId="77777777" w:rsidR="00A4350F" w:rsidRPr="002C28F0" w:rsidRDefault="00A4350F" w:rsidP="00A4350F">
      <w:pPr>
        <w:numPr>
          <w:ilvl w:val="0"/>
          <w:numId w:val="6"/>
        </w:numPr>
        <w:autoSpaceDE/>
        <w:autoSpaceDN/>
        <w:adjustRightInd/>
        <w:rPr>
          <w:rFonts w:ascii="Book Antiqua" w:hAnsi="Book Antiqua"/>
        </w:rPr>
      </w:pPr>
      <w:r>
        <w:rPr>
          <w:rFonts w:ascii="Book Antiqua" w:hAnsi="Book Antiqua"/>
        </w:rPr>
        <w:t xml:space="preserve">Jesús </w:t>
      </w:r>
      <w:proofErr w:type="spellStart"/>
      <w:r>
        <w:rPr>
          <w:rFonts w:ascii="Book Antiqua" w:hAnsi="Book Antiqua"/>
        </w:rPr>
        <w:t>enseña</w:t>
      </w:r>
      <w:proofErr w:type="spellEnd"/>
      <w:r>
        <w:rPr>
          <w:rFonts w:ascii="Book Antiqua" w:hAnsi="Book Antiqua"/>
        </w:rPr>
        <w:t xml:space="preserve"> </w:t>
      </w:r>
      <w:proofErr w:type="spellStart"/>
      <w:r>
        <w:rPr>
          <w:rFonts w:ascii="Book Antiqua" w:hAnsi="Book Antiqua"/>
        </w:rPr>
        <w:t>una</w:t>
      </w:r>
      <w:proofErr w:type="spellEnd"/>
      <w:r>
        <w:rPr>
          <w:rFonts w:ascii="Book Antiqua" w:hAnsi="Book Antiqua"/>
        </w:rPr>
        <w:t xml:space="preserve"> </w:t>
      </w:r>
      <w:proofErr w:type="spellStart"/>
      <w:r>
        <w:rPr>
          <w:rFonts w:ascii="Book Antiqua" w:hAnsi="Book Antiqua"/>
        </w:rPr>
        <w:t>parábola</w:t>
      </w:r>
      <w:proofErr w:type="spellEnd"/>
      <w:r>
        <w:rPr>
          <w:rFonts w:ascii="Book Antiqua" w:hAnsi="Book Antiqua"/>
        </w:rPr>
        <w:t xml:space="preserve"> </w:t>
      </w:r>
      <w:proofErr w:type="spellStart"/>
      <w:r>
        <w:rPr>
          <w:rFonts w:ascii="Book Antiqua" w:hAnsi="Book Antiqua"/>
        </w:rPr>
        <w:t>acerda</w:t>
      </w:r>
      <w:proofErr w:type="spellEnd"/>
      <w:r>
        <w:rPr>
          <w:rFonts w:ascii="Book Antiqua" w:hAnsi="Book Antiqua"/>
        </w:rPr>
        <w:t xml:space="preserve"> del </w:t>
      </w:r>
      <w:proofErr w:type="spellStart"/>
      <w:r>
        <w:rPr>
          <w:rFonts w:ascii="Book Antiqua" w:hAnsi="Book Antiqua"/>
        </w:rPr>
        <w:t>perdón</w:t>
      </w:r>
      <w:proofErr w:type="spellEnd"/>
      <w:r>
        <w:rPr>
          <w:rFonts w:ascii="Book Antiqua" w:hAnsi="Book Antiqua"/>
        </w:rPr>
        <w:t xml:space="preserve">. / </w:t>
      </w:r>
      <w:r w:rsidRPr="002C28F0">
        <w:rPr>
          <w:rFonts w:ascii="Book Antiqua" w:hAnsi="Book Antiqua"/>
        </w:rPr>
        <w:t>Jesus teaches a parable about forgiveness.</w:t>
      </w:r>
    </w:p>
    <w:p w14:paraId="6889F6CB" w14:textId="77777777" w:rsidR="00A4350F" w:rsidRPr="002C28F0" w:rsidRDefault="00A4350F" w:rsidP="00A4350F">
      <w:pPr>
        <w:numPr>
          <w:ilvl w:val="0"/>
          <w:numId w:val="6"/>
        </w:numPr>
        <w:autoSpaceDE/>
        <w:autoSpaceDN/>
        <w:adjustRightInd/>
        <w:rPr>
          <w:rFonts w:ascii="Book Antiqua" w:hAnsi="Book Antiqua"/>
        </w:rPr>
      </w:pPr>
      <w:r>
        <w:rPr>
          <w:rFonts w:ascii="Book Antiqua" w:hAnsi="Book Antiqua"/>
        </w:rPr>
        <w:t xml:space="preserve">Cuando Dios </w:t>
      </w:r>
      <w:proofErr w:type="spellStart"/>
      <w:r>
        <w:rPr>
          <w:rFonts w:ascii="Book Antiqua" w:hAnsi="Book Antiqua"/>
        </w:rPr>
        <w:t>nos</w:t>
      </w:r>
      <w:proofErr w:type="spellEnd"/>
      <w:r>
        <w:rPr>
          <w:rFonts w:ascii="Book Antiqua" w:hAnsi="Book Antiqua"/>
        </w:rPr>
        <w:t xml:space="preserve"> </w:t>
      </w:r>
      <w:proofErr w:type="spellStart"/>
      <w:r>
        <w:rPr>
          <w:rFonts w:ascii="Book Antiqua" w:hAnsi="Book Antiqua"/>
        </w:rPr>
        <w:t>abre</w:t>
      </w:r>
      <w:proofErr w:type="spellEnd"/>
      <w:r>
        <w:rPr>
          <w:rFonts w:ascii="Book Antiqua" w:hAnsi="Book Antiqua"/>
        </w:rPr>
        <w:t xml:space="preserve"> </w:t>
      </w:r>
      <w:proofErr w:type="spellStart"/>
      <w:r>
        <w:rPr>
          <w:rFonts w:ascii="Book Antiqua" w:hAnsi="Book Antiqua"/>
        </w:rPr>
        <w:t>el</w:t>
      </w:r>
      <w:proofErr w:type="spellEnd"/>
      <w:r>
        <w:rPr>
          <w:rFonts w:ascii="Book Antiqua" w:hAnsi="Book Antiqua"/>
        </w:rPr>
        <w:t xml:space="preserve"> paso. / When God opens a way. </w:t>
      </w:r>
      <w:r w:rsidRPr="002C28F0">
        <w:rPr>
          <w:rFonts w:ascii="Book Antiqua" w:hAnsi="Book Antiqua"/>
        </w:rPr>
        <w:t xml:space="preserve"> </w:t>
      </w:r>
    </w:p>
    <w:p w14:paraId="0FCDBFC3" w14:textId="77777777" w:rsidR="00A4350F" w:rsidRPr="002C28F0" w:rsidRDefault="00A4350F" w:rsidP="00A4350F">
      <w:pPr>
        <w:numPr>
          <w:ilvl w:val="0"/>
          <w:numId w:val="6"/>
        </w:numPr>
        <w:autoSpaceDE/>
        <w:autoSpaceDN/>
        <w:adjustRightInd/>
        <w:rPr>
          <w:rFonts w:ascii="Book Antiqua" w:hAnsi="Book Antiqua"/>
        </w:rPr>
      </w:pPr>
      <w:r>
        <w:rPr>
          <w:rFonts w:ascii="Book Antiqua" w:hAnsi="Book Antiqua"/>
        </w:rPr>
        <w:t xml:space="preserve">Al </w:t>
      </w:r>
      <w:proofErr w:type="spellStart"/>
      <w:r>
        <w:rPr>
          <w:rFonts w:ascii="Book Antiqua" w:hAnsi="Book Antiqua"/>
        </w:rPr>
        <w:t>cruzar</w:t>
      </w:r>
      <w:proofErr w:type="spellEnd"/>
      <w:r>
        <w:rPr>
          <w:rFonts w:ascii="Book Antiqua" w:hAnsi="Book Antiqua"/>
        </w:rPr>
        <w:t xml:space="preserve"> el mar. / When we cross the sea. </w:t>
      </w:r>
    </w:p>
    <w:p w14:paraId="63425289" w14:textId="77777777" w:rsidR="00A4350F" w:rsidRPr="002C28F0" w:rsidRDefault="00A4350F" w:rsidP="00A4350F">
      <w:pPr>
        <w:numPr>
          <w:ilvl w:val="0"/>
          <w:numId w:val="6"/>
        </w:numPr>
        <w:autoSpaceDE/>
        <w:autoSpaceDN/>
        <w:adjustRightInd/>
        <w:rPr>
          <w:rFonts w:ascii="Book Antiqua" w:hAnsi="Book Antiqua"/>
        </w:rPr>
      </w:pPr>
      <w:r>
        <w:rPr>
          <w:rFonts w:ascii="Book Antiqua" w:hAnsi="Book Antiqua"/>
        </w:rPr>
        <w:t>Dios Todopoderoso. / Almighty God.</w:t>
      </w:r>
    </w:p>
    <w:p w14:paraId="0265428A" w14:textId="77777777" w:rsidR="00A4350F" w:rsidRPr="002C28F0" w:rsidRDefault="00A4350F" w:rsidP="00A4350F">
      <w:pPr>
        <w:numPr>
          <w:ilvl w:val="0"/>
          <w:numId w:val="6"/>
        </w:numPr>
        <w:autoSpaceDE/>
        <w:autoSpaceDN/>
        <w:adjustRightInd/>
        <w:rPr>
          <w:rFonts w:ascii="Book Antiqua" w:hAnsi="Book Antiqua"/>
        </w:rPr>
      </w:pPr>
      <w:r>
        <w:rPr>
          <w:rFonts w:ascii="Book Antiqua" w:hAnsi="Book Antiqua"/>
        </w:rPr>
        <w:t xml:space="preserve">No </w:t>
      </w:r>
      <w:proofErr w:type="spellStart"/>
      <w:r>
        <w:rPr>
          <w:rFonts w:ascii="Book Antiqua" w:hAnsi="Book Antiqua"/>
        </w:rPr>
        <w:t>pasemos</w:t>
      </w:r>
      <w:proofErr w:type="spellEnd"/>
      <w:r>
        <w:rPr>
          <w:rFonts w:ascii="Book Antiqua" w:hAnsi="Book Antiqua"/>
        </w:rPr>
        <w:t xml:space="preserve"> </w:t>
      </w:r>
      <w:proofErr w:type="spellStart"/>
      <w:r>
        <w:rPr>
          <w:rFonts w:ascii="Book Antiqua" w:hAnsi="Book Antiqua"/>
        </w:rPr>
        <w:t>sentencia</w:t>
      </w:r>
      <w:proofErr w:type="spellEnd"/>
      <w:r>
        <w:rPr>
          <w:rFonts w:ascii="Book Antiqua" w:hAnsi="Book Antiqua"/>
        </w:rPr>
        <w:t xml:space="preserve">. / Don’t be judgmental. </w:t>
      </w:r>
    </w:p>
    <w:p w14:paraId="01B669C6" w14:textId="77777777" w:rsidR="00A4350F" w:rsidRPr="002C28F0" w:rsidRDefault="00A4350F" w:rsidP="00A4350F">
      <w:pPr>
        <w:numPr>
          <w:ilvl w:val="0"/>
          <w:numId w:val="6"/>
        </w:numPr>
        <w:autoSpaceDE/>
        <w:autoSpaceDN/>
        <w:adjustRightInd/>
        <w:rPr>
          <w:rFonts w:ascii="Book Antiqua" w:hAnsi="Book Antiqua"/>
        </w:rPr>
      </w:pPr>
      <w:proofErr w:type="spellStart"/>
      <w:r>
        <w:rPr>
          <w:rFonts w:ascii="Book Antiqua" w:hAnsi="Book Antiqua"/>
        </w:rPr>
        <w:t>Setenta</w:t>
      </w:r>
      <w:proofErr w:type="spellEnd"/>
      <w:r>
        <w:rPr>
          <w:rFonts w:ascii="Book Antiqua" w:hAnsi="Book Antiqua"/>
        </w:rPr>
        <w:t xml:space="preserve"> </w:t>
      </w:r>
      <w:proofErr w:type="spellStart"/>
      <w:r>
        <w:rPr>
          <w:rFonts w:ascii="Book Antiqua" w:hAnsi="Book Antiqua"/>
        </w:rPr>
        <w:t>veces</w:t>
      </w:r>
      <w:proofErr w:type="spellEnd"/>
      <w:r>
        <w:rPr>
          <w:rFonts w:ascii="Book Antiqua" w:hAnsi="Book Antiqua"/>
        </w:rPr>
        <w:t xml:space="preserve"> </w:t>
      </w:r>
      <w:proofErr w:type="spellStart"/>
      <w:r>
        <w:rPr>
          <w:rFonts w:ascii="Book Antiqua" w:hAnsi="Book Antiqua"/>
        </w:rPr>
        <w:t>siete</w:t>
      </w:r>
      <w:proofErr w:type="spellEnd"/>
      <w:r>
        <w:rPr>
          <w:rFonts w:ascii="Book Antiqua" w:hAnsi="Book Antiqua"/>
        </w:rPr>
        <w:t xml:space="preserve">. / Seventy times seven. </w:t>
      </w:r>
    </w:p>
    <w:p w14:paraId="4E0488E7" w14:textId="77777777" w:rsidR="00A4350F" w:rsidRPr="002C28F0" w:rsidRDefault="00A4350F" w:rsidP="00A4350F">
      <w:pPr>
        <w:numPr>
          <w:ilvl w:val="0"/>
          <w:numId w:val="6"/>
        </w:numPr>
        <w:autoSpaceDE/>
        <w:autoSpaceDN/>
        <w:adjustRightInd/>
        <w:rPr>
          <w:rFonts w:ascii="Book Antiqua" w:hAnsi="Book Antiqua"/>
        </w:rPr>
      </w:pPr>
      <w:r>
        <w:rPr>
          <w:rFonts w:ascii="Book Antiqua" w:hAnsi="Book Antiqua"/>
        </w:rPr>
        <w:t xml:space="preserve">El </w:t>
      </w:r>
      <w:proofErr w:type="spellStart"/>
      <w:r>
        <w:rPr>
          <w:rFonts w:ascii="Book Antiqua" w:hAnsi="Book Antiqua"/>
        </w:rPr>
        <w:t>perdón</w:t>
      </w:r>
      <w:proofErr w:type="spellEnd"/>
      <w:r>
        <w:rPr>
          <w:rFonts w:ascii="Book Antiqua" w:hAnsi="Book Antiqua"/>
        </w:rPr>
        <w:t xml:space="preserve"> </w:t>
      </w:r>
      <w:proofErr w:type="spellStart"/>
      <w:r>
        <w:rPr>
          <w:rFonts w:ascii="Book Antiqua" w:hAnsi="Book Antiqua"/>
        </w:rPr>
        <w:t>como</w:t>
      </w:r>
      <w:proofErr w:type="spellEnd"/>
      <w:r>
        <w:rPr>
          <w:rFonts w:ascii="Book Antiqua" w:hAnsi="Book Antiqua"/>
        </w:rPr>
        <w:t xml:space="preserve"> </w:t>
      </w:r>
      <w:proofErr w:type="spellStart"/>
      <w:r>
        <w:rPr>
          <w:rFonts w:ascii="Book Antiqua" w:hAnsi="Book Antiqua"/>
        </w:rPr>
        <w:t>estilo</w:t>
      </w:r>
      <w:proofErr w:type="spellEnd"/>
      <w:r>
        <w:rPr>
          <w:rFonts w:ascii="Book Antiqua" w:hAnsi="Book Antiqua"/>
        </w:rPr>
        <w:t xml:space="preserve"> de </w:t>
      </w:r>
      <w:proofErr w:type="spellStart"/>
      <w:r>
        <w:rPr>
          <w:rFonts w:ascii="Book Antiqua" w:hAnsi="Book Antiqua"/>
        </w:rPr>
        <w:t>vida</w:t>
      </w:r>
      <w:proofErr w:type="spellEnd"/>
      <w:r w:rsidRPr="002C28F0">
        <w:rPr>
          <w:rFonts w:ascii="Book Antiqua" w:hAnsi="Book Antiqua"/>
        </w:rPr>
        <w:t>.</w:t>
      </w:r>
      <w:r>
        <w:rPr>
          <w:rFonts w:ascii="Book Antiqua" w:hAnsi="Book Antiqua"/>
        </w:rPr>
        <w:t xml:space="preserve"> / Forgiveness as a lifestyle. </w:t>
      </w:r>
    </w:p>
    <w:p w14:paraId="1F04EAB2" w14:textId="77777777" w:rsidR="00A4350F" w:rsidRPr="00EC0FD3" w:rsidRDefault="00A4350F" w:rsidP="00A4350F">
      <w:pPr>
        <w:numPr>
          <w:ilvl w:val="0"/>
          <w:numId w:val="6"/>
        </w:numPr>
        <w:autoSpaceDE/>
        <w:autoSpaceDN/>
        <w:adjustRightInd/>
        <w:rPr>
          <w:rFonts w:ascii="Book Antiqua" w:hAnsi="Book Antiqua"/>
        </w:rPr>
      </w:pPr>
      <w:r w:rsidRPr="00EC0FD3">
        <w:rPr>
          <w:rFonts w:ascii="Book Antiqua" w:hAnsi="Book Antiqua"/>
        </w:rPr>
        <w:t>¿</w:t>
      </w:r>
      <w:proofErr w:type="spellStart"/>
      <w:r w:rsidRPr="00EC0FD3">
        <w:rPr>
          <w:rFonts w:ascii="Book Antiqua" w:hAnsi="Book Antiqua"/>
        </w:rPr>
        <w:t>Cuántas</w:t>
      </w:r>
      <w:proofErr w:type="spellEnd"/>
      <w:r w:rsidRPr="00EC0FD3">
        <w:rPr>
          <w:rFonts w:ascii="Book Antiqua" w:hAnsi="Book Antiqua"/>
        </w:rPr>
        <w:t xml:space="preserve"> </w:t>
      </w:r>
      <w:proofErr w:type="spellStart"/>
      <w:r w:rsidRPr="00EC0FD3">
        <w:rPr>
          <w:rFonts w:ascii="Book Antiqua" w:hAnsi="Book Antiqua"/>
        </w:rPr>
        <w:t>veces</w:t>
      </w:r>
      <w:proofErr w:type="spellEnd"/>
      <w:r w:rsidRPr="00EC0FD3">
        <w:rPr>
          <w:rFonts w:ascii="Book Antiqua" w:hAnsi="Book Antiqua"/>
        </w:rPr>
        <w:t xml:space="preserve"> </w:t>
      </w:r>
      <w:proofErr w:type="spellStart"/>
      <w:r w:rsidRPr="00EC0FD3">
        <w:rPr>
          <w:rFonts w:ascii="Book Antiqua" w:hAnsi="Book Antiqua"/>
        </w:rPr>
        <w:t>tengo</w:t>
      </w:r>
      <w:proofErr w:type="spellEnd"/>
      <w:r w:rsidRPr="00EC0FD3">
        <w:rPr>
          <w:rFonts w:ascii="Book Antiqua" w:hAnsi="Book Antiqua"/>
        </w:rPr>
        <w:t xml:space="preserve"> </w:t>
      </w:r>
      <w:proofErr w:type="spellStart"/>
      <w:r w:rsidRPr="00EC0FD3">
        <w:rPr>
          <w:rFonts w:ascii="Book Antiqua" w:hAnsi="Book Antiqua"/>
        </w:rPr>
        <w:t>que</w:t>
      </w:r>
      <w:proofErr w:type="spellEnd"/>
      <w:r w:rsidRPr="00EC0FD3">
        <w:rPr>
          <w:rFonts w:ascii="Book Antiqua" w:hAnsi="Book Antiqua"/>
        </w:rPr>
        <w:t xml:space="preserve"> </w:t>
      </w:r>
      <w:proofErr w:type="spellStart"/>
      <w:r w:rsidRPr="00EC0FD3">
        <w:rPr>
          <w:rFonts w:ascii="Book Antiqua" w:hAnsi="Book Antiqua"/>
        </w:rPr>
        <w:t>perdonar</w:t>
      </w:r>
      <w:proofErr w:type="spellEnd"/>
      <w:r w:rsidRPr="00EC0FD3">
        <w:rPr>
          <w:rFonts w:ascii="Book Antiqua" w:hAnsi="Book Antiqua"/>
        </w:rPr>
        <w:t>?</w:t>
      </w:r>
      <w:r>
        <w:rPr>
          <w:rFonts w:ascii="Book Antiqua" w:hAnsi="Book Antiqua"/>
        </w:rPr>
        <w:t xml:space="preserve"> / How many times do I have to forgive?</w:t>
      </w:r>
    </w:p>
    <w:p w14:paraId="1AAC6643" w14:textId="77777777" w:rsidR="00A4350F" w:rsidRPr="00EC0FD3" w:rsidRDefault="00A4350F" w:rsidP="00A4350F">
      <w:pPr>
        <w:numPr>
          <w:ilvl w:val="0"/>
          <w:numId w:val="6"/>
        </w:numPr>
        <w:autoSpaceDE/>
        <w:autoSpaceDN/>
        <w:adjustRightInd/>
        <w:rPr>
          <w:rFonts w:ascii="Book Antiqua" w:hAnsi="Book Antiqua"/>
        </w:rPr>
      </w:pPr>
      <w:r w:rsidRPr="00EC0FD3">
        <w:rPr>
          <w:rFonts w:ascii="Book Antiqua" w:hAnsi="Book Antiqua"/>
        </w:rPr>
        <w:t>¿</w:t>
      </w:r>
      <w:proofErr w:type="spellStart"/>
      <w:r w:rsidRPr="00EC0FD3">
        <w:rPr>
          <w:rFonts w:ascii="Book Antiqua" w:hAnsi="Book Antiqua"/>
        </w:rPr>
        <w:t>Venganza</w:t>
      </w:r>
      <w:proofErr w:type="spellEnd"/>
      <w:r w:rsidRPr="00EC0FD3">
        <w:rPr>
          <w:rFonts w:ascii="Book Antiqua" w:hAnsi="Book Antiqua"/>
        </w:rPr>
        <w:t xml:space="preserve"> o </w:t>
      </w:r>
      <w:proofErr w:type="spellStart"/>
      <w:r w:rsidRPr="00EC0FD3">
        <w:rPr>
          <w:rFonts w:ascii="Book Antiqua" w:hAnsi="Book Antiqua"/>
        </w:rPr>
        <w:t>perdón</w:t>
      </w:r>
      <w:proofErr w:type="spellEnd"/>
      <w:r w:rsidRPr="00EC0FD3">
        <w:rPr>
          <w:rFonts w:ascii="Book Antiqua" w:hAnsi="Book Antiqua"/>
        </w:rPr>
        <w:t>?</w:t>
      </w:r>
      <w:r>
        <w:rPr>
          <w:rFonts w:ascii="Book Antiqua" w:hAnsi="Book Antiqua"/>
        </w:rPr>
        <w:t xml:space="preserve"> / Vengeance or forgiveness? </w:t>
      </w:r>
    </w:p>
    <w:p w14:paraId="62DBE9A3" w14:textId="77777777" w:rsidR="00A4350F" w:rsidRPr="00EC0FD3" w:rsidRDefault="00A4350F" w:rsidP="00A4350F">
      <w:pPr>
        <w:numPr>
          <w:ilvl w:val="0"/>
          <w:numId w:val="6"/>
        </w:numPr>
        <w:autoSpaceDE/>
        <w:autoSpaceDN/>
        <w:adjustRightInd/>
        <w:rPr>
          <w:rFonts w:ascii="Book Antiqua" w:hAnsi="Book Antiqua"/>
        </w:rPr>
      </w:pPr>
      <w:r w:rsidRPr="00EC0FD3">
        <w:rPr>
          <w:rFonts w:ascii="Book Antiqua" w:hAnsi="Book Antiqua"/>
        </w:rPr>
        <w:t xml:space="preserve">Cuando </w:t>
      </w:r>
      <w:proofErr w:type="spellStart"/>
      <w:r w:rsidRPr="00EC0FD3">
        <w:rPr>
          <w:rFonts w:ascii="Book Antiqua" w:hAnsi="Book Antiqua"/>
        </w:rPr>
        <w:t>comemos</w:t>
      </w:r>
      <w:proofErr w:type="spellEnd"/>
      <w:r w:rsidRPr="00EC0FD3">
        <w:rPr>
          <w:rFonts w:ascii="Book Antiqua" w:hAnsi="Book Antiqua"/>
        </w:rPr>
        <w:t xml:space="preserve"> de </w:t>
      </w:r>
      <w:proofErr w:type="spellStart"/>
      <w:r w:rsidRPr="00EC0FD3">
        <w:rPr>
          <w:rFonts w:ascii="Book Antiqua" w:hAnsi="Book Antiqua"/>
        </w:rPr>
        <w:t>todo</w:t>
      </w:r>
      <w:proofErr w:type="spellEnd"/>
      <w:r>
        <w:rPr>
          <w:rFonts w:ascii="Book Antiqua" w:hAnsi="Book Antiqua"/>
        </w:rPr>
        <w:t>… / When we are not picky.</w:t>
      </w:r>
    </w:p>
    <w:p w14:paraId="3AC79279" w14:textId="0E9FB6BD" w:rsidR="00262A57" w:rsidRPr="00A4350F" w:rsidRDefault="00A4350F" w:rsidP="00F62991">
      <w:pPr>
        <w:pStyle w:val="ListParagraph"/>
        <w:numPr>
          <w:ilvl w:val="0"/>
          <w:numId w:val="6"/>
        </w:numPr>
        <w:spacing w:after="0" w:line="240" w:lineRule="auto"/>
        <w:rPr>
          <w:rFonts w:ascii="Book Antiqua" w:hAnsi="Book Antiqua"/>
          <w:sz w:val="24"/>
          <w:szCs w:val="24"/>
          <w:lang w:val="es-ES"/>
        </w:rPr>
      </w:pPr>
      <w:r w:rsidRPr="00A4350F">
        <w:rPr>
          <w:rFonts w:ascii="Book Antiqua" w:hAnsi="Book Antiqua"/>
          <w:sz w:val="24"/>
          <w:szCs w:val="24"/>
        </w:rPr>
        <w:t xml:space="preserve">Si </w:t>
      </w:r>
      <w:proofErr w:type="spellStart"/>
      <w:r w:rsidRPr="00A4350F">
        <w:rPr>
          <w:rFonts w:ascii="Book Antiqua" w:hAnsi="Book Antiqua"/>
          <w:sz w:val="24"/>
          <w:szCs w:val="24"/>
        </w:rPr>
        <w:t>vivimos</w:t>
      </w:r>
      <w:proofErr w:type="spellEnd"/>
      <w:r w:rsidRPr="00A4350F">
        <w:rPr>
          <w:rFonts w:ascii="Book Antiqua" w:hAnsi="Book Antiqua"/>
          <w:sz w:val="24"/>
          <w:szCs w:val="24"/>
        </w:rPr>
        <w:t xml:space="preserve">, para </w:t>
      </w:r>
      <w:proofErr w:type="spellStart"/>
      <w:r w:rsidRPr="00A4350F">
        <w:rPr>
          <w:rFonts w:ascii="Book Antiqua" w:hAnsi="Book Antiqua"/>
          <w:sz w:val="24"/>
          <w:szCs w:val="24"/>
        </w:rPr>
        <w:t>el</w:t>
      </w:r>
      <w:proofErr w:type="spellEnd"/>
      <w:r w:rsidRPr="00A4350F">
        <w:rPr>
          <w:rFonts w:ascii="Book Antiqua" w:hAnsi="Book Antiqua"/>
          <w:sz w:val="24"/>
          <w:szCs w:val="24"/>
        </w:rPr>
        <w:t xml:space="preserve"> </w:t>
      </w:r>
      <w:proofErr w:type="spellStart"/>
      <w:r w:rsidRPr="00A4350F">
        <w:rPr>
          <w:rFonts w:ascii="Book Antiqua" w:hAnsi="Book Antiqua"/>
          <w:sz w:val="24"/>
          <w:szCs w:val="24"/>
        </w:rPr>
        <w:t>Señor</w:t>
      </w:r>
      <w:proofErr w:type="spellEnd"/>
      <w:r w:rsidRPr="00A4350F">
        <w:rPr>
          <w:rFonts w:ascii="Book Antiqua" w:hAnsi="Book Antiqua"/>
          <w:sz w:val="24"/>
          <w:szCs w:val="24"/>
        </w:rPr>
        <w:t xml:space="preserve"> </w:t>
      </w:r>
      <w:proofErr w:type="spellStart"/>
      <w:r w:rsidRPr="00A4350F">
        <w:rPr>
          <w:rFonts w:ascii="Book Antiqua" w:hAnsi="Book Antiqua"/>
          <w:sz w:val="24"/>
          <w:szCs w:val="24"/>
        </w:rPr>
        <w:t>vivimos</w:t>
      </w:r>
      <w:proofErr w:type="spellEnd"/>
      <w:r w:rsidRPr="00A4350F">
        <w:rPr>
          <w:rFonts w:ascii="Book Antiqua" w:hAnsi="Book Antiqua"/>
          <w:sz w:val="24"/>
          <w:szCs w:val="24"/>
        </w:rPr>
        <w:t xml:space="preserve">; y </w:t>
      </w:r>
      <w:proofErr w:type="spellStart"/>
      <w:r w:rsidRPr="00A4350F">
        <w:rPr>
          <w:rFonts w:ascii="Book Antiqua" w:hAnsi="Book Antiqua"/>
          <w:sz w:val="24"/>
          <w:szCs w:val="24"/>
        </w:rPr>
        <w:t>si</w:t>
      </w:r>
      <w:proofErr w:type="spellEnd"/>
      <w:r w:rsidRPr="00A4350F">
        <w:rPr>
          <w:rFonts w:ascii="Book Antiqua" w:hAnsi="Book Antiqua"/>
          <w:sz w:val="24"/>
          <w:szCs w:val="24"/>
        </w:rPr>
        <w:t xml:space="preserve"> </w:t>
      </w:r>
      <w:proofErr w:type="spellStart"/>
      <w:r w:rsidRPr="00A4350F">
        <w:rPr>
          <w:rFonts w:ascii="Book Antiqua" w:hAnsi="Book Antiqua"/>
          <w:sz w:val="24"/>
          <w:szCs w:val="24"/>
        </w:rPr>
        <w:t>morimos</w:t>
      </w:r>
      <w:proofErr w:type="spellEnd"/>
      <w:r w:rsidRPr="00A4350F">
        <w:rPr>
          <w:rFonts w:ascii="Book Antiqua" w:hAnsi="Book Antiqua"/>
          <w:sz w:val="24"/>
          <w:szCs w:val="24"/>
        </w:rPr>
        <w:t xml:space="preserve">, para </w:t>
      </w:r>
      <w:proofErr w:type="spellStart"/>
      <w:r w:rsidRPr="00A4350F">
        <w:rPr>
          <w:rFonts w:ascii="Book Antiqua" w:hAnsi="Book Antiqua"/>
          <w:sz w:val="24"/>
          <w:szCs w:val="24"/>
        </w:rPr>
        <w:t>el</w:t>
      </w:r>
      <w:proofErr w:type="spellEnd"/>
      <w:r w:rsidRPr="00A4350F">
        <w:rPr>
          <w:rFonts w:ascii="Book Antiqua" w:hAnsi="Book Antiqua"/>
          <w:sz w:val="24"/>
          <w:szCs w:val="24"/>
        </w:rPr>
        <w:t xml:space="preserve"> </w:t>
      </w:r>
      <w:proofErr w:type="spellStart"/>
      <w:r w:rsidRPr="00A4350F">
        <w:rPr>
          <w:rFonts w:ascii="Book Antiqua" w:hAnsi="Book Antiqua"/>
          <w:sz w:val="24"/>
          <w:szCs w:val="24"/>
        </w:rPr>
        <w:t>Señor</w:t>
      </w:r>
      <w:proofErr w:type="spellEnd"/>
      <w:r w:rsidRPr="00A4350F">
        <w:rPr>
          <w:rFonts w:ascii="Book Antiqua" w:hAnsi="Book Antiqua"/>
          <w:sz w:val="24"/>
          <w:szCs w:val="24"/>
        </w:rPr>
        <w:t xml:space="preserve"> </w:t>
      </w:r>
      <w:proofErr w:type="spellStart"/>
      <w:r w:rsidRPr="00A4350F">
        <w:rPr>
          <w:rFonts w:ascii="Book Antiqua" w:hAnsi="Book Antiqua"/>
          <w:sz w:val="24"/>
          <w:szCs w:val="24"/>
        </w:rPr>
        <w:t>morimos</w:t>
      </w:r>
      <w:proofErr w:type="spellEnd"/>
      <w:r w:rsidRPr="00A4350F">
        <w:rPr>
          <w:rFonts w:ascii="Book Antiqua" w:hAnsi="Book Antiqua"/>
          <w:sz w:val="24"/>
          <w:szCs w:val="24"/>
        </w:rPr>
        <w:t>.</w:t>
      </w:r>
      <w:r w:rsidRPr="00A4350F">
        <w:rPr>
          <w:rFonts w:ascii="Book Antiqua" w:hAnsi="Book Antiqua"/>
          <w:sz w:val="24"/>
          <w:szCs w:val="24"/>
          <w:lang w:val="es-ES"/>
        </w:rPr>
        <w:t xml:space="preserve"> / </w:t>
      </w:r>
      <w:proofErr w:type="spellStart"/>
      <w:r w:rsidRPr="00A4350F">
        <w:rPr>
          <w:rFonts w:ascii="Book Antiqua" w:hAnsi="Book Antiqua"/>
          <w:sz w:val="24"/>
          <w:szCs w:val="24"/>
          <w:lang w:val="es-ES"/>
        </w:rPr>
        <w:t>When</w:t>
      </w:r>
      <w:proofErr w:type="spellEnd"/>
      <w:r w:rsidRPr="00A4350F">
        <w:rPr>
          <w:rFonts w:ascii="Book Antiqua" w:hAnsi="Book Antiqua"/>
          <w:sz w:val="24"/>
          <w:szCs w:val="24"/>
          <w:lang w:val="es-ES"/>
        </w:rPr>
        <w:t xml:space="preserve"> </w:t>
      </w:r>
      <w:proofErr w:type="spellStart"/>
      <w:r w:rsidRPr="00A4350F">
        <w:rPr>
          <w:rFonts w:ascii="Book Antiqua" w:hAnsi="Book Antiqua"/>
          <w:sz w:val="24"/>
          <w:szCs w:val="24"/>
          <w:lang w:val="es-ES"/>
        </w:rPr>
        <w:t>we</w:t>
      </w:r>
      <w:proofErr w:type="spellEnd"/>
      <w:r w:rsidRPr="00A4350F">
        <w:rPr>
          <w:rFonts w:ascii="Book Antiqua" w:hAnsi="Book Antiqua"/>
          <w:sz w:val="24"/>
          <w:szCs w:val="24"/>
          <w:lang w:val="es-ES"/>
        </w:rPr>
        <w:t xml:space="preserve"> are </w:t>
      </w:r>
      <w:proofErr w:type="gramStart"/>
      <w:r w:rsidRPr="00A4350F">
        <w:rPr>
          <w:rFonts w:ascii="Book Antiqua" w:hAnsi="Book Antiqua"/>
          <w:sz w:val="24"/>
          <w:szCs w:val="24"/>
          <w:lang w:val="es-ES"/>
        </w:rPr>
        <w:t>living</w:t>
      </w:r>
      <w:proofErr w:type="gramEnd"/>
      <w:r w:rsidRPr="00A4350F">
        <w:rPr>
          <w:rFonts w:ascii="Book Antiqua" w:hAnsi="Book Antiqua"/>
          <w:sz w:val="24"/>
          <w:szCs w:val="24"/>
          <w:lang w:val="es-ES"/>
        </w:rPr>
        <w:t xml:space="preserve"> </w:t>
      </w:r>
      <w:proofErr w:type="spellStart"/>
      <w:r w:rsidRPr="00A4350F">
        <w:rPr>
          <w:rFonts w:ascii="Book Antiqua" w:hAnsi="Book Antiqua"/>
          <w:sz w:val="24"/>
          <w:szCs w:val="24"/>
          <w:lang w:val="es-ES"/>
        </w:rPr>
        <w:t>it</w:t>
      </w:r>
      <w:proofErr w:type="spellEnd"/>
      <w:r w:rsidRPr="00A4350F">
        <w:rPr>
          <w:rFonts w:ascii="Book Antiqua" w:hAnsi="Book Antiqua"/>
          <w:sz w:val="24"/>
          <w:szCs w:val="24"/>
          <w:lang w:val="es-ES"/>
        </w:rPr>
        <w:t xml:space="preserve"> </w:t>
      </w:r>
      <w:proofErr w:type="spellStart"/>
      <w:r w:rsidRPr="00A4350F">
        <w:rPr>
          <w:rFonts w:ascii="Book Antiqua" w:hAnsi="Book Antiqua"/>
          <w:sz w:val="24"/>
          <w:szCs w:val="24"/>
          <w:lang w:val="es-ES"/>
        </w:rPr>
        <w:t>is</w:t>
      </w:r>
      <w:proofErr w:type="spellEnd"/>
      <w:r w:rsidRPr="00A4350F">
        <w:rPr>
          <w:rFonts w:ascii="Book Antiqua" w:hAnsi="Book Antiqua"/>
          <w:sz w:val="24"/>
          <w:szCs w:val="24"/>
          <w:lang w:val="es-ES"/>
        </w:rPr>
        <w:t xml:space="preserve"> in Christ </w:t>
      </w:r>
      <w:proofErr w:type="spellStart"/>
      <w:r w:rsidRPr="00A4350F">
        <w:rPr>
          <w:rFonts w:ascii="Book Antiqua" w:hAnsi="Book Antiqua"/>
          <w:sz w:val="24"/>
          <w:szCs w:val="24"/>
          <w:lang w:val="es-ES"/>
        </w:rPr>
        <w:t>Jesus</w:t>
      </w:r>
      <w:proofErr w:type="spellEnd"/>
      <w:r w:rsidR="000D67CF" w:rsidRPr="00A4350F">
        <w:rPr>
          <w:rFonts w:ascii="Book Antiqua" w:hAnsi="Book Antiqua"/>
          <w:sz w:val="24"/>
          <w:szCs w:val="24"/>
        </w:rPr>
        <w:t>.</w:t>
      </w:r>
    </w:p>
    <w:p w14:paraId="73C4D7CF" w14:textId="77777777" w:rsidR="005D4363" w:rsidRDefault="005D4363" w:rsidP="00EC0FD3">
      <w:pPr>
        <w:rPr>
          <w:rFonts w:ascii="Book Antiqua" w:hAnsi="Book Antiqua" w:cs="Palatino"/>
          <w:b/>
          <w:lang w:val="es-ES"/>
        </w:rPr>
      </w:pPr>
    </w:p>
    <w:p w14:paraId="48ACB4E0" w14:textId="4ED59BBF" w:rsidR="00EE05D1" w:rsidRPr="00D43173" w:rsidRDefault="001563E8" w:rsidP="00EC0FD3">
      <w:pPr>
        <w:rPr>
          <w:rFonts w:ascii="Book Antiqua" w:hAnsi="Book Antiqua" w:cs="Palatino"/>
          <w:b/>
          <w:lang w:val="es-ES"/>
        </w:rPr>
      </w:pPr>
      <w:r w:rsidRPr="00D43173">
        <w:rPr>
          <w:rFonts w:ascii="Book Antiqua" w:hAnsi="Book Antiqua" w:cs="Palatino"/>
          <w:b/>
          <w:lang w:val="es-ES"/>
        </w:rPr>
        <w:t>HIMNOS, SALMOS O CÁNTICOS</w:t>
      </w:r>
      <w:r w:rsidR="007F4E25" w:rsidRPr="00D43173">
        <w:rPr>
          <w:rFonts w:ascii="Book Antiqua" w:hAnsi="Book Antiqua" w:cs="Palatino"/>
          <w:b/>
          <w:lang w:val="es-ES"/>
        </w:rPr>
        <w:t xml:space="preserve"> / HYMN, PSALM, OR SPIRITUAL SONG</w:t>
      </w:r>
    </w:p>
    <w:p w14:paraId="72BF3D25" w14:textId="77777777" w:rsidR="00914A94" w:rsidRPr="00EC0FD3" w:rsidRDefault="00914A94" w:rsidP="00914A94">
      <w:pPr>
        <w:numPr>
          <w:ilvl w:val="0"/>
          <w:numId w:val="8"/>
        </w:numPr>
        <w:autoSpaceDE/>
        <w:autoSpaceDN/>
        <w:adjustRightInd/>
        <w:rPr>
          <w:rFonts w:ascii="Book Antiqua" w:hAnsi="Book Antiqua" w:cs="Arial"/>
        </w:rPr>
      </w:pPr>
      <w:hyperlink r:id="rId23" w:history="1">
        <w:r w:rsidRPr="00497AA8">
          <w:rPr>
            <w:rStyle w:val="Hyperlink"/>
            <w:rFonts w:ascii="Book Antiqua" w:hAnsi="Book Antiqua" w:cs="Arial"/>
            <w:b/>
          </w:rPr>
          <w:t xml:space="preserve">Pues </w:t>
        </w:r>
        <w:proofErr w:type="spellStart"/>
        <w:r w:rsidRPr="00497AA8">
          <w:rPr>
            <w:rStyle w:val="Hyperlink"/>
            <w:rFonts w:ascii="Book Antiqua" w:hAnsi="Book Antiqua" w:cs="Arial"/>
            <w:b/>
          </w:rPr>
          <w:t>si</w:t>
        </w:r>
        <w:proofErr w:type="spellEnd"/>
        <w:r w:rsidRPr="00497AA8">
          <w:rPr>
            <w:rStyle w:val="Hyperlink"/>
            <w:rFonts w:ascii="Book Antiqua" w:hAnsi="Book Antiqua" w:cs="Arial"/>
            <w:b/>
          </w:rPr>
          <w:t xml:space="preserve"> </w:t>
        </w:r>
        <w:proofErr w:type="spellStart"/>
        <w:r w:rsidRPr="00497AA8">
          <w:rPr>
            <w:rStyle w:val="Hyperlink"/>
            <w:rFonts w:ascii="Book Antiqua" w:hAnsi="Book Antiqua" w:cs="Arial"/>
            <w:b/>
          </w:rPr>
          <w:t>vivimos</w:t>
        </w:r>
        <w:proofErr w:type="spellEnd"/>
        <w:r w:rsidRPr="00497AA8">
          <w:rPr>
            <w:rStyle w:val="Hyperlink"/>
            <w:rFonts w:ascii="Book Antiqua" w:hAnsi="Book Antiqua" w:cs="Arial"/>
            <w:b/>
          </w:rPr>
          <w:t xml:space="preserve">, para </w:t>
        </w:r>
        <w:proofErr w:type="spellStart"/>
        <w:r w:rsidRPr="00497AA8">
          <w:rPr>
            <w:rStyle w:val="Hyperlink"/>
            <w:rFonts w:ascii="Book Antiqua" w:hAnsi="Book Antiqua" w:cs="Arial"/>
            <w:b/>
          </w:rPr>
          <w:t>Él</w:t>
        </w:r>
        <w:proofErr w:type="spellEnd"/>
        <w:r w:rsidRPr="00497AA8">
          <w:rPr>
            <w:rStyle w:val="Hyperlink"/>
            <w:rFonts w:ascii="Book Antiqua" w:hAnsi="Book Antiqua" w:cs="Arial"/>
            <w:b/>
          </w:rPr>
          <w:t xml:space="preserve"> </w:t>
        </w:r>
        <w:proofErr w:type="spellStart"/>
        <w:r w:rsidRPr="00497AA8">
          <w:rPr>
            <w:rStyle w:val="Hyperlink"/>
            <w:rFonts w:ascii="Book Antiqua" w:hAnsi="Book Antiqua" w:cs="Arial"/>
            <w:b/>
          </w:rPr>
          <w:t>vivimos</w:t>
        </w:r>
        <w:proofErr w:type="spellEnd"/>
        <w:r w:rsidRPr="00497AA8">
          <w:rPr>
            <w:rStyle w:val="Hyperlink"/>
            <w:rFonts w:ascii="Book Antiqua" w:hAnsi="Book Antiqua" w:cs="Arial"/>
            <w:b/>
          </w:rPr>
          <w:t xml:space="preserve"> EHP 282 / When We Are Living </w:t>
        </w:r>
        <w:proofErr w:type="spellStart"/>
        <w:r w:rsidRPr="00497AA8">
          <w:rPr>
            <w:rStyle w:val="Hyperlink"/>
            <w:rFonts w:ascii="Book Antiqua" w:hAnsi="Book Antiqua" w:cs="Arial"/>
            <w:b/>
          </w:rPr>
          <w:t>GtG</w:t>
        </w:r>
        <w:proofErr w:type="spellEnd"/>
        <w:r w:rsidRPr="00497AA8">
          <w:rPr>
            <w:rStyle w:val="Hyperlink"/>
            <w:rFonts w:ascii="Book Antiqua" w:hAnsi="Book Antiqua" w:cs="Arial"/>
            <w:b/>
          </w:rPr>
          <w:t xml:space="preserve"> 822</w:t>
        </w:r>
      </w:hyperlink>
    </w:p>
    <w:p w14:paraId="2D999EFE" w14:textId="77777777" w:rsidR="00914A94" w:rsidRPr="00EC0FD3" w:rsidRDefault="00914A94" w:rsidP="00914A94">
      <w:pPr>
        <w:numPr>
          <w:ilvl w:val="0"/>
          <w:numId w:val="8"/>
        </w:numPr>
        <w:autoSpaceDE/>
        <w:autoSpaceDN/>
        <w:adjustRightInd/>
        <w:rPr>
          <w:rFonts w:ascii="Book Antiqua" w:hAnsi="Book Antiqua" w:cs="Arial"/>
        </w:rPr>
      </w:pPr>
      <w:hyperlink r:id="rId24" w:history="1">
        <w:r w:rsidRPr="00497AA8">
          <w:rPr>
            <w:rStyle w:val="Hyperlink"/>
            <w:rFonts w:ascii="Book Antiqua" w:hAnsi="Book Antiqua" w:cs="Arial"/>
            <w:b/>
          </w:rPr>
          <w:t xml:space="preserve">Si </w:t>
        </w:r>
        <w:proofErr w:type="spellStart"/>
        <w:r w:rsidRPr="00497AA8">
          <w:rPr>
            <w:rStyle w:val="Hyperlink"/>
            <w:rFonts w:ascii="Book Antiqua" w:hAnsi="Book Antiqua" w:cs="Arial"/>
            <w:b/>
          </w:rPr>
          <w:t>fui</w:t>
        </w:r>
        <w:proofErr w:type="spellEnd"/>
        <w:r w:rsidRPr="00497AA8">
          <w:rPr>
            <w:rStyle w:val="Hyperlink"/>
            <w:rFonts w:ascii="Book Antiqua" w:hAnsi="Book Antiqua" w:cs="Arial"/>
            <w:b/>
          </w:rPr>
          <w:t xml:space="preserve"> </w:t>
        </w:r>
        <w:proofErr w:type="spellStart"/>
        <w:r w:rsidRPr="00497AA8">
          <w:rPr>
            <w:rStyle w:val="Hyperlink"/>
            <w:rFonts w:ascii="Book Antiqua" w:hAnsi="Book Antiqua" w:cs="Arial"/>
            <w:b/>
          </w:rPr>
          <w:t>motivo</w:t>
        </w:r>
        <w:proofErr w:type="spellEnd"/>
        <w:r w:rsidRPr="00497AA8">
          <w:rPr>
            <w:rStyle w:val="Hyperlink"/>
            <w:rFonts w:ascii="Book Antiqua" w:hAnsi="Book Antiqua" w:cs="Arial"/>
            <w:b/>
          </w:rPr>
          <w:t xml:space="preserve"> de dolor, </w:t>
        </w:r>
        <w:proofErr w:type="spellStart"/>
        <w:r w:rsidRPr="00497AA8">
          <w:rPr>
            <w:rStyle w:val="Hyperlink"/>
            <w:rFonts w:ascii="Book Antiqua" w:hAnsi="Book Antiqua" w:cs="Arial"/>
            <w:b/>
          </w:rPr>
          <w:t>Señor</w:t>
        </w:r>
        <w:proofErr w:type="spellEnd"/>
        <w:r w:rsidRPr="00497AA8">
          <w:rPr>
            <w:rStyle w:val="Hyperlink"/>
            <w:rFonts w:ascii="Book Antiqua" w:hAnsi="Book Antiqua" w:cs="Arial"/>
            <w:b/>
          </w:rPr>
          <w:t xml:space="preserve"> EHP 338 / If I have been the source of pain, O God</w:t>
        </w:r>
      </w:hyperlink>
    </w:p>
    <w:p w14:paraId="797534FC" w14:textId="77777777" w:rsidR="00914A94" w:rsidRPr="00EC0FD3" w:rsidRDefault="00914A94" w:rsidP="00914A94">
      <w:pPr>
        <w:numPr>
          <w:ilvl w:val="0"/>
          <w:numId w:val="8"/>
        </w:numPr>
        <w:autoSpaceDE/>
        <w:autoSpaceDN/>
        <w:adjustRightInd/>
        <w:rPr>
          <w:rFonts w:ascii="Book Antiqua" w:hAnsi="Book Antiqua" w:cs="Arial"/>
        </w:rPr>
      </w:pPr>
      <w:hyperlink r:id="rId25" w:history="1">
        <w:r w:rsidRPr="00497AA8">
          <w:rPr>
            <w:rStyle w:val="Hyperlink"/>
            <w:rFonts w:ascii="Book Antiqua" w:hAnsi="Book Antiqua" w:cs="Arial"/>
            <w:b/>
          </w:rPr>
          <w:t xml:space="preserve">¡Cuán </w:t>
        </w:r>
        <w:proofErr w:type="spellStart"/>
        <w:r w:rsidRPr="00497AA8">
          <w:rPr>
            <w:rStyle w:val="Hyperlink"/>
            <w:rFonts w:ascii="Book Antiqua" w:hAnsi="Book Antiqua" w:cs="Arial"/>
            <w:b/>
          </w:rPr>
          <w:t>firme</w:t>
        </w:r>
        <w:proofErr w:type="spellEnd"/>
        <w:r w:rsidRPr="00497AA8">
          <w:rPr>
            <w:rStyle w:val="Hyperlink"/>
            <w:rFonts w:ascii="Book Antiqua" w:hAnsi="Book Antiqua" w:cs="Arial"/>
            <w:b/>
          </w:rPr>
          <w:t xml:space="preserve"> </w:t>
        </w:r>
        <w:proofErr w:type="spellStart"/>
        <w:r w:rsidRPr="00497AA8">
          <w:rPr>
            <w:rStyle w:val="Hyperlink"/>
            <w:rFonts w:ascii="Book Antiqua" w:hAnsi="Book Antiqua" w:cs="Arial"/>
            <w:b/>
          </w:rPr>
          <w:t>cimiento</w:t>
        </w:r>
        <w:proofErr w:type="spellEnd"/>
        <w:r w:rsidRPr="00497AA8">
          <w:rPr>
            <w:rStyle w:val="Hyperlink"/>
            <w:rFonts w:ascii="Book Antiqua" w:hAnsi="Book Antiqua" w:cs="Arial"/>
            <w:b/>
          </w:rPr>
          <w:t xml:space="preserve">! EHP 224 / How Firm a Foundation </w:t>
        </w:r>
        <w:proofErr w:type="spellStart"/>
        <w:r w:rsidRPr="00497AA8">
          <w:rPr>
            <w:rStyle w:val="Hyperlink"/>
            <w:rFonts w:ascii="Book Antiqua" w:hAnsi="Book Antiqua" w:cs="Arial"/>
            <w:b/>
          </w:rPr>
          <w:t>GtG</w:t>
        </w:r>
        <w:proofErr w:type="spellEnd"/>
        <w:r w:rsidRPr="00497AA8">
          <w:rPr>
            <w:rStyle w:val="Hyperlink"/>
            <w:rFonts w:ascii="Book Antiqua" w:hAnsi="Book Antiqua" w:cs="Arial"/>
            <w:b/>
          </w:rPr>
          <w:t xml:space="preserve"> 463</w:t>
        </w:r>
      </w:hyperlink>
    </w:p>
    <w:p w14:paraId="207EA906" w14:textId="77777777" w:rsidR="00914A94" w:rsidRPr="00EC0FD3" w:rsidRDefault="00914A94" w:rsidP="00914A94">
      <w:pPr>
        <w:numPr>
          <w:ilvl w:val="0"/>
          <w:numId w:val="8"/>
        </w:numPr>
        <w:autoSpaceDE/>
        <w:autoSpaceDN/>
        <w:adjustRightInd/>
        <w:rPr>
          <w:rFonts w:ascii="Book Antiqua" w:hAnsi="Book Antiqua" w:cs="Arial"/>
        </w:rPr>
      </w:pPr>
      <w:hyperlink r:id="rId26" w:history="1">
        <w:proofErr w:type="spellStart"/>
        <w:r w:rsidRPr="00D07E2F">
          <w:rPr>
            <w:rStyle w:val="Hyperlink"/>
            <w:rFonts w:ascii="Book Antiqua" w:hAnsi="Book Antiqua" w:cs="Arial"/>
            <w:b/>
          </w:rPr>
          <w:t>Hazme</w:t>
        </w:r>
        <w:proofErr w:type="spellEnd"/>
        <w:r w:rsidRPr="00D07E2F">
          <w:rPr>
            <w:rStyle w:val="Hyperlink"/>
            <w:rFonts w:ascii="Book Antiqua" w:hAnsi="Book Antiqua" w:cs="Arial"/>
            <w:b/>
          </w:rPr>
          <w:t xml:space="preserve"> un </w:t>
        </w:r>
        <w:proofErr w:type="spellStart"/>
        <w:r w:rsidRPr="00D07E2F">
          <w:rPr>
            <w:rStyle w:val="Hyperlink"/>
            <w:rFonts w:ascii="Book Antiqua" w:hAnsi="Book Antiqua" w:cs="Arial"/>
            <w:b/>
          </w:rPr>
          <w:t>instrumento</w:t>
        </w:r>
        <w:proofErr w:type="spellEnd"/>
        <w:r w:rsidRPr="00D07E2F">
          <w:rPr>
            <w:rStyle w:val="Hyperlink"/>
            <w:rFonts w:ascii="Book Antiqua" w:hAnsi="Book Antiqua" w:cs="Arial"/>
            <w:b/>
          </w:rPr>
          <w:t xml:space="preserve"> de </w:t>
        </w:r>
        <w:proofErr w:type="spellStart"/>
        <w:r w:rsidRPr="00D07E2F">
          <w:rPr>
            <w:rStyle w:val="Hyperlink"/>
            <w:rFonts w:ascii="Book Antiqua" w:hAnsi="Book Antiqua" w:cs="Arial"/>
            <w:b/>
          </w:rPr>
          <w:t>tu</w:t>
        </w:r>
        <w:proofErr w:type="spellEnd"/>
        <w:r w:rsidRPr="00D07E2F">
          <w:rPr>
            <w:rStyle w:val="Hyperlink"/>
            <w:rFonts w:ascii="Book Antiqua" w:hAnsi="Book Antiqua" w:cs="Arial"/>
            <w:b/>
          </w:rPr>
          <w:t xml:space="preserve"> </w:t>
        </w:r>
        <w:proofErr w:type="spellStart"/>
        <w:r w:rsidRPr="00D07E2F">
          <w:rPr>
            <w:rStyle w:val="Hyperlink"/>
            <w:rFonts w:ascii="Book Antiqua" w:hAnsi="Book Antiqua" w:cs="Arial"/>
            <w:b/>
          </w:rPr>
          <w:t>paz</w:t>
        </w:r>
        <w:proofErr w:type="spellEnd"/>
        <w:r w:rsidRPr="00D07E2F">
          <w:rPr>
            <w:rStyle w:val="Hyperlink"/>
            <w:rFonts w:ascii="Book Antiqua" w:hAnsi="Book Antiqua" w:cs="Arial"/>
            <w:b/>
          </w:rPr>
          <w:t xml:space="preserve"> EHP 383 / Make me a Channel of Your Peace </w:t>
        </w:r>
        <w:proofErr w:type="spellStart"/>
        <w:r w:rsidRPr="00D07E2F">
          <w:rPr>
            <w:rStyle w:val="Hyperlink"/>
            <w:rFonts w:ascii="Book Antiqua" w:hAnsi="Book Antiqua" w:cs="Arial"/>
            <w:b/>
          </w:rPr>
          <w:t>GtG</w:t>
        </w:r>
        <w:proofErr w:type="spellEnd"/>
        <w:r w:rsidRPr="00D07E2F">
          <w:rPr>
            <w:rStyle w:val="Hyperlink"/>
            <w:rFonts w:ascii="Book Antiqua" w:hAnsi="Book Antiqua" w:cs="Arial"/>
            <w:b/>
          </w:rPr>
          <w:t xml:space="preserve"> 753</w:t>
        </w:r>
      </w:hyperlink>
    </w:p>
    <w:p w14:paraId="36272039" w14:textId="77777777" w:rsidR="00914A94" w:rsidRPr="00EC0FD3" w:rsidRDefault="00914A94" w:rsidP="00914A94">
      <w:pPr>
        <w:numPr>
          <w:ilvl w:val="0"/>
          <w:numId w:val="8"/>
        </w:numPr>
        <w:autoSpaceDE/>
        <w:autoSpaceDN/>
        <w:adjustRightInd/>
        <w:rPr>
          <w:rFonts w:ascii="Book Antiqua" w:hAnsi="Book Antiqua" w:cs="Arial"/>
        </w:rPr>
      </w:pPr>
      <w:hyperlink r:id="rId27" w:history="1">
        <w:r w:rsidRPr="00D07E2F">
          <w:rPr>
            <w:rStyle w:val="Hyperlink"/>
            <w:rFonts w:ascii="Book Antiqua" w:hAnsi="Book Antiqua" w:cs="Arial"/>
            <w:b/>
          </w:rPr>
          <w:t xml:space="preserve">Somos pueblo </w:t>
        </w:r>
        <w:proofErr w:type="spellStart"/>
        <w:r w:rsidRPr="00D07E2F">
          <w:rPr>
            <w:rStyle w:val="Hyperlink"/>
            <w:rFonts w:ascii="Book Antiqua" w:hAnsi="Book Antiqua" w:cs="Arial"/>
            <w:b/>
          </w:rPr>
          <w:t>que</w:t>
        </w:r>
        <w:proofErr w:type="spellEnd"/>
        <w:r w:rsidRPr="00D07E2F">
          <w:rPr>
            <w:rStyle w:val="Hyperlink"/>
            <w:rFonts w:ascii="Book Antiqua" w:hAnsi="Book Antiqua" w:cs="Arial"/>
            <w:b/>
          </w:rPr>
          <w:t xml:space="preserve"> </w:t>
        </w:r>
        <w:proofErr w:type="spellStart"/>
        <w:r w:rsidRPr="00D07E2F">
          <w:rPr>
            <w:rStyle w:val="Hyperlink"/>
            <w:rFonts w:ascii="Book Antiqua" w:hAnsi="Book Antiqua" w:cs="Arial"/>
            <w:b/>
          </w:rPr>
          <w:t>camina</w:t>
        </w:r>
        <w:proofErr w:type="spellEnd"/>
        <w:r w:rsidRPr="00D07E2F">
          <w:rPr>
            <w:rStyle w:val="Hyperlink"/>
            <w:rFonts w:ascii="Book Antiqua" w:hAnsi="Book Antiqua" w:cs="Arial"/>
            <w:b/>
          </w:rPr>
          <w:t xml:space="preserve"> EHP 252 / We Are People on a Journey</w:t>
        </w:r>
      </w:hyperlink>
    </w:p>
    <w:p w14:paraId="160C0AC5" w14:textId="77777777" w:rsidR="00914A94" w:rsidRPr="00A33B3C" w:rsidRDefault="00914A94" w:rsidP="00914A94">
      <w:pPr>
        <w:numPr>
          <w:ilvl w:val="0"/>
          <w:numId w:val="8"/>
        </w:numPr>
        <w:autoSpaceDE/>
        <w:autoSpaceDN/>
        <w:adjustRightInd/>
        <w:rPr>
          <w:rStyle w:val="Hyperlink"/>
          <w:rFonts w:ascii="Book Antiqua" w:hAnsi="Book Antiqua" w:cs="Arial"/>
          <w:color w:val="auto"/>
          <w:u w:val="none"/>
        </w:rPr>
      </w:pPr>
      <w:hyperlink r:id="rId28" w:history="1">
        <w:proofErr w:type="spellStart"/>
        <w:r w:rsidRPr="00D07E2F">
          <w:rPr>
            <w:rStyle w:val="Hyperlink"/>
            <w:rFonts w:ascii="Book Antiqua" w:hAnsi="Book Antiqua" w:cs="Arial"/>
            <w:b/>
          </w:rPr>
          <w:t>Perdón</w:t>
        </w:r>
        <w:proofErr w:type="spellEnd"/>
        <w:r w:rsidRPr="00D07E2F">
          <w:rPr>
            <w:rStyle w:val="Hyperlink"/>
            <w:rFonts w:ascii="Book Antiqua" w:hAnsi="Book Antiqua" w:cs="Arial"/>
            <w:b/>
          </w:rPr>
          <w:t xml:space="preserve">, </w:t>
        </w:r>
        <w:proofErr w:type="spellStart"/>
        <w:r w:rsidRPr="00D07E2F">
          <w:rPr>
            <w:rStyle w:val="Hyperlink"/>
            <w:rFonts w:ascii="Book Antiqua" w:hAnsi="Book Antiqua" w:cs="Arial"/>
            <w:b/>
          </w:rPr>
          <w:t>Señor</w:t>
        </w:r>
        <w:proofErr w:type="spellEnd"/>
        <w:r w:rsidRPr="00D07E2F">
          <w:rPr>
            <w:rStyle w:val="Hyperlink"/>
            <w:rFonts w:ascii="Book Antiqua" w:hAnsi="Book Antiqua" w:cs="Arial"/>
            <w:b/>
          </w:rPr>
          <w:t xml:space="preserve"> / Forgive Us Lord </w:t>
        </w:r>
        <w:proofErr w:type="spellStart"/>
        <w:r w:rsidRPr="00D07E2F">
          <w:rPr>
            <w:rStyle w:val="Hyperlink"/>
            <w:rFonts w:ascii="Book Antiqua" w:hAnsi="Book Antiqua" w:cs="Arial"/>
            <w:b/>
          </w:rPr>
          <w:t>GtG</w:t>
        </w:r>
        <w:proofErr w:type="spellEnd"/>
        <w:r w:rsidRPr="00D07E2F">
          <w:rPr>
            <w:rStyle w:val="Hyperlink"/>
            <w:rFonts w:ascii="Book Antiqua" w:hAnsi="Book Antiqua" w:cs="Arial"/>
            <w:b/>
          </w:rPr>
          <w:t xml:space="preserve"> 431</w:t>
        </w:r>
      </w:hyperlink>
    </w:p>
    <w:p w14:paraId="6705D5CC" w14:textId="77777777" w:rsidR="00914A94" w:rsidRPr="00EA46CB" w:rsidRDefault="00914A94" w:rsidP="00914A94">
      <w:pPr>
        <w:numPr>
          <w:ilvl w:val="0"/>
          <w:numId w:val="8"/>
        </w:numPr>
        <w:autoSpaceDE/>
        <w:autoSpaceDN/>
        <w:adjustRightInd/>
        <w:rPr>
          <w:rStyle w:val="Hyperlink"/>
          <w:rFonts w:ascii="Book Antiqua" w:hAnsi="Book Antiqua" w:cs="Arial"/>
          <w:color w:val="000000" w:themeColor="text1"/>
          <w:u w:val="none"/>
        </w:rPr>
      </w:pPr>
      <w:hyperlink r:id="rId29" w:history="1">
        <w:r w:rsidRPr="00EA46CB">
          <w:rPr>
            <w:rStyle w:val="Hyperlink"/>
            <w:rFonts w:ascii="Book Antiqua" w:hAnsi="Book Antiqua" w:cs="Arial"/>
            <w:b/>
          </w:rPr>
          <w:t xml:space="preserve">Nos </w:t>
        </w:r>
        <w:proofErr w:type="spellStart"/>
        <w:r w:rsidRPr="00EA46CB">
          <w:rPr>
            <w:rStyle w:val="Hyperlink"/>
            <w:rFonts w:ascii="Book Antiqua" w:hAnsi="Book Antiqua" w:cs="Arial"/>
            <w:b/>
          </w:rPr>
          <w:t>enseñaste</w:t>
        </w:r>
        <w:proofErr w:type="spellEnd"/>
        <w:r w:rsidRPr="00EA46CB">
          <w:rPr>
            <w:rStyle w:val="Hyperlink"/>
            <w:rFonts w:ascii="Book Antiqua" w:hAnsi="Book Antiqua" w:cs="Arial"/>
            <w:b/>
          </w:rPr>
          <w:t xml:space="preserve"> a </w:t>
        </w:r>
        <w:proofErr w:type="spellStart"/>
        <w:r w:rsidRPr="00EA46CB">
          <w:rPr>
            <w:rStyle w:val="Hyperlink"/>
            <w:rFonts w:ascii="Book Antiqua" w:hAnsi="Book Antiqua" w:cs="Arial"/>
            <w:b/>
          </w:rPr>
          <w:t>perdonar</w:t>
        </w:r>
        <w:proofErr w:type="spellEnd"/>
        <w:r w:rsidRPr="00EA46CB">
          <w:rPr>
            <w:rStyle w:val="Hyperlink"/>
            <w:rFonts w:ascii="Book Antiqua" w:hAnsi="Book Antiqua" w:cs="Arial"/>
            <w:b/>
          </w:rPr>
          <w:t xml:space="preserve"> / Forgive Our Sins </w:t>
        </w:r>
        <w:proofErr w:type="gramStart"/>
        <w:r w:rsidRPr="00EA46CB">
          <w:rPr>
            <w:rStyle w:val="Hyperlink"/>
            <w:rFonts w:ascii="Book Antiqua" w:hAnsi="Book Antiqua" w:cs="Arial"/>
            <w:b/>
          </w:rPr>
          <w:t>As</w:t>
        </w:r>
        <w:proofErr w:type="gramEnd"/>
        <w:r w:rsidRPr="00EA46CB">
          <w:rPr>
            <w:rStyle w:val="Hyperlink"/>
            <w:rFonts w:ascii="Book Antiqua" w:hAnsi="Book Antiqua" w:cs="Arial"/>
            <w:b/>
          </w:rPr>
          <w:t xml:space="preserve"> We Forgive </w:t>
        </w:r>
        <w:proofErr w:type="spellStart"/>
        <w:r w:rsidRPr="00EA46CB">
          <w:rPr>
            <w:rStyle w:val="Hyperlink"/>
            <w:rFonts w:ascii="Book Antiqua" w:hAnsi="Book Antiqua" w:cs="Arial"/>
            <w:b/>
          </w:rPr>
          <w:t>GtG</w:t>
        </w:r>
        <w:proofErr w:type="spellEnd"/>
        <w:r w:rsidRPr="00EA46CB">
          <w:rPr>
            <w:rStyle w:val="Hyperlink"/>
            <w:rFonts w:ascii="Book Antiqua" w:hAnsi="Book Antiqua" w:cs="Arial"/>
            <w:b/>
          </w:rPr>
          <w:t xml:space="preserve"> 444</w:t>
        </w:r>
      </w:hyperlink>
    </w:p>
    <w:p w14:paraId="65E7CFB8" w14:textId="77777777" w:rsidR="00914A94" w:rsidRPr="00053741" w:rsidRDefault="00914A94" w:rsidP="00914A94">
      <w:pPr>
        <w:numPr>
          <w:ilvl w:val="0"/>
          <w:numId w:val="8"/>
        </w:numPr>
        <w:autoSpaceDE/>
        <w:autoSpaceDN/>
        <w:adjustRightInd/>
        <w:rPr>
          <w:rFonts w:ascii="Book Antiqua" w:hAnsi="Book Antiqua" w:cs="Arial"/>
          <w:b/>
          <w:bCs/>
          <w:color w:val="000000" w:themeColor="text1"/>
        </w:rPr>
      </w:pPr>
      <w:hyperlink r:id="rId30" w:history="1">
        <w:proofErr w:type="spellStart"/>
        <w:r w:rsidRPr="00053741">
          <w:rPr>
            <w:rStyle w:val="Hyperlink"/>
            <w:rFonts w:ascii="Book Antiqua" w:hAnsi="Book Antiqua" w:cs="Arial"/>
            <w:b/>
            <w:bCs/>
          </w:rPr>
          <w:t>Olvida</w:t>
        </w:r>
        <w:proofErr w:type="spellEnd"/>
        <w:r w:rsidRPr="00053741">
          <w:rPr>
            <w:rStyle w:val="Hyperlink"/>
            <w:rFonts w:ascii="Book Antiqua" w:hAnsi="Book Antiqua" w:cs="Arial"/>
            <w:b/>
            <w:bCs/>
          </w:rPr>
          <w:t xml:space="preserve"> </w:t>
        </w:r>
        <w:proofErr w:type="spellStart"/>
        <w:r w:rsidRPr="00053741">
          <w:rPr>
            <w:rStyle w:val="Hyperlink"/>
            <w:rFonts w:ascii="Book Antiqua" w:hAnsi="Book Antiqua" w:cs="Arial"/>
            <w:b/>
            <w:bCs/>
          </w:rPr>
          <w:t>tu</w:t>
        </w:r>
        <w:proofErr w:type="spellEnd"/>
        <w:r w:rsidRPr="00053741">
          <w:rPr>
            <w:rStyle w:val="Hyperlink"/>
            <w:rFonts w:ascii="Book Antiqua" w:hAnsi="Book Antiqua" w:cs="Arial"/>
            <w:b/>
            <w:bCs/>
          </w:rPr>
          <w:t xml:space="preserve"> </w:t>
        </w:r>
        <w:proofErr w:type="spellStart"/>
        <w:r w:rsidRPr="00053741">
          <w:rPr>
            <w:rStyle w:val="Hyperlink"/>
            <w:rFonts w:ascii="Book Antiqua" w:hAnsi="Book Antiqua" w:cs="Arial"/>
            <w:b/>
            <w:bCs/>
          </w:rPr>
          <w:t>pesar</w:t>
        </w:r>
        <w:proofErr w:type="spellEnd"/>
        <w:r w:rsidRPr="00053741">
          <w:rPr>
            <w:rStyle w:val="Hyperlink"/>
            <w:rFonts w:ascii="Book Antiqua" w:hAnsi="Book Antiqua" w:cs="Arial"/>
            <w:b/>
            <w:bCs/>
          </w:rPr>
          <w:t xml:space="preserve">, </w:t>
        </w:r>
        <w:proofErr w:type="spellStart"/>
        <w:r w:rsidRPr="00053741">
          <w:rPr>
            <w:rStyle w:val="Hyperlink"/>
            <w:rFonts w:ascii="Book Antiqua" w:hAnsi="Book Antiqua" w:cs="Arial"/>
            <w:b/>
            <w:bCs/>
          </w:rPr>
          <w:t>confía</w:t>
        </w:r>
        <w:proofErr w:type="spellEnd"/>
        <w:r w:rsidRPr="00053741">
          <w:rPr>
            <w:rStyle w:val="Hyperlink"/>
            <w:rFonts w:ascii="Book Antiqua" w:hAnsi="Book Antiqua" w:cs="Arial"/>
            <w:b/>
            <w:bCs/>
          </w:rPr>
          <w:t xml:space="preserve"> </w:t>
        </w:r>
        <w:proofErr w:type="spellStart"/>
        <w:r w:rsidRPr="00053741">
          <w:rPr>
            <w:rStyle w:val="Hyperlink"/>
            <w:rFonts w:ascii="Book Antiqua" w:hAnsi="Book Antiqua" w:cs="Arial"/>
            <w:b/>
            <w:bCs/>
          </w:rPr>
          <w:t>en</w:t>
        </w:r>
        <w:proofErr w:type="spellEnd"/>
        <w:r w:rsidRPr="00053741">
          <w:rPr>
            <w:rStyle w:val="Hyperlink"/>
            <w:rFonts w:ascii="Book Antiqua" w:hAnsi="Book Antiqua" w:cs="Arial"/>
            <w:b/>
            <w:bCs/>
          </w:rPr>
          <w:t xml:space="preserve"> </w:t>
        </w:r>
        <w:proofErr w:type="spellStart"/>
        <w:r w:rsidRPr="00053741">
          <w:rPr>
            <w:rStyle w:val="Hyperlink"/>
            <w:rFonts w:ascii="Book Antiqua" w:hAnsi="Book Antiqua" w:cs="Arial"/>
            <w:b/>
            <w:bCs/>
          </w:rPr>
          <w:t>el</w:t>
        </w:r>
        <w:proofErr w:type="spellEnd"/>
        <w:r w:rsidRPr="00053741">
          <w:rPr>
            <w:rStyle w:val="Hyperlink"/>
            <w:rFonts w:ascii="Book Antiqua" w:hAnsi="Book Antiqua" w:cs="Arial"/>
            <w:b/>
            <w:bCs/>
          </w:rPr>
          <w:t xml:space="preserve"> </w:t>
        </w:r>
        <w:proofErr w:type="spellStart"/>
        <w:r w:rsidRPr="00053741">
          <w:rPr>
            <w:rStyle w:val="Hyperlink"/>
            <w:rFonts w:ascii="Book Antiqua" w:hAnsi="Book Antiqua" w:cs="Arial"/>
            <w:b/>
            <w:bCs/>
          </w:rPr>
          <w:t>Señor</w:t>
        </w:r>
        <w:proofErr w:type="spellEnd"/>
        <w:r w:rsidRPr="00053741">
          <w:rPr>
            <w:rStyle w:val="Hyperlink"/>
            <w:rFonts w:ascii="Book Antiqua" w:hAnsi="Book Antiqua" w:cs="Arial"/>
            <w:b/>
            <w:bCs/>
          </w:rPr>
          <w:t xml:space="preserve"> / Give to the Winds Thy Fears </w:t>
        </w:r>
        <w:proofErr w:type="spellStart"/>
        <w:r w:rsidRPr="00053741">
          <w:rPr>
            <w:rStyle w:val="Hyperlink"/>
            <w:rFonts w:ascii="Book Antiqua" w:hAnsi="Book Antiqua" w:cs="Arial"/>
            <w:b/>
            <w:bCs/>
          </w:rPr>
          <w:t>GtG</w:t>
        </w:r>
        <w:proofErr w:type="spellEnd"/>
        <w:r w:rsidRPr="00053741">
          <w:rPr>
            <w:rStyle w:val="Hyperlink"/>
            <w:rFonts w:ascii="Book Antiqua" w:hAnsi="Book Antiqua" w:cs="Arial"/>
            <w:b/>
            <w:bCs/>
          </w:rPr>
          <w:t xml:space="preserve"> 815</w:t>
        </w:r>
      </w:hyperlink>
    </w:p>
    <w:p w14:paraId="0918B32B" w14:textId="77777777" w:rsidR="00914A94" w:rsidRPr="00EC0FD3" w:rsidRDefault="00914A94" w:rsidP="00914A94">
      <w:pPr>
        <w:numPr>
          <w:ilvl w:val="0"/>
          <w:numId w:val="8"/>
        </w:numPr>
        <w:autoSpaceDE/>
        <w:autoSpaceDN/>
        <w:adjustRightInd/>
        <w:rPr>
          <w:rFonts w:ascii="Book Antiqua" w:hAnsi="Book Antiqua" w:cs="Arial"/>
        </w:rPr>
      </w:pPr>
      <w:hyperlink r:id="rId31" w:history="1">
        <w:r w:rsidRPr="00D07E2F">
          <w:rPr>
            <w:rStyle w:val="Hyperlink"/>
            <w:rFonts w:ascii="Book Antiqua" w:hAnsi="Book Antiqua" w:cs="Arial"/>
            <w:b/>
          </w:rPr>
          <w:t xml:space="preserve">Me </w:t>
        </w:r>
        <w:proofErr w:type="spellStart"/>
        <w:r w:rsidRPr="00D07E2F">
          <w:rPr>
            <w:rStyle w:val="Hyperlink"/>
            <w:rFonts w:ascii="Book Antiqua" w:hAnsi="Book Antiqua" w:cs="Arial"/>
            <w:b/>
          </w:rPr>
          <w:t>guía</w:t>
        </w:r>
        <w:proofErr w:type="spellEnd"/>
        <w:r w:rsidRPr="00D07E2F">
          <w:rPr>
            <w:rStyle w:val="Hyperlink"/>
            <w:rFonts w:ascii="Book Antiqua" w:hAnsi="Book Antiqua" w:cs="Arial"/>
            <w:b/>
          </w:rPr>
          <w:t xml:space="preserve"> </w:t>
        </w:r>
        <w:proofErr w:type="spellStart"/>
        <w:r w:rsidRPr="00D07E2F">
          <w:rPr>
            <w:rStyle w:val="Hyperlink"/>
            <w:rFonts w:ascii="Book Antiqua" w:hAnsi="Book Antiqua" w:cs="Arial"/>
            <w:b/>
          </w:rPr>
          <w:t>él</w:t>
        </w:r>
        <w:proofErr w:type="spellEnd"/>
        <w:r w:rsidRPr="00D07E2F">
          <w:rPr>
            <w:rStyle w:val="Hyperlink"/>
            <w:rFonts w:ascii="Book Antiqua" w:hAnsi="Book Antiqua" w:cs="Arial"/>
            <w:b/>
          </w:rPr>
          <w:t xml:space="preserve"> / He Leadeth Me</w:t>
        </w:r>
      </w:hyperlink>
    </w:p>
    <w:p w14:paraId="139E2CA0" w14:textId="77777777" w:rsidR="00914A94" w:rsidRPr="00EC0FD3" w:rsidRDefault="00914A94" w:rsidP="00914A94">
      <w:pPr>
        <w:numPr>
          <w:ilvl w:val="0"/>
          <w:numId w:val="8"/>
        </w:numPr>
        <w:autoSpaceDE/>
        <w:autoSpaceDN/>
        <w:adjustRightInd/>
        <w:rPr>
          <w:rFonts w:ascii="Book Antiqua" w:hAnsi="Book Antiqua" w:cs="Arial"/>
        </w:rPr>
      </w:pPr>
      <w:hyperlink r:id="rId32" w:history="1">
        <w:proofErr w:type="spellStart"/>
        <w:r w:rsidRPr="00D07E2F">
          <w:rPr>
            <w:rStyle w:val="Hyperlink"/>
            <w:rFonts w:ascii="Book Antiqua" w:hAnsi="Book Antiqua" w:cs="Arial"/>
            <w:b/>
          </w:rPr>
          <w:t>Himno</w:t>
        </w:r>
        <w:proofErr w:type="spellEnd"/>
        <w:r w:rsidRPr="00D07E2F">
          <w:rPr>
            <w:rStyle w:val="Hyperlink"/>
            <w:rFonts w:ascii="Book Antiqua" w:hAnsi="Book Antiqua" w:cs="Arial"/>
            <w:b/>
          </w:rPr>
          <w:t xml:space="preserve"> de </w:t>
        </w:r>
        <w:proofErr w:type="spellStart"/>
        <w:r w:rsidRPr="00D07E2F">
          <w:rPr>
            <w:rStyle w:val="Hyperlink"/>
            <w:rFonts w:ascii="Book Antiqua" w:hAnsi="Book Antiqua" w:cs="Arial"/>
            <w:b/>
          </w:rPr>
          <w:t>victoria</w:t>
        </w:r>
        <w:proofErr w:type="spellEnd"/>
      </w:hyperlink>
      <w:r>
        <w:rPr>
          <w:rFonts w:ascii="Book Antiqua" w:hAnsi="Book Antiqua" w:cs="Arial"/>
          <w:b/>
        </w:rPr>
        <w:t xml:space="preserve"> (Hymn of victory): </w:t>
      </w:r>
      <w:proofErr w:type="spellStart"/>
      <w:r w:rsidRPr="00345BF7">
        <w:rPr>
          <w:rFonts w:ascii="Book Antiqua" w:hAnsi="Book Antiqua" w:cs="Arial"/>
          <w:bCs/>
        </w:rPr>
        <w:t>Sólo</w:t>
      </w:r>
      <w:proofErr w:type="spellEnd"/>
      <w:r w:rsidRPr="00345BF7">
        <w:rPr>
          <w:rFonts w:ascii="Book Antiqua" w:hAnsi="Book Antiqua" w:cs="Arial"/>
          <w:bCs/>
        </w:rPr>
        <w:t xml:space="preserve"> </w:t>
      </w:r>
      <w:proofErr w:type="spellStart"/>
      <w:r w:rsidRPr="00345BF7">
        <w:rPr>
          <w:rFonts w:ascii="Book Antiqua" w:hAnsi="Book Antiqua" w:cs="Arial"/>
          <w:bCs/>
        </w:rPr>
        <w:t>en</w:t>
      </w:r>
      <w:proofErr w:type="spellEnd"/>
      <w:r w:rsidRPr="00345BF7">
        <w:rPr>
          <w:rFonts w:ascii="Book Antiqua" w:hAnsi="Book Antiqua" w:cs="Arial"/>
          <w:bCs/>
        </w:rPr>
        <w:t xml:space="preserve"> </w:t>
      </w:r>
      <w:proofErr w:type="spellStart"/>
      <w:r w:rsidRPr="00345BF7">
        <w:rPr>
          <w:rFonts w:ascii="Book Antiqua" w:hAnsi="Book Antiqua" w:cs="Arial"/>
          <w:bCs/>
        </w:rPr>
        <w:t>español</w:t>
      </w:r>
      <w:proofErr w:type="spellEnd"/>
      <w:r w:rsidRPr="00345BF7">
        <w:rPr>
          <w:rFonts w:ascii="Book Antiqua" w:hAnsi="Book Antiqua" w:cs="Arial"/>
          <w:bCs/>
        </w:rPr>
        <w:t>. /</w:t>
      </w:r>
      <w:r>
        <w:rPr>
          <w:rFonts w:ascii="Book Antiqua" w:hAnsi="Book Antiqua" w:cs="Arial"/>
          <w:b/>
        </w:rPr>
        <w:t xml:space="preserve"> </w:t>
      </w:r>
      <w:r w:rsidRPr="00A01CA7">
        <w:rPr>
          <w:rFonts w:ascii="Book Antiqua" w:hAnsi="Book Antiqua" w:cs="Arial"/>
          <w:bCs/>
        </w:rPr>
        <w:t>Only in Spanish.</w:t>
      </w:r>
      <w:r>
        <w:rPr>
          <w:rFonts w:ascii="Book Antiqua" w:hAnsi="Book Antiqua" w:cs="Arial"/>
          <w:b/>
        </w:rPr>
        <w:t xml:space="preserve"> </w:t>
      </w:r>
    </w:p>
    <w:p w14:paraId="3622ABD9" w14:textId="77777777" w:rsidR="00914A94" w:rsidRPr="00EC0FD3" w:rsidRDefault="00914A94" w:rsidP="00914A94">
      <w:pPr>
        <w:numPr>
          <w:ilvl w:val="0"/>
          <w:numId w:val="8"/>
        </w:numPr>
        <w:autoSpaceDE/>
        <w:autoSpaceDN/>
        <w:adjustRightInd/>
        <w:rPr>
          <w:rFonts w:ascii="Book Antiqua" w:hAnsi="Book Antiqua" w:cs="Arial"/>
        </w:rPr>
      </w:pPr>
      <w:hyperlink r:id="rId33" w:history="1">
        <w:r w:rsidRPr="00D07E2F">
          <w:rPr>
            <w:rStyle w:val="Hyperlink"/>
            <w:rFonts w:ascii="Book Antiqua" w:hAnsi="Book Antiqua" w:cs="Arial"/>
            <w:b/>
          </w:rPr>
          <w:t xml:space="preserve">Sendas Dios </w:t>
        </w:r>
        <w:proofErr w:type="spellStart"/>
        <w:r w:rsidRPr="00D07E2F">
          <w:rPr>
            <w:rStyle w:val="Hyperlink"/>
            <w:rFonts w:ascii="Book Antiqua" w:hAnsi="Book Antiqua" w:cs="Arial"/>
            <w:b/>
          </w:rPr>
          <w:t>hará</w:t>
        </w:r>
        <w:proofErr w:type="spellEnd"/>
        <w:r w:rsidRPr="00D07E2F">
          <w:rPr>
            <w:rStyle w:val="Hyperlink"/>
            <w:rFonts w:ascii="Book Antiqua" w:hAnsi="Book Antiqua" w:cs="Arial"/>
            <w:b/>
          </w:rPr>
          <w:t xml:space="preserve"> / God Will Make a Way</w:t>
        </w:r>
      </w:hyperlink>
    </w:p>
    <w:p w14:paraId="6B2786BC" w14:textId="77777777" w:rsidR="00914A94" w:rsidRPr="00EC0FD3" w:rsidRDefault="00914A94" w:rsidP="00914A94">
      <w:pPr>
        <w:numPr>
          <w:ilvl w:val="0"/>
          <w:numId w:val="8"/>
        </w:numPr>
        <w:autoSpaceDE/>
        <w:autoSpaceDN/>
        <w:adjustRightInd/>
        <w:rPr>
          <w:rFonts w:ascii="Book Antiqua" w:hAnsi="Book Antiqua" w:cs="Arial"/>
        </w:rPr>
      </w:pPr>
      <w:hyperlink r:id="rId34" w:history="1">
        <w:r w:rsidRPr="007C23A9">
          <w:rPr>
            <w:rStyle w:val="Hyperlink"/>
            <w:rFonts w:ascii="Book Antiqua" w:hAnsi="Book Antiqua" w:cs="Arial"/>
            <w:b/>
          </w:rPr>
          <w:t xml:space="preserve">Usa mi </w:t>
        </w:r>
        <w:proofErr w:type="spellStart"/>
        <w:r w:rsidRPr="007C23A9">
          <w:rPr>
            <w:rStyle w:val="Hyperlink"/>
            <w:rFonts w:ascii="Book Antiqua" w:hAnsi="Book Antiqua" w:cs="Arial"/>
            <w:b/>
          </w:rPr>
          <w:t>vida</w:t>
        </w:r>
        <w:proofErr w:type="spellEnd"/>
      </w:hyperlink>
      <w:r>
        <w:rPr>
          <w:rFonts w:ascii="Book Antiqua" w:hAnsi="Book Antiqua" w:cs="Arial"/>
          <w:b/>
        </w:rPr>
        <w:t xml:space="preserve"> (Use my life): </w:t>
      </w:r>
      <w:proofErr w:type="spellStart"/>
      <w:r w:rsidRPr="00345BF7">
        <w:rPr>
          <w:rFonts w:ascii="Book Antiqua" w:hAnsi="Book Antiqua" w:cs="Arial"/>
          <w:bCs/>
        </w:rPr>
        <w:t>Sólo</w:t>
      </w:r>
      <w:proofErr w:type="spellEnd"/>
      <w:r w:rsidRPr="00345BF7">
        <w:rPr>
          <w:rFonts w:ascii="Book Antiqua" w:hAnsi="Book Antiqua" w:cs="Arial"/>
          <w:bCs/>
        </w:rPr>
        <w:t xml:space="preserve"> </w:t>
      </w:r>
      <w:proofErr w:type="spellStart"/>
      <w:r w:rsidRPr="00345BF7">
        <w:rPr>
          <w:rFonts w:ascii="Book Antiqua" w:hAnsi="Book Antiqua" w:cs="Arial"/>
          <w:bCs/>
        </w:rPr>
        <w:t>en</w:t>
      </w:r>
      <w:proofErr w:type="spellEnd"/>
      <w:r w:rsidRPr="00345BF7">
        <w:rPr>
          <w:rFonts w:ascii="Book Antiqua" w:hAnsi="Book Antiqua" w:cs="Arial"/>
          <w:bCs/>
        </w:rPr>
        <w:t xml:space="preserve"> </w:t>
      </w:r>
      <w:proofErr w:type="spellStart"/>
      <w:r w:rsidRPr="00345BF7">
        <w:rPr>
          <w:rFonts w:ascii="Book Antiqua" w:hAnsi="Book Antiqua" w:cs="Arial"/>
          <w:bCs/>
        </w:rPr>
        <w:t>español</w:t>
      </w:r>
      <w:proofErr w:type="spellEnd"/>
      <w:r w:rsidRPr="00345BF7">
        <w:rPr>
          <w:rFonts w:ascii="Book Antiqua" w:hAnsi="Book Antiqua" w:cs="Arial"/>
          <w:bCs/>
        </w:rPr>
        <w:t>. /</w:t>
      </w:r>
      <w:r>
        <w:rPr>
          <w:rFonts w:ascii="Book Antiqua" w:hAnsi="Book Antiqua" w:cs="Arial"/>
          <w:b/>
        </w:rPr>
        <w:t xml:space="preserve"> </w:t>
      </w:r>
      <w:r w:rsidRPr="00A01CA7">
        <w:rPr>
          <w:rFonts w:ascii="Book Antiqua" w:hAnsi="Book Antiqua" w:cs="Arial"/>
          <w:bCs/>
        </w:rPr>
        <w:t>Only in Spanish.</w:t>
      </w:r>
      <w:r>
        <w:rPr>
          <w:rFonts w:ascii="Book Antiqua" w:hAnsi="Book Antiqua" w:cs="Arial"/>
          <w:b/>
        </w:rPr>
        <w:t xml:space="preserve"> </w:t>
      </w:r>
    </w:p>
    <w:p w14:paraId="6668D181" w14:textId="77777777" w:rsidR="00914A94" w:rsidRPr="00EC0FD3" w:rsidRDefault="00914A94" w:rsidP="00914A94">
      <w:pPr>
        <w:numPr>
          <w:ilvl w:val="0"/>
          <w:numId w:val="8"/>
        </w:numPr>
        <w:autoSpaceDE/>
        <w:autoSpaceDN/>
        <w:adjustRightInd/>
        <w:rPr>
          <w:rFonts w:ascii="Book Antiqua" w:hAnsi="Book Antiqua" w:cs="Arial"/>
        </w:rPr>
      </w:pPr>
      <w:hyperlink r:id="rId35" w:history="1">
        <w:r w:rsidRPr="007C23A9">
          <w:rPr>
            <w:rStyle w:val="Hyperlink"/>
            <w:rFonts w:ascii="Book Antiqua" w:hAnsi="Book Antiqua" w:cs="Arial"/>
            <w:b/>
          </w:rPr>
          <w:t xml:space="preserve">Tu </w:t>
        </w:r>
        <w:proofErr w:type="spellStart"/>
        <w:r w:rsidRPr="007C23A9">
          <w:rPr>
            <w:rStyle w:val="Hyperlink"/>
            <w:rFonts w:ascii="Book Antiqua" w:hAnsi="Book Antiqua" w:cs="Arial"/>
            <w:b/>
          </w:rPr>
          <w:t>perdón</w:t>
        </w:r>
        <w:proofErr w:type="spellEnd"/>
      </w:hyperlink>
      <w:r>
        <w:rPr>
          <w:rFonts w:ascii="Book Antiqua" w:hAnsi="Book Antiqua" w:cs="Arial"/>
          <w:b/>
        </w:rPr>
        <w:t xml:space="preserve"> (Your forgiveness): </w:t>
      </w:r>
      <w:proofErr w:type="spellStart"/>
      <w:r w:rsidRPr="00345BF7">
        <w:rPr>
          <w:rFonts w:ascii="Book Antiqua" w:hAnsi="Book Antiqua" w:cs="Arial"/>
          <w:bCs/>
        </w:rPr>
        <w:t>Sólo</w:t>
      </w:r>
      <w:proofErr w:type="spellEnd"/>
      <w:r w:rsidRPr="00345BF7">
        <w:rPr>
          <w:rFonts w:ascii="Book Antiqua" w:hAnsi="Book Antiqua" w:cs="Arial"/>
          <w:bCs/>
        </w:rPr>
        <w:t xml:space="preserve"> </w:t>
      </w:r>
      <w:proofErr w:type="spellStart"/>
      <w:r w:rsidRPr="00345BF7">
        <w:rPr>
          <w:rFonts w:ascii="Book Antiqua" w:hAnsi="Book Antiqua" w:cs="Arial"/>
          <w:bCs/>
        </w:rPr>
        <w:t>en</w:t>
      </w:r>
      <w:proofErr w:type="spellEnd"/>
      <w:r w:rsidRPr="00345BF7">
        <w:rPr>
          <w:rFonts w:ascii="Book Antiqua" w:hAnsi="Book Antiqua" w:cs="Arial"/>
          <w:bCs/>
        </w:rPr>
        <w:t xml:space="preserve"> </w:t>
      </w:r>
      <w:proofErr w:type="spellStart"/>
      <w:r w:rsidRPr="00345BF7">
        <w:rPr>
          <w:rFonts w:ascii="Book Antiqua" w:hAnsi="Book Antiqua" w:cs="Arial"/>
          <w:bCs/>
        </w:rPr>
        <w:t>español</w:t>
      </w:r>
      <w:proofErr w:type="spellEnd"/>
      <w:r w:rsidRPr="00345BF7">
        <w:rPr>
          <w:rFonts w:ascii="Book Antiqua" w:hAnsi="Book Antiqua" w:cs="Arial"/>
          <w:bCs/>
        </w:rPr>
        <w:t>. /</w:t>
      </w:r>
      <w:r>
        <w:rPr>
          <w:rFonts w:ascii="Book Antiqua" w:hAnsi="Book Antiqua" w:cs="Arial"/>
          <w:b/>
        </w:rPr>
        <w:t xml:space="preserve"> </w:t>
      </w:r>
      <w:r w:rsidRPr="00A01CA7">
        <w:rPr>
          <w:rFonts w:ascii="Book Antiqua" w:hAnsi="Book Antiqua" w:cs="Arial"/>
          <w:bCs/>
        </w:rPr>
        <w:t>Only in Spanish.</w:t>
      </w:r>
      <w:r>
        <w:rPr>
          <w:rFonts w:ascii="Book Antiqua" w:hAnsi="Book Antiqua" w:cs="Arial"/>
          <w:b/>
        </w:rPr>
        <w:t xml:space="preserve"> </w:t>
      </w:r>
    </w:p>
    <w:p w14:paraId="5E3A41C4" w14:textId="77777777" w:rsidR="00914A94" w:rsidRPr="00EC0FD3" w:rsidRDefault="00914A94" w:rsidP="00914A94">
      <w:pPr>
        <w:numPr>
          <w:ilvl w:val="0"/>
          <w:numId w:val="8"/>
        </w:numPr>
        <w:autoSpaceDE/>
        <w:autoSpaceDN/>
        <w:adjustRightInd/>
        <w:rPr>
          <w:rFonts w:ascii="Book Antiqua" w:hAnsi="Book Antiqua" w:cs="Arial"/>
        </w:rPr>
      </w:pPr>
      <w:hyperlink r:id="rId36" w:history="1">
        <w:r w:rsidRPr="002A3183">
          <w:rPr>
            <w:rStyle w:val="Hyperlink"/>
            <w:rFonts w:ascii="Book Antiqua" w:hAnsi="Book Antiqua" w:cs="Arial"/>
            <w:b/>
          </w:rPr>
          <w:t xml:space="preserve">La </w:t>
        </w:r>
        <w:proofErr w:type="spellStart"/>
        <w:r w:rsidRPr="002A3183">
          <w:rPr>
            <w:rStyle w:val="Hyperlink"/>
            <w:rFonts w:ascii="Book Antiqua" w:hAnsi="Book Antiqua" w:cs="Arial"/>
            <w:b/>
          </w:rPr>
          <w:t>sangre</w:t>
        </w:r>
        <w:proofErr w:type="spellEnd"/>
        <w:r w:rsidRPr="002A3183">
          <w:rPr>
            <w:rStyle w:val="Hyperlink"/>
            <w:rFonts w:ascii="Book Antiqua" w:hAnsi="Book Antiqua" w:cs="Arial"/>
            <w:b/>
          </w:rPr>
          <w:t xml:space="preserve"> de Cristo</w:t>
        </w:r>
      </w:hyperlink>
      <w:r>
        <w:rPr>
          <w:rFonts w:ascii="Book Antiqua" w:hAnsi="Book Antiqua" w:cs="Arial"/>
          <w:b/>
        </w:rPr>
        <w:t xml:space="preserve"> (The blood of Christ): </w:t>
      </w:r>
      <w:proofErr w:type="spellStart"/>
      <w:r w:rsidRPr="00345BF7">
        <w:rPr>
          <w:rFonts w:ascii="Book Antiqua" w:hAnsi="Book Antiqua" w:cs="Arial"/>
          <w:bCs/>
        </w:rPr>
        <w:t>Sólo</w:t>
      </w:r>
      <w:proofErr w:type="spellEnd"/>
      <w:r w:rsidRPr="00345BF7">
        <w:rPr>
          <w:rFonts w:ascii="Book Antiqua" w:hAnsi="Book Antiqua" w:cs="Arial"/>
          <w:bCs/>
        </w:rPr>
        <w:t xml:space="preserve"> </w:t>
      </w:r>
      <w:proofErr w:type="spellStart"/>
      <w:r w:rsidRPr="00345BF7">
        <w:rPr>
          <w:rFonts w:ascii="Book Antiqua" w:hAnsi="Book Antiqua" w:cs="Arial"/>
          <w:bCs/>
        </w:rPr>
        <w:t>en</w:t>
      </w:r>
      <w:proofErr w:type="spellEnd"/>
      <w:r w:rsidRPr="00345BF7">
        <w:rPr>
          <w:rFonts w:ascii="Book Antiqua" w:hAnsi="Book Antiqua" w:cs="Arial"/>
          <w:bCs/>
        </w:rPr>
        <w:t xml:space="preserve"> </w:t>
      </w:r>
      <w:proofErr w:type="spellStart"/>
      <w:r w:rsidRPr="00345BF7">
        <w:rPr>
          <w:rFonts w:ascii="Book Antiqua" w:hAnsi="Book Antiqua" w:cs="Arial"/>
          <w:bCs/>
        </w:rPr>
        <w:t>español</w:t>
      </w:r>
      <w:proofErr w:type="spellEnd"/>
      <w:r w:rsidRPr="00345BF7">
        <w:rPr>
          <w:rFonts w:ascii="Book Antiqua" w:hAnsi="Book Antiqua" w:cs="Arial"/>
          <w:bCs/>
        </w:rPr>
        <w:t>. /</w:t>
      </w:r>
      <w:r>
        <w:rPr>
          <w:rFonts w:ascii="Book Antiqua" w:hAnsi="Book Antiqua" w:cs="Arial"/>
          <w:b/>
        </w:rPr>
        <w:t xml:space="preserve"> </w:t>
      </w:r>
      <w:r w:rsidRPr="00A01CA7">
        <w:rPr>
          <w:rFonts w:ascii="Book Antiqua" w:hAnsi="Book Antiqua" w:cs="Arial"/>
          <w:bCs/>
        </w:rPr>
        <w:t>Only in Spanish.</w:t>
      </w:r>
      <w:r>
        <w:rPr>
          <w:rFonts w:ascii="Book Antiqua" w:hAnsi="Book Antiqua" w:cs="Arial"/>
          <w:b/>
        </w:rPr>
        <w:t xml:space="preserve"> </w:t>
      </w:r>
    </w:p>
    <w:p w14:paraId="7BF9D85D" w14:textId="77777777" w:rsidR="00914A94" w:rsidRPr="006E1DD1" w:rsidRDefault="00914A94" w:rsidP="00914A94">
      <w:pPr>
        <w:numPr>
          <w:ilvl w:val="0"/>
          <w:numId w:val="8"/>
        </w:numPr>
        <w:autoSpaceDE/>
        <w:autoSpaceDN/>
        <w:adjustRightInd/>
        <w:rPr>
          <w:rStyle w:val="Hyperlink"/>
          <w:rFonts w:ascii="Book Antiqua" w:hAnsi="Book Antiqua" w:cs="Arial"/>
          <w:color w:val="auto"/>
          <w:u w:val="none"/>
        </w:rPr>
      </w:pPr>
      <w:hyperlink r:id="rId37" w:history="1">
        <w:r w:rsidRPr="002A3183">
          <w:rPr>
            <w:rStyle w:val="Hyperlink"/>
            <w:rFonts w:ascii="Book Antiqua" w:hAnsi="Book Antiqua" w:cs="Arial"/>
            <w:b/>
          </w:rPr>
          <w:t xml:space="preserve">Tu </w:t>
        </w:r>
        <w:proofErr w:type="spellStart"/>
        <w:r w:rsidRPr="002A3183">
          <w:rPr>
            <w:rStyle w:val="Hyperlink"/>
            <w:rFonts w:ascii="Book Antiqua" w:hAnsi="Book Antiqua" w:cs="Arial"/>
            <w:b/>
          </w:rPr>
          <w:t>nombre</w:t>
        </w:r>
        <w:proofErr w:type="spellEnd"/>
        <w:r w:rsidRPr="002A3183">
          <w:rPr>
            <w:rStyle w:val="Hyperlink"/>
            <w:rFonts w:ascii="Book Antiqua" w:hAnsi="Book Antiqua" w:cs="Arial"/>
            <w:b/>
          </w:rPr>
          <w:t xml:space="preserve"> / Your Name</w:t>
        </w:r>
      </w:hyperlink>
    </w:p>
    <w:p w14:paraId="3AEE51A9" w14:textId="77777777" w:rsidR="00914A94" w:rsidRPr="00EC0FD3" w:rsidRDefault="00914A94" w:rsidP="00914A94">
      <w:pPr>
        <w:numPr>
          <w:ilvl w:val="0"/>
          <w:numId w:val="8"/>
        </w:numPr>
        <w:autoSpaceDE/>
        <w:autoSpaceDN/>
        <w:adjustRightInd/>
        <w:rPr>
          <w:rFonts w:ascii="Book Antiqua" w:hAnsi="Book Antiqua" w:cs="Arial"/>
        </w:rPr>
      </w:pPr>
      <w:hyperlink r:id="rId38" w:history="1">
        <w:r w:rsidRPr="00F55342">
          <w:rPr>
            <w:rStyle w:val="Hyperlink"/>
            <w:rFonts w:ascii="Book Antiqua" w:hAnsi="Book Antiqua" w:cs="Arial"/>
            <w:b/>
          </w:rPr>
          <w:t xml:space="preserve">EL </w:t>
        </w:r>
        <w:proofErr w:type="spellStart"/>
        <w:r w:rsidRPr="00F55342">
          <w:rPr>
            <w:rStyle w:val="Hyperlink"/>
            <w:rFonts w:ascii="Book Antiqua" w:hAnsi="Book Antiqua" w:cs="Arial"/>
            <w:b/>
          </w:rPr>
          <w:t>mensaje</w:t>
        </w:r>
        <w:proofErr w:type="spellEnd"/>
        <w:r w:rsidRPr="00F55342">
          <w:rPr>
            <w:rStyle w:val="Hyperlink"/>
            <w:rFonts w:ascii="Book Antiqua" w:hAnsi="Book Antiqua" w:cs="Arial"/>
            <w:b/>
          </w:rPr>
          <w:t xml:space="preserve"> </w:t>
        </w:r>
        <w:proofErr w:type="spellStart"/>
        <w:r w:rsidRPr="00F55342">
          <w:rPr>
            <w:rStyle w:val="Hyperlink"/>
            <w:rFonts w:ascii="Book Antiqua" w:hAnsi="Book Antiqua" w:cs="Arial"/>
            <w:b/>
          </w:rPr>
          <w:t>que</w:t>
        </w:r>
        <w:proofErr w:type="spellEnd"/>
        <w:r w:rsidRPr="00F55342">
          <w:rPr>
            <w:rStyle w:val="Hyperlink"/>
            <w:rFonts w:ascii="Book Antiqua" w:hAnsi="Book Antiqua" w:cs="Arial"/>
            <w:b/>
          </w:rPr>
          <w:t xml:space="preserve"> hoy </w:t>
        </w:r>
        <w:proofErr w:type="spellStart"/>
        <w:r w:rsidRPr="00F55342">
          <w:rPr>
            <w:rStyle w:val="Hyperlink"/>
            <w:rFonts w:ascii="Book Antiqua" w:hAnsi="Book Antiqua" w:cs="Arial"/>
            <w:b/>
          </w:rPr>
          <w:t>proclamamos</w:t>
        </w:r>
        <w:proofErr w:type="spellEnd"/>
        <w:r w:rsidRPr="00F55342">
          <w:rPr>
            <w:rStyle w:val="Hyperlink"/>
            <w:rFonts w:ascii="Book Antiqua" w:hAnsi="Book Antiqua" w:cs="Arial"/>
            <w:b/>
          </w:rPr>
          <w:t xml:space="preserve"> / Hear the message we now are proclaiming</w:t>
        </w:r>
      </w:hyperlink>
    </w:p>
    <w:p w14:paraId="63BF8D32" w14:textId="77777777" w:rsidR="00914A94" w:rsidRDefault="00914A94" w:rsidP="00914A94">
      <w:pPr>
        <w:numPr>
          <w:ilvl w:val="0"/>
          <w:numId w:val="8"/>
        </w:numPr>
        <w:autoSpaceDE/>
        <w:autoSpaceDN/>
        <w:adjustRightInd/>
        <w:rPr>
          <w:rFonts w:ascii="Book Antiqua" w:hAnsi="Book Antiqua" w:cs="Arial"/>
        </w:rPr>
      </w:pPr>
      <w:hyperlink r:id="rId39" w:history="1">
        <w:proofErr w:type="spellStart"/>
        <w:r w:rsidRPr="002A3183">
          <w:rPr>
            <w:rStyle w:val="Hyperlink"/>
            <w:rFonts w:ascii="Book Antiqua" w:hAnsi="Book Antiqua" w:cs="Arial"/>
            <w:b/>
          </w:rPr>
          <w:t>Dulcemente</w:t>
        </w:r>
        <w:proofErr w:type="spellEnd"/>
        <w:r w:rsidRPr="002A3183">
          <w:rPr>
            <w:rStyle w:val="Hyperlink"/>
            <w:rFonts w:ascii="Book Antiqua" w:hAnsi="Book Antiqua" w:cs="Arial"/>
            <w:b/>
          </w:rPr>
          <w:t xml:space="preserve"> </w:t>
        </w:r>
        <w:proofErr w:type="spellStart"/>
        <w:r w:rsidRPr="002A3183">
          <w:rPr>
            <w:rStyle w:val="Hyperlink"/>
            <w:rFonts w:ascii="Book Antiqua" w:hAnsi="Book Antiqua" w:cs="Arial"/>
            <w:b/>
          </w:rPr>
          <w:t>quebrantado</w:t>
        </w:r>
        <w:proofErr w:type="spellEnd"/>
        <w:r w:rsidRPr="002A3183">
          <w:rPr>
            <w:rStyle w:val="Hyperlink"/>
            <w:rFonts w:ascii="Book Antiqua" w:hAnsi="Book Antiqua" w:cs="Arial"/>
            <w:b/>
          </w:rPr>
          <w:t xml:space="preserve"> / Sweetly Broken</w:t>
        </w:r>
      </w:hyperlink>
    </w:p>
    <w:p w14:paraId="469897F9" w14:textId="77777777" w:rsidR="00914A94" w:rsidRPr="002A3183" w:rsidRDefault="00914A94" w:rsidP="00914A94">
      <w:pPr>
        <w:numPr>
          <w:ilvl w:val="0"/>
          <w:numId w:val="8"/>
        </w:numPr>
        <w:autoSpaceDE/>
        <w:autoSpaceDN/>
        <w:adjustRightInd/>
        <w:rPr>
          <w:rFonts w:ascii="Book Antiqua" w:hAnsi="Book Antiqua" w:cs="Arial"/>
          <w:b/>
          <w:bCs/>
        </w:rPr>
      </w:pPr>
      <w:hyperlink r:id="rId40" w:history="1">
        <w:proofErr w:type="spellStart"/>
        <w:r w:rsidRPr="002A3183">
          <w:rPr>
            <w:rStyle w:val="Hyperlink"/>
            <w:rFonts w:ascii="Book Antiqua" w:hAnsi="Book Antiqua" w:cs="Arial"/>
            <w:b/>
            <w:bCs/>
          </w:rPr>
          <w:t>Instrumento</w:t>
        </w:r>
        <w:proofErr w:type="spellEnd"/>
        <w:r w:rsidRPr="002A3183">
          <w:rPr>
            <w:rStyle w:val="Hyperlink"/>
            <w:rFonts w:ascii="Book Antiqua" w:hAnsi="Book Antiqua" w:cs="Arial"/>
            <w:b/>
            <w:bCs/>
          </w:rPr>
          <w:t xml:space="preserve"> de </w:t>
        </w:r>
        <w:proofErr w:type="spellStart"/>
        <w:r w:rsidRPr="002A3183">
          <w:rPr>
            <w:rStyle w:val="Hyperlink"/>
            <w:rFonts w:ascii="Book Antiqua" w:hAnsi="Book Antiqua" w:cs="Arial"/>
            <w:b/>
            <w:bCs/>
          </w:rPr>
          <w:t>tu</w:t>
        </w:r>
        <w:proofErr w:type="spellEnd"/>
        <w:r w:rsidRPr="002A3183">
          <w:rPr>
            <w:rStyle w:val="Hyperlink"/>
            <w:rFonts w:ascii="Book Antiqua" w:hAnsi="Book Antiqua" w:cs="Arial"/>
            <w:b/>
            <w:bCs/>
          </w:rPr>
          <w:t xml:space="preserve"> </w:t>
        </w:r>
        <w:proofErr w:type="spellStart"/>
        <w:r w:rsidRPr="002A3183">
          <w:rPr>
            <w:rStyle w:val="Hyperlink"/>
            <w:rFonts w:ascii="Book Antiqua" w:hAnsi="Book Antiqua" w:cs="Arial"/>
            <w:b/>
            <w:bCs/>
          </w:rPr>
          <w:t>paz</w:t>
        </w:r>
        <w:proofErr w:type="spellEnd"/>
      </w:hyperlink>
      <w:r>
        <w:rPr>
          <w:rFonts w:ascii="Book Antiqua" w:hAnsi="Book Antiqua" w:cs="Arial"/>
          <w:b/>
          <w:bCs/>
        </w:rPr>
        <w:t xml:space="preserve"> (Instrument of peace): </w:t>
      </w:r>
      <w:proofErr w:type="spellStart"/>
      <w:r w:rsidRPr="00345BF7">
        <w:rPr>
          <w:rFonts w:ascii="Book Antiqua" w:hAnsi="Book Antiqua" w:cs="Arial"/>
          <w:bCs/>
        </w:rPr>
        <w:t>Sólo</w:t>
      </w:r>
      <w:proofErr w:type="spellEnd"/>
      <w:r w:rsidRPr="00345BF7">
        <w:rPr>
          <w:rFonts w:ascii="Book Antiqua" w:hAnsi="Book Antiqua" w:cs="Arial"/>
          <w:bCs/>
        </w:rPr>
        <w:t xml:space="preserve"> </w:t>
      </w:r>
      <w:proofErr w:type="spellStart"/>
      <w:r w:rsidRPr="00345BF7">
        <w:rPr>
          <w:rFonts w:ascii="Book Antiqua" w:hAnsi="Book Antiqua" w:cs="Arial"/>
          <w:bCs/>
        </w:rPr>
        <w:t>en</w:t>
      </w:r>
      <w:proofErr w:type="spellEnd"/>
      <w:r w:rsidRPr="00345BF7">
        <w:rPr>
          <w:rFonts w:ascii="Book Antiqua" w:hAnsi="Book Antiqua" w:cs="Arial"/>
          <w:bCs/>
        </w:rPr>
        <w:t xml:space="preserve"> </w:t>
      </w:r>
      <w:proofErr w:type="spellStart"/>
      <w:r w:rsidRPr="00345BF7">
        <w:rPr>
          <w:rFonts w:ascii="Book Antiqua" w:hAnsi="Book Antiqua" w:cs="Arial"/>
          <w:bCs/>
        </w:rPr>
        <w:t>español</w:t>
      </w:r>
      <w:proofErr w:type="spellEnd"/>
      <w:r w:rsidRPr="00345BF7">
        <w:rPr>
          <w:rFonts w:ascii="Book Antiqua" w:hAnsi="Book Antiqua" w:cs="Arial"/>
          <w:bCs/>
        </w:rPr>
        <w:t>. /</w:t>
      </w:r>
      <w:r>
        <w:rPr>
          <w:rFonts w:ascii="Book Antiqua" w:hAnsi="Book Antiqua" w:cs="Arial"/>
          <w:b/>
        </w:rPr>
        <w:t xml:space="preserve"> </w:t>
      </w:r>
      <w:r w:rsidRPr="00A01CA7">
        <w:rPr>
          <w:rFonts w:ascii="Book Antiqua" w:hAnsi="Book Antiqua" w:cs="Arial"/>
          <w:bCs/>
        </w:rPr>
        <w:t>Only in Spanish</w:t>
      </w:r>
      <w:r w:rsidRPr="00A01CA7">
        <w:rPr>
          <w:rFonts w:ascii="Book Antiqua" w:hAnsi="Book Antiqua" w:cs="Arial"/>
        </w:rPr>
        <w:t>.</w:t>
      </w:r>
      <w:r>
        <w:rPr>
          <w:rFonts w:ascii="Book Antiqua" w:hAnsi="Book Antiqua" w:cs="Arial"/>
          <w:b/>
          <w:bCs/>
        </w:rPr>
        <w:t xml:space="preserve"> </w:t>
      </w:r>
    </w:p>
    <w:p w14:paraId="670AF901" w14:textId="77777777" w:rsidR="00914A94" w:rsidRDefault="00914A94" w:rsidP="00914A94">
      <w:pPr>
        <w:numPr>
          <w:ilvl w:val="0"/>
          <w:numId w:val="8"/>
        </w:numPr>
        <w:autoSpaceDE/>
        <w:autoSpaceDN/>
        <w:adjustRightInd/>
        <w:rPr>
          <w:rStyle w:val="Hyperlink"/>
          <w:rFonts w:ascii="Book Antiqua" w:hAnsi="Book Antiqua" w:cs="Arial"/>
        </w:rPr>
      </w:pPr>
      <w:hyperlink r:id="rId41" w:history="1">
        <w:proofErr w:type="spellStart"/>
        <w:r w:rsidRPr="008443EF">
          <w:rPr>
            <w:rStyle w:val="Hyperlink"/>
            <w:rFonts w:ascii="Book Antiqua" w:hAnsi="Book Antiqua" w:cs="Arial"/>
            <w:b/>
          </w:rPr>
          <w:t>Instrumento</w:t>
        </w:r>
        <w:proofErr w:type="spellEnd"/>
        <w:r w:rsidRPr="008443EF">
          <w:rPr>
            <w:rStyle w:val="Hyperlink"/>
            <w:rFonts w:ascii="Book Antiqua" w:hAnsi="Book Antiqua" w:cs="Arial"/>
            <w:b/>
          </w:rPr>
          <w:t xml:space="preserve"> de </w:t>
        </w:r>
        <w:proofErr w:type="spellStart"/>
        <w:r w:rsidRPr="008443EF">
          <w:rPr>
            <w:rStyle w:val="Hyperlink"/>
            <w:rFonts w:ascii="Book Antiqua" w:hAnsi="Book Antiqua" w:cs="Arial"/>
            <w:b/>
          </w:rPr>
          <w:t>tu</w:t>
        </w:r>
        <w:proofErr w:type="spellEnd"/>
        <w:r w:rsidRPr="008443EF">
          <w:rPr>
            <w:rStyle w:val="Hyperlink"/>
            <w:rFonts w:ascii="Book Antiqua" w:hAnsi="Book Antiqua" w:cs="Arial"/>
            <w:b/>
          </w:rPr>
          <w:t xml:space="preserve"> </w:t>
        </w:r>
        <w:proofErr w:type="spellStart"/>
        <w:r w:rsidRPr="008443EF">
          <w:rPr>
            <w:rStyle w:val="Hyperlink"/>
            <w:rFonts w:ascii="Book Antiqua" w:hAnsi="Book Antiqua" w:cs="Arial"/>
            <w:b/>
          </w:rPr>
          <w:t>paz</w:t>
        </w:r>
        <w:proofErr w:type="spellEnd"/>
      </w:hyperlink>
      <w:r>
        <w:rPr>
          <w:rFonts w:ascii="Book Antiqua" w:hAnsi="Book Antiqua" w:cs="Arial"/>
          <w:b/>
        </w:rPr>
        <w:t xml:space="preserve"> (Instrument of peace): </w:t>
      </w:r>
      <w:proofErr w:type="spellStart"/>
      <w:r w:rsidRPr="00345BF7">
        <w:rPr>
          <w:rFonts w:ascii="Book Antiqua" w:hAnsi="Book Antiqua" w:cs="Arial"/>
          <w:bCs/>
        </w:rPr>
        <w:t>Sólo</w:t>
      </w:r>
      <w:proofErr w:type="spellEnd"/>
      <w:r w:rsidRPr="00345BF7">
        <w:rPr>
          <w:rFonts w:ascii="Book Antiqua" w:hAnsi="Book Antiqua" w:cs="Arial"/>
          <w:bCs/>
        </w:rPr>
        <w:t xml:space="preserve"> </w:t>
      </w:r>
      <w:proofErr w:type="spellStart"/>
      <w:r w:rsidRPr="00345BF7">
        <w:rPr>
          <w:rFonts w:ascii="Book Antiqua" w:hAnsi="Book Antiqua" w:cs="Arial"/>
          <w:bCs/>
        </w:rPr>
        <w:t>en</w:t>
      </w:r>
      <w:proofErr w:type="spellEnd"/>
      <w:r w:rsidRPr="00345BF7">
        <w:rPr>
          <w:rFonts w:ascii="Book Antiqua" w:hAnsi="Book Antiqua" w:cs="Arial"/>
          <w:bCs/>
        </w:rPr>
        <w:t xml:space="preserve"> </w:t>
      </w:r>
      <w:proofErr w:type="spellStart"/>
      <w:r w:rsidRPr="00345BF7">
        <w:rPr>
          <w:rFonts w:ascii="Book Antiqua" w:hAnsi="Book Antiqua" w:cs="Arial"/>
          <w:bCs/>
        </w:rPr>
        <w:t>español</w:t>
      </w:r>
      <w:proofErr w:type="spellEnd"/>
      <w:r w:rsidRPr="00345BF7">
        <w:rPr>
          <w:rFonts w:ascii="Book Antiqua" w:hAnsi="Book Antiqua" w:cs="Arial"/>
          <w:bCs/>
        </w:rPr>
        <w:t>. /</w:t>
      </w:r>
      <w:r>
        <w:rPr>
          <w:rFonts w:ascii="Book Antiqua" w:hAnsi="Book Antiqua" w:cs="Arial"/>
          <w:b/>
        </w:rPr>
        <w:t xml:space="preserve"> </w:t>
      </w:r>
      <w:r w:rsidRPr="00A01CA7">
        <w:rPr>
          <w:rFonts w:ascii="Book Antiqua" w:hAnsi="Book Antiqua" w:cs="Arial"/>
          <w:bCs/>
        </w:rPr>
        <w:t>Only in Spanish.</w:t>
      </w:r>
      <w:r>
        <w:rPr>
          <w:rFonts w:ascii="Book Antiqua" w:hAnsi="Book Antiqua" w:cs="Arial"/>
          <w:b/>
        </w:rPr>
        <w:t xml:space="preserve"> </w:t>
      </w:r>
    </w:p>
    <w:p w14:paraId="2AFF9B7E" w14:textId="021FE24F" w:rsidR="00914A94" w:rsidRPr="00F55342" w:rsidRDefault="00914A94" w:rsidP="00914A94">
      <w:pPr>
        <w:numPr>
          <w:ilvl w:val="0"/>
          <w:numId w:val="8"/>
        </w:numPr>
        <w:autoSpaceDE/>
        <w:autoSpaceDN/>
        <w:adjustRightInd/>
        <w:rPr>
          <w:rFonts w:ascii="Book Antiqua" w:hAnsi="Book Antiqua" w:cs="Arial"/>
          <w:color w:val="538135"/>
          <w:u w:val="single"/>
        </w:rPr>
      </w:pPr>
      <w:hyperlink r:id="rId42" w:history="1">
        <w:r w:rsidRPr="00DC2F05">
          <w:rPr>
            <w:rStyle w:val="Hyperlink"/>
            <w:rFonts w:ascii="Book Antiqua" w:hAnsi="Book Antiqua" w:cs="Arial"/>
            <w:b/>
          </w:rPr>
          <w:t xml:space="preserve">Ya se </w:t>
        </w:r>
        <w:proofErr w:type="spellStart"/>
        <w:r w:rsidRPr="00DC2F05">
          <w:rPr>
            <w:rStyle w:val="Hyperlink"/>
            <w:rFonts w:ascii="Book Antiqua" w:hAnsi="Book Antiqua" w:cs="Arial"/>
            <w:b/>
          </w:rPr>
          <w:t>irá</w:t>
        </w:r>
        <w:proofErr w:type="spellEnd"/>
        <w:r w:rsidRPr="00DC2F05">
          <w:rPr>
            <w:rStyle w:val="Hyperlink"/>
            <w:rFonts w:ascii="Book Antiqua" w:hAnsi="Book Antiqua" w:cs="Arial"/>
            <w:b/>
          </w:rPr>
          <w:t xml:space="preserve"> de la </w:t>
        </w:r>
        <w:proofErr w:type="spellStart"/>
        <w:r w:rsidRPr="00DC2F05">
          <w:rPr>
            <w:rStyle w:val="Hyperlink"/>
            <w:rFonts w:ascii="Book Antiqua" w:hAnsi="Book Antiqua" w:cs="Arial"/>
            <w:b/>
          </w:rPr>
          <w:t>noche</w:t>
        </w:r>
        <w:proofErr w:type="spellEnd"/>
      </w:hyperlink>
      <w:r>
        <w:rPr>
          <w:rFonts w:ascii="Book Antiqua" w:hAnsi="Book Antiqua" w:cs="Arial"/>
          <w:b/>
        </w:rPr>
        <w:t xml:space="preserve"> (The night will be gone): </w:t>
      </w:r>
      <w:proofErr w:type="spellStart"/>
      <w:r w:rsidRPr="00345BF7">
        <w:rPr>
          <w:rFonts w:ascii="Book Antiqua" w:hAnsi="Book Antiqua" w:cs="Arial"/>
          <w:bCs/>
        </w:rPr>
        <w:t>Sólo</w:t>
      </w:r>
      <w:proofErr w:type="spellEnd"/>
      <w:r w:rsidRPr="00345BF7">
        <w:rPr>
          <w:rFonts w:ascii="Book Antiqua" w:hAnsi="Book Antiqua" w:cs="Arial"/>
          <w:bCs/>
        </w:rPr>
        <w:t xml:space="preserve"> </w:t>
      </w:r>
      <w:proofErr w:type="spellStart"/>
      <w:r w:rsidRPr="00345BF7">
        <w:rPr>
          <w:rFonts w:ascii="Book Antiqua" w:hAnsi="Book Antiqua" w:cs="Arial"/>
          <w:bCs/>
        </w:rPr>
        <w:t>en</w:t>
      </w:r>
      <w:proofErr w:type="spellEnd"/>
      <w:r w:rsidRPr="00345BF7">
        <w:rPr>
          <w:rFonts w:ascii="Book Antiqua" w:hAnsi="Book Antiqua" w:cs="Arial"/>
          <w:bCs/>
        </w:rPr>
        <w:t xml:space="preserve"> </w:t>
      </w:r>
      <w:proofErr w:type="spellStart"/>
      <w:r w:rsidRPr="00345BF7">
        <w:rPr>
          <w:rFonts w:ascii="Book Antiqua" w:hAnsi="Book Antiqua" w:cs="Arial"/>
          <w:bCs/>
        </w:rPr>
        <w:t>español</w:t>
      </w:r>
      <w:proofErr w:type="spellEnd"/>
      <w:r w:rsidRPr="00345BF7">
        <w:rPr>
          <w:rFonts w:ascii="Book Antiqua" w:hAnsi="Book Antiqua" w:cs="Arial"/>
          <w:bCs/>
        </w:rPr>
        <w:t>. /</w:t>
      </w:r>
      <w:r>
        <w:rPr>
          <w:rFonts w:ascii="Book Antiqua" w:hAnsi="Book Antiqua" w:cs="Arial"/>
          <w:b/>
        </w:rPr>
        <w:t xml:space="preserve"> </w:t>
      </w:r>
      <w:r w:rsidRPr="00A01CA7">
        <w:rPr>
          <w:rFonts w:ascii="Book Antiqua" w:hAnsi="Book Antiqua" w:cs="Arial"/>
          <w:bCs/>
        </w:rPr>
        <w:t>Only in Spanish.</w:t>
      </w:r>
      <w:r>
        <w:rPr>
          <w:rFonts w:ascii="Book Antiqua" w:hAnsi="Book Antiqua" w:cs="Arial"/>
          <w:b/>
        </w:rPr>
        <w:t xml:space="preserve"> </w:t>
      </w:r>
    </w:p>
    <w:p w14:paraId="2AFCFB7B" w14:textId="4E945981" w:rsidR="00914A94" w:rsidRPr="00A33B3C" w:rsidRDefault="00914A94" w:rsidP="00914A94">
      <w:pPr>
        <w:numPr>
          <w:ilvl w:val="0"/>
          <w:numId w:val="8"/>
        </w:numPr>
        <w:autoSpaceDE/>
        <w:autoSpaceDN/>
        <w:adjustRightInd/>
        <w:rPr>
          <w:rFonts w:ascii="Book Antiqua" w:hAnsi="Book Antiqua" w:cs="Arial"/>
          <w:color w:val="538135"/>
          <w:u w:val="single"/>
        </w:rPr>
      </w:pPr>
      <w:hyperlink r:id="rId43" w:history="1">
        <w:proofErr w:type="spellStart"/>
        <w:r w:rsidRPr="00DC2F05">
          <w:rPr>
            <w:rStyle w:val="Hyperlink"/>
            <w:rFonts w:ascii="Book Antiqua" w:hAnsi="Book Antiqua" w:cs="Arial"/>
            <w:b/>
          </w:rPr>
          <w:t>Úsame</w:t>
        </w:r>
        <w:proofErr w:type="spellEnd"/>
        <w:r w:rsidRPr="00DC2F05">
          <w:rPr>
            <w:rStyle w:val="Hyperlink"/>
            <w:rFonts w:ascii="Book Antiqua" w:hAnsi="Book Antiqua" w:cs="Arial"/>
            <w:b/>
          </w:rPr>
          <w:t xml:space="preserve"> </w:t>
        </w:r>
        <w:proofErr w:type="spellStart"/>
        <w:r w:rsidRPr="00DC2F05">
          <w:rPr>
            <w:rStyle w:val="Hyperlink"/>
            <w:rFonts w:ascii="Book Antiqua" w:hAnsi="Book Antiqua" w:cs="Arial"/>
            <w:b/>
          </w:rPr>
          <w:t>Señor</w:t>
        </w:r>
        <w:proofErr w:type="spellEnd"/>
      </w:hyperlink>
      <w:r>
        <w:rPr>
          <w:rFonts w:ascii="Book Antiqua" w:hAnsi="Book Antiqua" w:cs="Arial"/>
          <w:b/>
        </w:rPr>
        <w:t xml:space="preserve"> (Lord, use me): </w:t>
      </w:r>
      <w:proofErr w:type="spellStart"/>
      <w:r w:rsidRPr="00345BF7">
        <w:rPr>
          <w:rFonts w:ascii="Book Antiqua" w:hAnsi="Book Antiqua" w:cs="Arial"/>
          <w:bCs/>
        </w:rPr>
        <w:t>Sólo</w:t>
      </w:r>
      <w:proofErr w:type="spellEnd"/>
      <w:r w:rsidRPr="00345BF7">
        <w:rPr>
          <w:rFonts w:ascii="Book Antiqua" w:hAnsi="Book Antiqua" w:cs="Arial"/>
          <w:bCs/>
        </w:rPr>
        <w:t xml:space="preserve"> </w:t>
      </w:r>
      <w:proofErr w:type="spellStart"/>
      <w:r w:rsidRPr="00345BF7">
        <w:rPr>
          <w:rFonts w:ascii="Book Antiqua" w:hAnsi="Book Antiqua" w:cs="Arial"/>
          <w:bCs/>
        </w:rPr>
        <w:t>en</w:t>
      </w:r>
      <w:proofErr w:type="spellEnd"/>
      <w:r w:rsidRPr="00345BF7">
        <w:rPr>
          <w:rFonts w:ascii="Book Antiqua" w:hAnsi="Book Antiqua" w:cs="Arial"/>
          <w:bCs/>
        </w:rPr>
        <w:t xml:space="preserve"> </w:t>
      </w:r>
      <w:proofErr w:type="spellStart"/>
      <w:r w:rsidRPr="00345BF7">
        <w:rPr>
          <w:rFonts w:ascii="Book Antiqua" w:hAnsi="Book Antiqua" w:cs="Arial"/>
          <w:bCs/>
        </w:rPr>
        <w:t>español</w:t>
      </w:r>
      <w:proofErr w:type="spellEnd"/>
      <w:r w:rsidRPr="00345BF7">
        <w:rPr>
          <w:rFonts w:ascii="Book Antiqua" w:hAnsi="Book Antiqua" w:cs="Arial"/>
          <w:bCs/>
        </w:rPr>
        <w:t>. /</w:t>
      </w:r>
      <w:r>
        <w:rPr>
          <w:rFonts w:ascii="Book Antiqua" w:hAnsi="Book Antiqua" w:cs="Arial"/>
          <w:b/>
        </w:rPr>
        <w:t xml:space="preserve"> </w:t>
      </w:r>
      <w:r w:rsidRPr="00A01CA7">
        <w:rPr>
          <w:rFonts w:ascii="Book Antiqua" w:hAnsi="Book Antiqua" w:cs="Arial"/>
          <w:bCs/>
        </w:rPr>
        <w:t>Only in Spanish</w:t>
      </w:r>
      <w:r>
        <w:rPr>
          <w:rFonts w:ascii="Book Antiqua" w:hAnsi="Book Antiqua" w:cs="Arial"/>
          <w:bCs/>
        </w:rPr>
        <w:t>.</w:t>
      </w:r>
    </w:p>
    <w:p w14:paraId="464854D5" w14:textId="77777777" w:rsidR="00914A94" w:rsidRPr="000544DD" w:rsidRDefault="00914A94" w:rsidP="00914A94">
      <w:pPr>
        <w:numPr>
          <w:ilvl w:val="0"/>
          <w:numId w:val="8"/>
        </w:numPr>
        <w:autoSpaceDE/>
        <w:autoSpaceDN/>
        <w:adjustRightInd/>
        <w:rPr>
          <w:rFonts w:ascii="Book Antiqua" w:hAnsi="Book Antiqua" w:cs="Arial"/>
          <w:color w:val="538135"/>
          <w:u w:val="single"/>
        </w:rPr>
      </w:pPr>
      <w:hyperlink r:id="rId44" w:history="1">
        <w:proofErr w:type="spellStart"/>
        <w:r w:rsidRPr="00EA46CB">
          <w:rPr>
            <w:rStyle w:val="Hyperlink"/>
            <w:rFonts w:ascii="Book Antiqua" w:hAnsi="Book Antiqua" w:cs="Arial"/>
            <w:b/>
          </w:rPr>
          <w:t>Enséñame</w:t>
        </w:r>
        <w:proofErr w:type="spellEnd"/>
        <w:r w:rsidRPr="00EA46CB">
          <w:rPr>
            <w:rStyle w:val="Hyperlink"/>
            <w:rFonts w:ascii="Book Antiqua" w:hAnsi="Book Antiqua" w:cs="Arial"/>
            <w:b/>
          </w:rPr>
          <w:t xml:space="preserve"> a </w:t>
        </w:r>
        <w:proofErr w:type="spellStart"/>
        <w:r w:rsidRPr="00EA46CB">
          <w:rPr>
            <w:rStyle w:val="Hyperlink"/>
            <w:rFonts w:ascii="Book Antiqua" w:hAnsi="Book Antiqua" w:cs="Arial"/>
            <w:b/>
          </w:rPr>
          <w:t>perdonar</w:t>
        </w:r>
        <w:proofErr w:type="spellEnd"/>
      </w:hyperlink>
      <w:r w:rsidRPr="00A33B3C">
        <w:rPr>
          <w:rFonts w:ascii="Book Antiqua" w:hAnsi="Book Antiqua" w:cs="Arial"/>
          <w:b/>
        </w:rPr>
        <w:t xml:space="preserve"> (Teach me to forgive):</w:t>
      </w:r>
      <w:r>
        <w:rPr>
          <w:rFonts w:ascii="Book Antiqua" w:hAnsi="Book Antiqua" w:cs="Arial"/>
          <w:bCs/>
        </w:rPr>
        <w:t xml:space="preserve"> </w:t>
      </w:r>
      <w:proofErr w:type="spellStart"/>
      <w:r w:rsidRPr="00345BF7">
        <w:rPr>
          <w:rFonts w:ascii="Book Antiqua" w:hAnsi="Book Antiqua" w:cs="Arial"/>
          <w:bCs/>
        </w:rPr>
        <w:t>Sólo</w:t>
      </w:r>
      <w:proofErr w:type="spellEnd"/>
      <w:r w:rsidRPr="00345BF7">
        <w:rPr>
          <w:rFonts w:ascii="Book Antiqua" w:hAnsi="Book Antiqua" w:cs="Arial"/>
          <w:bCs/>
        </w:rPr>
        <w:t xml:space="preserve"> </w:t>
      </w:r>
      <w:proofErr w:type="spellStart"/>
      <w:r w:rsidRPr="00345BF7">
        <w:rPr>
          <w:rFonts w:ascii="Book Antiqua" w:hAnsi="Book Antiqua" w:cs="Arial"/>
          <w:bCs/>
        </w:rPr>
        <w:t>en</w:t>
      </w:r>
      <w:proofErr w:type="spellEnd"/>
      <w:r w:rsidRPr="00345BF7">
        <w:rPr>
          <w:rFonts w:ascii="Book Antiqua" w:hAnsi="Book Antiqua" w:cs="Arial"/>
          <w:bCs/>
        </w:rPr>
        <w:t xml:space="preserve"> </w:t>
      </w:r>
      <w:proofErr w:type="spellStart"/>
      <w:r w:rsidRPr="00345BF7">
        <w:rPr>
          <w:rFonts w:ascii="Book Antiqua" w:hAnsi="Book Antiqua" w:cs="Arial"/>
          <w:bCs/>
        </w:rPr>
        <w:t>español</w:t>
      </w:r>
      <w:proofErr w:type="spellEnd"/>
      <w:r w:rsidRPr="00345BF7">
        <w:rPr>
          <w:rFonts w:ascii="Book Antiqua" w:hAnsi="Book Antiqua" w:cs="Arial"/>
          <w:bCs/>
        </w:rPr>
        <w:t>. /</w:t>
      </w:r>
      <w:r>
        <w:rPr>
          <w:rFonts w:ascii="Book Antiqua" w:hAnsi="Book Antiqua" w:cs="Arial"/>
          <w:b/>
        </w:rPr>
        <w:t xml:space="preserve"> </w:t>
      </w:r>
      <w:r w:rsidRPr="00A01CA7">
        <w:rPr>
          <w:rFonts w:ascii="Book Antiqua" w:hAnsi="Book Antiqua" w:cs="Arial"/>
          <w:bCs/>
        </w:rPr>
        <w:t>Only in Spanish</w:t>
      </w:r>
      <w:r>
        <w:rPr>
          <w:rFonts w:ascii="Book Antiqua" w:hAnsi="Book Antiqua" w:cs="Arial"/>
          <w:bCs/>
        </w:rPr>
        <w:t>.</w:t>
      </w:r>
    </w:p>
    <w:p w14:paraId="5FEB3D3A" w14:textId="77777777" w:rsidR="00914A94" w:rsidRPr="00EC0FD3" w:rsidRDefault="00914A94" w:rsidP="00914A94">
      <w:pPr>
        <w:numPr>
          <w:ilvl w:val="0"/>
          <w:numId w:val="8"/>
        </w:numPr>
        <w:autoSpaceDE/>
        <w:autoSpaceDN/>
        <w:adjustRightInd/>
        <w:rPr>
          <w:rStyle w:val="Hyperlink"/>
          <w:rFonts w:ascii="Book Antiqua" w:hAnsi="Book Antiqua" w:cs="Arial"/>
        </w:rPr>
      </w:pPr>
      <w:hyperlink r:id="rId45" w:history="1">
        <w:r w:rsidRPr="000544DD">
          <w:rPr>
            <w:rStyle w:val="Hyperlink"/>
            <w:rFonts w:ascii="Book Antiqua" w:hAnsi="Book Antiqua" w:cs="Arial"/>
            <w:b/>
          </w:rPr>
          <w:t xml:space="preserve">Canción del </w:t>
        </w:r>
        <w:proofErr w:type="spellStart"/>
        <w:r w:rsidRPr="000544DD">
          <w:rPr>
            <w:rStyle w:val="Hyperlink"/>
            <w:rFonts w:ascii="Book Antiqua" w:hAnsi="Book Antiqua" w:cs="Arial"/>
            <w:b/>
          </w:rPr>
          <w:t>cuidado</w:t>
        </w:r>
        <w:proofErr w:type="spellEnd"/>
      </w:hyperlink>
      <w:r w:rsidRPr="000544DD">
        <w:rPr>
          <w:rFonts w:ascii="Book Antiqua" w:hAnsi="Book Antiqua" w:cs="Arial"/>
          <w:b/>
        </w:rPr>
        <w:t xml:space="preserve"> (Song of care):</w:t>
      </w:r>
      <w:r>
        <w:rPr>
          <w:rFonts w:ascii="Book Antiqua" w:hAnsi="Book Antiqua" w:cs="Arial"/>
          <w:bCs/>
        </w:rPr>
        <w:t xml:space="preserve"> </w:t>
      </w:r>
      <w:proofErr w:type="spellStart"/>
      <w:r w:rsidRPr="00345BF7">
        <w:rPr>
          <w:rFonts w:ascii="Book Antiqua" w:hAnsi="Book Antiqua" w:cs="Arial"/>
          <w:bCs/>
        </w:rPr>
        <w:t>Sólo</w:t>
      </w:r>
      <w:proofErr w:type="spellEnd"/>
      <w:r w:rsidRPr="00345BF7">
        <w:rPr>
          <w:rFonts w:ascii="Book Antiqua" w:hAnsi="Book Antiqua" w:cs="Arial"/>
          <w:bCs/>
        </w:rPr>
        <w:t xml:space="preserve"> </w:t>
      </w:r>
      <w:proofErr w:type="spellStart"/>
      <w:r w:rsidRPr="00345BF7">
        <w:rPr>
          <w:rFonts w:ascii="Book Antiqua" w:hAnsi="Book Antiqua" w:cs="Arial"/>
          <w:bCs/>
        </w:rPr>
        <w:t>en</w:t>
      </w:r>
      <w:proofErr w:type="spellEnd"/>
      <w:r w:rsidRPr="00345BF7">
        <w:rPr>
          <w:rFonts w:ascii="Book Antiqua" w:hAnsi="Book Antiqua" w:cs="Arial"/>
          <w:bCs/>
        </w:rPr>
        <w:t xml:space="preserve"> </w:t>
      </w:r>
      <w:proofErr w:type="spellStart"/>
      <w:r w:rsidRPr="00345BF7">
        <w:rPr>
          <w:rFonts w:ascii="Book Antiqua" w:hAnsi="Book Antiqua" w:cs="Arial"/>
          <w:bCs/>
        </w:rPr>
        <w:t>español</w:t>
      </w:r>
      <w:proofErr w:type="spellEnd"/>
      <w:r w:rsidRPr="00345BF7">
        <w:rPr>
          <w:rFonts w:ascii="Book Antiqua" w:hAnsi="Book Antiqua" w:cs="Arial"/>
          <w:bCs/>
        </w:rPr>
        <w:t>. /</w:t>
      </w:r>
      <w:r>
        <w:rPr>
          <w:rFonts w:ascii="Book Antiqua" w:hAnsi="Book Antiqua" w:cs="Arial"/>
          <w:b/>
        </w:rPr>
        <w:t xml:space="preserve"> </w:t>
      </w:r>
      <w:r w:rsidRPr="00A01CA7">
        <w:rPr>
          <w:rFonts w:ascii="Book Antiqua" w:hAnsi="Book Antiqua" w:cs="Arial"/>
          <w:bCs/>
        </w:rPr>
        <w:t>Only in Spanish</w:t>
      </w:r>
      <w:r>
        <w:rPr>
          <w:rFonts w:ascii="Book Antiqua" w:hAnsi="Book Antiqua" w:cs="Arial"/>
          <w:bCs/>
        </w:rPr>
        <w:t>.</w:t>
      </w:r>
    </w:p>
    <w:p w14:paraId="6D2B9FA5" w14:textId="77777777" w:rsidR="001C6DB8" w:rsidRPr="00D43173" w:rsidRDefault="001C6DB8" w:rsidP="00C41F6A">
      <w:pPr>
        <w:rPr>
          <w:rFonts w:ascii="Book Antiqua" w:hAnsi="Book Antiqua" w:cs="Palatino"/>
          <w:b/>
          <w:lang w:val="es-ES"/>
        </w:rPr>
      </w:pPr>
    </w:p>
    <w:p w14:paraId="3FD7DC67" w14:textId="1BFDA83B" w:rsidR="006A37C3" w:rsidRPr="00D43173" w:rsidRDefault="006A37C3" w:rsidP="00C41F6A">
      <w:pPr>
        <w:rPr>
          <w:rFonts w:ascii="Book Antiqua" w:hAnsi="Book Antiqua" w:cs="Palatino"/>
          <w:i/>
          <w:color w:val="FF0000"/>
          <w:sz w:val="20"/>
          <w:lang w:val="es-ES"/>
        </w:rPr>
      </w:pPr>
      <w:r w:rsidRPr="00D43173">
        <w:rPr>
          <w:rFonts w:ascii="Book Antiqua" w:hAnsi="Book Antiqua" w:cs="Palatino"/>
          <w:b/>
          <w:lang w:val="es-ES"/>
        </w:rPr>
        <w:t>ORACIONES DE INTERCESIÓN</w:t>
      </w:r>
      <w:r w:rsidR="009836A1" w:rsidRPr="00D43173">
        <w:rPr>
          <w:rFonts w:ascii="Book Antiqua" w:hAnsi="Book Antiqua" w:cs="Palatino"/>
          <w:b/>
          <w:lang w:val="es-ES"/>
        </w:rPr>
        <w:t xml:space="preserve"> / PRAYERS OF INTERCESSION</w:t>
      </w:r>
      <w:r w:rsidRPr="00D43173">
        <w:rPr>
          <w:rFonts w:ascii="Book Antiqua" w:hAnsi="Book Antiqua" w:cs="Palatino"/>
          <w:lang w:val="es-ES"/>
        </w:rPr>
        <w:t xml:space="preserve"> </w:t>
      </w:r>
    </w:p>
    <w:p w14:paraId="14C09C7C" w14:textId="6DCB2FA9" w:rsidR="00104DA6" w:rsidRPr="00D43173" w:rsidRDefault="00A64D08" w:rsidP="00FD24E4">
      <w:pPr>
        <w:numPr>
          <w:ilvl w:val="0"/>
          <w:numId w:val="2"/>
        </w:numPr>
        <w:rPr>
          <w:rStyle w:val="Hyperlink"/>
          <w:rFonts w:ascii="Book Antiqua" w:hAnsi="Book Antiqua" w:cs="Palatino"/>
          <w:color w:val="auto"/>
          <w:u w:val="none"/>
          <w:lang w:val="es-ES"/>
        </w:rPr>
      </w:pPr>
      <w:r w:rsidRPr="00D43173">
        <w:rPr>
          <w:rFonts w:ascii="Book Antiqua" w:hAnsi="Book Antiqua" w:cs="Palatino"/>
          <w:lang w:val="es-ES"/>
        </w:rPr>
        <w:t>La Rvda. Magdalena I. García comparte oraciones y recursos en español e inglés conectad</w:t>
      </w:r>
      <w:r w:rsidR="00B174D2" w:rsidRPr="00D43173">
        <w:rPr>
          <w:rFonts w:ascii="Book Antiqua" w:hAnsi="Book Antiqua" w:cs="Palatino"/>
          <w:lang w:val="es-ES"/>
        </w:rPr>
        <w:t>o</w:t>
      </w:r>
      <w:r w:rsidRPr="00D43173">
        <w:rPr>
          <w:rFonts w:ascii="Book Antiqua" w:hAnsi="Book Antiqua" w:cs="Palatino"/>
          <w:lang w:val="es-ES"/>
        </w:rPr>
        <w:t>s con las lecturas del leccionario</w:t>
      </w:r>
      <w:r w:rsidR="00230BCD" w:rsidRPr="00D43173">
        <w:rPr>
          <w:rFonts w:ascii="Book Antiqua" w:hAnsi="Book Antiqua" w:cs="Palatino"/>
          <w:lang w:val="es-ES"/>
        </w:rPr>
        <w:t xml:space="preserve"> / The Rev. Magdalena I. García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in Spanish and English </w:t>
      </w:r>
      <w:proofErr w:type="spellStart"/>
      <w:r w:rsidR="00230BCD" w:rsidRPr="00D43173">
        <w:rPr>
          <w:rFonts w:ascii="Book Antiqua" w:hAnsi="Book Antiqua" w:cs="Palatino"/>
          <w:lang w:val="es-ES"/>
        </w:rPr>
        <w:t>that</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correspond</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to</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lectionary</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passages</w:t>
      </w:r>
      <w:proofErr w:type="spellEnd"/>
      <w:r w:rsidR="005646CD" w:rsidRPr="00D43173">
        <w:rPr>
          <w:rFonts w:ascii="Book Antiqua" w:hAnsi="Book Antiqua" w:cs="Palatino"/>
          <w:lang w:val="es-ES"/>
        </w:rPr>
        <w:t xml:space="preserve">: </w:t>
      </w:r>
      <w:hyperlink r:id="rId46" w:history="1">
        <w:r w:rsidR="008E0AA0" w:rsidRPr="00595A9A">
          <w:rPr>
            <w:rStyle w:val="Hyperlink"/>
            <w:rFonts w:ascii="Book Antiqua" w:hAnsi="Book Antiqua" w:cs="Palatino"/>
            <w:lang w:val="es-ES"/>
          </w:rPr>
          <w:t>https://justleros.blogspot.com/</w:t>
        </w:r>
      </w:hyperlink>
      <w:r w:rsidR="00BC73BA" w:rsidRPr="00D43173">
        <w:rPr>
          <w:rStyle w:val="Hyperlink"/>
          <w:rFonts w:ascii="Book Antiqua" w:hAnsi="Book Antiqua" w:cs="Palatino"/>
          <w:lang w:val="es-ES"/>
        </w:rPr>
        <w:t xml:space="preserve"> </w:t>
      </w:r>
    </w:p>
    <w:p w14:paraId="5C6EDCA4" w14:textId="13C7700B" w:rsidR="00914A94" w:rsidRPr="008764C7" w:rsidRDefault="00914A94" w:rsidP="00914A94">
      <w:pPr>
        <w:numPr>
          <w:ilvl w:val="1"/>
          <w:numId w:val="2"/>
        </w:numPr>
        <w:autoSpaceDE/>
        <w:autoSpaceDN/>
        <w:adjustRightInd/>
        <w:rPr>
          <w:rFonts w:ascii="Book Antiqua" w:hAnsi="Book Antiqua" w:cs="Palatino"/>
          <w:lang w:val="es-US"/>
        </w:rPr>
      </w:pPr>
      <w:hyperlink r:id="rId47" w:history="1">
        <w:r w:rsidRPr="008764C7">
          <w:rPr>
            <w:rStyle w:val="Hyperlink"/>
            <w:rFonts w:ascii="Book Antiqua" w:hAnsi="Book Antiqua"/>
          </w:rPr>
          <w:t xml:space="preserve">Las </w:t>
        </w:r>
        <w:proofErr w:type="spellStart"/>
        <w:r w:rsidRPr="008764C7">
          <w:rPr>
            <w:rStyle w:val="Hyperlink"/>
            <w:rFonts w:ascii="Book Antiqua" w:hAnsi="Book Antiqua"/>
          </w:rPr>
          <w:t>matemáticas</w:t>
        </w:r>
        <w:proofErr w:type="spellEnd"/>
        <w:r w:rsidRPr="008764C7">
          <w:rPr>
            <w:rStyle w:val="Hyperlink"/>
            <w:rFonts w:ascii="Book Antiqua" w:hAnsi="Book Antiqua"/>
          </w:rPr>
          <w:t xml:space="preserve"> del </w:t>
        </w:r>
        <w:proofErr w:type="spellStart"/>
        <w:r w:rsidRPr="008764C7">
          <w:rPr>
            <w:rStyle w:val="Hyperlink"/>
            <w:rFonts w:ascii="Book Antiqua" w:hAnsi="Book Antiqua"/>
          </w:rPr>
          <w:t>perdón</w:t>
        </w:r>
        <w:proofErr w:type="spellEnd"/>
        <w:r w:rsidRPr="008764C7">
          <w:rPr>
            <w:rStyle w:val="Hyperlink"/>
            <w:rFonts w:ascii="Book Antiqua" w:hAnsi="Book Antiqua"/>
          </w:rPr>
          <w:t xml:space="preserve"> / The Mathematics of Forgiveness</w:t>
        </w:r>
      </w:hyperlink>
    </w:p>
    <w:p w14:paraId="60AC9C7C" w14:textId="65220786" w:rsidR="00D92403" w:rsidRPr="00914A94" w:rsidRDefault="00914A94" w:rsidP="00DA0B3D">
      <w:pPr>
        <w:numPr>
          <w:ilvl w:val="1"/>
          <w:numId w:val="2"/>
        </w:numPr>
        <w:autoSpaceDE/>
        <w:autoSpaceDN/>
        <w:adjustRightInd/>
        <w:rPr>
          <w:rFonts w:ascii="Book Antiqua" w:hAnsi="Book Antiqua" w:cs="Palatino"/>
          <w:lang w:val="es-ES"/>
        </w:rPr>
      </w:pPr>
      <w:hyperlink r:id="rId48" w:history="1">
        <w:r w:rsidRPr="00914A94">
          <w:rPr>
            <w:rStyle w:val="Hyperlink"/>
            <w:rFonts w:ascii="Book Antiqua" w:hAnsi="Book Antiqua"/>
          </w:rPr>
          <w:t xml:space="preserve">No </w:t>
        </w:r>
        <w:proofErr w:type="spellStart"/>
        <w:r w:rsidRPr="00914A94">
          <w:rPr>
            <w:rStyle w:val="Hyperlink"/>
            <w:rFonts w:ascii="Book Antiqua" w:hAnsi="Book Antiqua"/>
          </w:rPr>
          <w:t>somos</w:t>
        </w:r>
        <w:proofErr w:type="spellEnd"/>
        <w:r w:rsidRPr="00914A94">
          <w:rPr>
            <w:rStyle w:val="Hyperlink"/>
            <w:rFonts w:ascii="Book Antiqua" w:hAnsi="Book Antiqua"/>
          </w:rPr>
          <w:t xml:space="preserve"> </w:t>
        </w:r>
        <w:proofErr w:type="spellStart"/>
        <w:r w:rsidRPr="00914A94">
          <w:rPr>
            <w:rStyle w:val="Hyperlink"/>
            <w:rFonts w:ascii="Book Antiqua" w:hAnsi="Book Antiqua"/>
          </w:rPr>
          <w:t>libres</w:t>
        </w:r>
        <w:proofErr w:type="spellEnd"/>
        <w:r w:rsidRPr="00914A94">
          <w:rPr>
            <w:rStyle w:val="Hyperlink"/>
            <w:rFonts w:ascii="Book Antiqua" w:hAnsi="Book Antiqua"/>
          </w:rPr>
          <w:t xml:space="preserve"> / We Are Not Free</w:t>
        </w:r>
      </w:hyperlink>
      <w:r w:rsidR="006A7C2D">
        <w:t xml:space="preserve"> </w:t>
      </w:r>
    </w:p>
    <w:p w14:paraId="0C977A90" w14:textId="1BC7F271" w:rsidR="008B764E" w:rsidRPr="00D43173" w:rsidRDefault="00A64D08" w:rsidP="00104DA6">
      <w:pPr>
        <w:numPr>
          <w:ilvl w:val="0"/>
          <w:numId w:val="2"/>
        </w:numPr>
        <w:autoSpaceDE/>
        <w:autoSpaceDN/>
        <w:adjustRightInd/>
        <w:rPr>
          <w:rFonts w:ascii="Book Antiqua" w:hAnsi="Book Antiqua" w:cs="Palatino"/>
          <w:lang w:val="es-ES"/>
        </w:rPr>
      </w:pPr>
      <w:r w:rsidRPr="00D43173">
        <w:rPr>
          <w:rFonts w:ascii="Book Antiqua" w:hAnsi="Book Antiqua" w:cs="Palatino"/>
          <w:lang w:val="es-ES"/>
        </w:rPr>
        <w:t xml:space="preserve">El Rvdo. Gerardo Carlos C. Oberman comparte oraciones y escritos en español que conectan con las lecturas del leccionario en su página de </w:t>
      </w:r>
      <w:hyperlink r:id="rId49" w:history="1">
        <w:r w:rsidRPr="00D43173">
          <w:rPr>
            <w:rStyle w:val="Hyperlink"/>
            <w:rFonts w:ascii="Book Antiqua" w:hAnsi="Book Antiqua" w:cs="Palatino"/>
            <w:lang w:val="es-ES"/>
          </w:rPr>
          <w:t>Facebook</w:t>
        </w:r>
      </w:hyperlink>
      <w:r w:rsidRPr="00D43173">
        <w:rPr>
          <w:rFonts w:ascii="Book Antiqua" w:hAnsi="Book Antiqua" w:cs="Palatino"/>
          <w:lang w:val="es-ES"/>
        </w:rPr>
        <w:t xml:space="preserve">. </w:t>
      </w:r>
      <w:r w:rsidR="00230BCD" w:rsidRPr="00D43173">
        <w:rPr>
          <w:rFonts w:ascii="Book Antiqua" w:hAnsi="Book Antiqua" w:cs="Palatino"/>
          <w:lang w:val="es-ES"/>
        </w:rPr>
        <w:t xml:space="preserve">/ The Rev. Gerardo Carlos C. Oberman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writings</w:t>
      </w:r>
      <w:proofErr w:type="spellEnd"/>
      <w:r w:rsidR="00230BCD" w:rsidRPr="00D43173">
        <w:rPr>
          <w:rFonts w:ascii="Book Antiqua" w:hAnsi="Book Antiqua" w:cs="Palatino"/>
          <w:lang w:val="es-ES"/>
        </w:rPr>
        <w:t xml:space="preserve"> in Spanish </w:t>
      </w:r>
      <w:proofErr w:type="spellStart"/>
      <w:r w:rsidR="00230BCD" w:rsidRPr="00D43173">
        <w:rPr>
          <w:rFonts w:ascii="Book Antiqua" w:hAnsi="Book Antiqua" w:cs="Palatino"/>
          <w:lang w:val="es-ES"/>
        </w:rPr>
        <w:t>based</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the</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Lectionary</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his</w:t>
      </w:r>
      <w:proofErr w:type="spellEnd"/>
      <w:r w:rsidR="00230BCD" w:rsidRPr="00D43173">
        <w:rPr>
          <w:rFonts w:ascii="Book Antiqua" w:hAnsi="Book Antiqua" w:cs="Palatino"/>
          <w:lang w:val="es-ES"/>
        </w:rPr>
        <w:t xml:space="preserve"> Facebook page.</w:t>
      </w:r>
    </w:p>
    <w:p w14:paraId="09D1B9C4" w14:textId="1EFD523D" w:rsidR="00230BCD" w:rsidRPr="00D43173" w:rsidRDefault="00E44911" w:rsidP="00FC5399">
      <w:pPr>
        <w:numPr>
          <w:ilvl w:val="0"/>
          <w:numId w:val="2"/>
        </w:numPr>
        <w:rPr>
          <w:rFonts w:ascii="Book Antiqua" w:hAnsi="Book Antiqua" w:cs="Palatino"/>
          <w:lang w:val="es-ES"/>
        </w:rPr>
      </w:pPr>
      <w:r w:rsidRPr="00D43173">
        <w:rPr>
          <w:rFonts w:ascii="Book Antiqua" w:hAnsi="Book Antiqua" w:cs="Palatino"/>
          <w:lang w:val="es-ES"/>
        </w:rPr>
        <w:t xml:space="preserve">El Rvdo. Obed Juan Vizcaíno Nájera comparte </w:t>
      </w:r>
      <w:r w:rsidR="002A5A84" w:rsidRPr="00D43173">
        <w:rPr>
          <w:rFonts w:ascii="Book Antiqua" w:hAnsi="Book Antiqua" w:cs="Palatino"/>
          <w:lang w:val="es-ES"/>
        </w:rPr>
        <w:t xml:space="preserve">oraciones y otros recursos en nuestra página </w:t>
      </w:r>
      <w:r w:rsidRPr="00D43173">
        <w:rPr>
          <w:rFonts w:ascii="Book Antiqua" w:hAnsi="Book Antiqua" w:cs="Palatino"/>
          <w:lang w:val="es-ES"/>
        </w:rPr>
        <w:t xml:space="preserve">de </w:t>
      </w:r>
      <w:hyperlink r:id="rId50" w:history="1">
        <w:r w:rsidRPr="00D43173">
          <w:rPr>
            <w:rStyle w:val="Hyperlink"/>
            <w:rFonts w:ascii="Book Antiqua" w:hAnsi="Book Antiqua" w:cs="Palatino"/>
            <w:lang w:val="es-ES"/>
          </w:rPr>
          <w:t>Facebook</w:t>
        </w:r>
      </w:hyperlink>
      <w:r w:rsidRPr="00D43173">
        <w:rPr>
          <w:rFonts w:ascii="Book Antiqua" w:hAnsi="Book Antiqua" w:cs="Palatino"/>
          <w:lang w:val="es-ES"/>
        </w:rPr>
        <w:t xml:space="preserve">. </w:t>
      </w:r>
      <w:r w:rsidR="00230BCD" w:rsidRPr="00D43173">
        <w:rPr>
          <w:rFonts w:ascii="Book Antiqua" w:hAnsi="Book Antiqua" w:cs="Palatino"/>
          <w:lang w:val="es-ES"/>
        </w:rPr>
        <w:t xml:space="preserve">/ The Rev. Obed Juan Vizcaíno Nájera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other</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our</w:t>
      </w:r>
      <w:proofErr w:type="spellEnd"/>
      <w:r w:rsidR="00230BCD" w:rsidRPr="00D43173">
        <w:rPr>
          <w:rFonts w:ascii="Book Antiqua" w:hAnsi="Book Antiqua" w:cs="Palatino"/>
          <w:lang w:val="es-ES"/>
        </w:rPr>
        <w:t xml:space="preserve"> </w:t>
      </w:r>
      <w:r w:rsidR="00230BCD" w:rsidRPr="00D43173">
        <w:rPr>
          <w:rFonts w:ascii="Book Antiqua" w:hAnsi="Book Antiqua"/>
          <w:lang w:val="es-ES"/>
        </w:rPr>
        <w:t xml:space="preserve">Facebook </w:t>
      </w:r>
      <w:r w:rsidR="00230BCD" w:rsidRPr="00D43173">
        <w:rPr>
          <w:rFonts w:ascii="Book Antiqua" w:hAnsi="Book Antiqua" w:cs="Palatino"/>
          <w:lang w:val="es-ES"/>
        </w:rPr>
        <w:t xml:space="preserve">page. In Spanish. </w:t>
      </w:r>
    </w:p>
    <w:p w14:paraId="042F8409" w14:textId="013C22AF" w:rsidR="00EC0FD3" w:rsidRPr="00D43173" w:rsidRDefault="008B6C67" w:rsidP="00FC5399">
      <w:pPr>
        <w:numPr>
          <w:ilvl w:val="0"/>
          <w:numId w:val="2"/>
        </w:numPr>
        <w:rPr>
          <w:rFonts w:ascii="Book Antiqua" w:hAnsi="Book Antiqua" w:cs="Palatino"/>
          <w:lang w:val="es-ES"/>
        </w:rPr>
      </w:pPr>
      <w:r w:rsidRPr="00D43173">
        <w:rPr>
          <w:rFonts w:ascii="Book Antiqua" w:hAnsi="Book Antiqua" w:cs="Palatino"/>
          <w:lang w:val="es-ES"/>
        </w:rPr>
        <w:t xml:space="preserve">La Red Crearte ofrece </w:t>
      </w:r>
      <w:r w:rsidR="00CC753C" w:rsidRPr="00D43173">
        <w:rPr>
          <w:rFonts w:ascii="Book Antiqua" w:hAnsi="Book Antiqua" w:cs="Palatino"/>
          <w:lang w:val="es-ES"/>
        </w:rPr>
        <w:t xml:space="preserve">recursos litúrgicos en su página de </w:t>
      </w:r>
      <w:hyperlink r:id="rId51" w:history="1">
        <w:r w:rsidR="00CC753C" w:rsidRPr="00D43173">
          <w:rPr>
            <w:rStyle w:val="Hyperlink"/>
            <w:rFonts w:ascii="Book Antiqua" w:hAnsi="Book Antiqua" w:cs="Palatino"/>
            <w:lang w:val="es-ES"/>
          </w:rPr>
          <w:t>Facebook</w:t>
        </w:r>
      </w:hyperlink>
      <w:r w:rsidR="00CC753C" w:rsidRPr="00D43173">
        <w:rPr>
          <w:rFonts w:ascii="Book Antiqua" w:hAnsi="Book Antiqua" w:cs="Palatino"/>
          <w:lang w:val="es-ES"/>
        </w:rPr>
        <w:t xml:space="preserve">. </w:t>
      </w:r>
      <w:r w:rsidR="00230BCD" w:rsidRPr="00D43173">
        <w:rPr>
          <w:rFonts w:ascii="Book Antiqua" w:hAnsi="Book Antiqua" w:cs="Palatino"/>
          <w:lang w:val="es-ES"/>
        </w:rPr>
        <w:t xml:space="preserve">/ Red Crearte </w:t>
      </w:r>
      <w:proofErr w:type="spellStart"/>
      <w:r w:rsidR="00230BCD" w:rsidRPr="00D43173">
        <w:rPr>
          <w:rFonts w:ascii="Book Antiqua" w:hAnsi="Book Antiqua" w:cs="Palatino"/>
          <w:lang w:val="es-ES"/>
        </w:rPr>
        <w:t>offers</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liturgical</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in </w:t>
      </w:r>
      <w:proofErr w:type="spellStart"/>
      <w:r w:rsidR="00230BCD" w:rsidRPr="00D43173">
        <w:rPr>
          <w:rFonts w:ascii="Book Antiqua" w:hAnsi="Book Antiqua" w:cs="Palatino"/>
          <w:lang w:val="es-ES"/>
        </w:rPr>
        <w:t>their</w:t>
      </w:r>
      <w:proofErr w:type="spellEnd"/>
      <w:r w:rsidR="00230BCD" w:rsidRPr="00D43173">
        <w:rPr>
          <w:rFonts w:ascii="Book Antiqua" w:hAnsi="Book Antiqua" w:cs="Palatino"/>
          <w:lang w:val="es-ES"/>
        </w:rPr>
        <w:t xml:space="preserve"> Facebook page. </w:t>
      </w:r>
    </w:p>
    <w:p w14:paraId="7B0B46F9" w14:textId="3E02A1FC" w:rsidR="00DE2CCA" w:rsidRPr="00D43173" w:rsidRDefault="00DE2CCA" w:rsidP="00FC5399">
      <w:pPr>
        <w:numPr>
          <w:ilvl w:val="0"/>
          <w:numId w:val="2"/>
        </w:numPr>
        <w:rPr>
          <w:rFonts w:ascii="Book Antiqua" w:hAnsi="Book Antiqua" w:cs="Palatino"/>
          <w:lang w:val="es-ES"/>
        </w:rPr>
      </w:pPr>
      <w:hyperlink r:id="rId52" w:history="1">
        <w:proofErr w:type="spellStart"/>
        <w:r w:rsidRPr="00D43173">
          <w:rPr>
            <w:rStyle w:val="Hyperlink"/>
            <w:rFonts w:ascii="Book Antiqua" w:hAnsi="Book Antiqua" w:cs="Palatino"/>
            <w:lang w:val="es-ES"/>
          </w:rPr>
          <w:t>WebSelah</w:t>
        </w:r>
        <w:proofErr w:type="spellEnd"/>
      </w:hyperlink>
      <w:r w:rsidRPr="00D43173">
        <w:rPr>
          <w:rFonts w:ascii="Book Antiqua" w:hAnsi="Book Antiqua" w:cs="Palatino"/>
          <w:lang w:val="es-ES"/>
        </w:rPr>
        <w:t xml:space="preserve"> también tiene recursos litúrgicos en español. / </w:t>
      </w:r>
      <w:hyperlink r:id="rId53" w:history="1">
        <w:proofErr w:type="spellStart"/>
        <w:r w:rsidRPr="00D43173">
          <w:rPr>
            <w:rStyle w:val="Hyperlink"/>
            <w:rFonts w:ascii="Book Antiqua" w:hAnsi="Book Antiqua" w:cs="Palatino"/>
            <w:lang w:val="es-ES"/>
          </w:rPr>
          <w:t>WebSelah</w:t>
        </w:r>
        <w:proofErr w:type="spellEnd"/>
      </w:hyperlink>
      <w:r w:rsidRPr="00D43173">
        <w:rPr>
          <w:rFonts w:ascii="Book Antiqua" w:hAnsi="Book Antiqua" w:cs="Palatino"/>
          <w:lang w:val="es-ES"/>
        </w:rPr>
        <w:t xml:space="preserve"> </w:t>
      </w:r>
      <w:proofErr w:type="spellStart"/>
      <w:r w:rsidRPr="00D43173">
        <w:rPr>
          <w:rFonts w:ascii="Book Antiqua" w:hAnsi="Book Antiqua" w:cs="Palatino"/>
          <w:lang w:val="es-ES"/>
        </w:rPr>
        <w:t>also</w:t>
      </w:r>
      <w:proofErr w:type="spellEnd"/>
      <w:r w:rsidRPr="00D43173">
        <w:rPr>
          <w:rFonts w:ascii="Book Antiqua" w:hAnsi="Book Antiqua" w:cs="Palatino"/>
          <w:lang w:val="es-ES"/>
        </w:rPr>
        <w:t xml:space="preserve"> has </w:t>
      </w:r>
      <w:proofErr w:type="spellStart"/>
      <w:r w:rsidRPr="00D43173">
        <w:rPr>
          <w:rFonts w:ascii="Book Antiqua" w:hAnsi="Book Antiqua" w:cs="Palatino"/>
          <w:lang w:val="es-ES"/>
        </w:rPr>
        <w:t>litúrgical</w:t>
      </w:r>
      <w:proofErr w:type="spellEnd"/>
      <w:r w:rsidRPr="00D43173">
        <w:rPr>
          <w:rFonts w:ascii="Book Antiqua" w:hAnsi="Book Antiqua" w:cs="Palatino"/>
          <w:lang w:val="es-ES"/>
        </w:rPr>
        <w:t xml:space="preserve"> </w:t>
      </w:r>
      <w:proofErr w:type="spellStart"/>
      <w:r w:rsidRPr="00D43173">
        <w:rPr>
          <w:rFonts w:ascii="Book Antiqua" w:hAnsi="Book Antiqua" w:cs="Palatino"/>
          <w:lang w:val="es-ES"/>
        </w:rPr>
        <w:t>resources</w:t>
      </w:r>
      <w:proofErr w:type="spellEnd"/>
      <w:r w:rsidRPr="00D43173">
        <w:rPr>
          <w:rFonts w:ascii="Book Antiqua" w:hAnsi="Book Antiqua" w:cs="Palatino"/>
          <w:lang w:val="es-ES"/>
        </w:rPr>
        <w:t xml:space="preserve"> in Spanish.</w:t>
      </w:r>
    </w:p>
    <w:p w14:paraId="7CF08636" w14:textId="77777777" w:rsidR="00104DA6" w:rsidRPr="00D43173" w:rsidRDefault="00104DA6" w:rsidP="00E035FF">
      <w:pPr>
        <w:rPr>
          <w:rFonts w:ascii="Book Antiqua" w:hAnsi="Book Antiqua" w:cs="Palatino"/>
          <w:b/>
          <w:lang w:val="es-ES"/>
        </w:rPr>
      </w:pPr>
    </w:p>
    <w:p w14:paraId="38642CF8" w14:textId="3C3FF6EC" w:rsidR="00EE05D1" w:rsidRPr="00D43173" w:rsidRDefault="00EE05D1" w:rsidP="00E035FF">
      <w:pPr>
        <w:rPr>
          <w:rFonts w:ascii="Book Antiqua" w:hAnsi="Book Antiqua" w:cs="Palatino"/>
          <w:b/>
          <w:lang w:val="es-ES"/>
        </w:rPr>
      </w:pPr>
      <w:r w:rsidRPr="00D43173">
        <w:rPr>
          <w:rFonts w:ascii="Book Antiqua" w:hAnsi="Book Antiqua" w:cs="Palatino"/>
          <w:b/>
          <w:lang w:val="es-ES"/>
        </w:rPr>
        <w:t>OFRENDA</w:t>
      </w:r>
      <w:r w:rsidR="009836A1" w:rsidRPr="00D43173">
        <w:rPr>
          <w:rFonts w:ascii="Book Antiqua" w:hAnsi="Book Antiqua" w:cs="Palatino"/>
          <w:b/>
          <w:lang w:val="es-ES"/>
        </w:rPr>
        <w:t xml:space="preserve"> / OFFERING</w:t>
      </w:r>
    </w:p>
    <w:p w14:paraId="0B469169" w14:textId="77777777" w:rsidR="00EE7B1C" w:rsidRPr="00D43173" w:rsidRDefault="00EE7B1C" w:rsidP="00E035FF">
      <w:pPr>
        <w:rPr>
          <w:rFonts w:ascii="Book Antiqua" w:hAnsi="Book Antiqua" w:cs="Palatino"/>
          <w:b/>
          <w:lang w:val="es-ES"/>
        </w:rPr>
      </w:pPr>
    </w:p>
    <w:p w14:paraId="7993F29C" w14:textId="7C191856" w:rsidR="00BF3C5E" w:rsidRPr="00D43173" w:rsidRDefault="00BF3C5E" w:rsidP="003879F0">
      <w:pPr>
        <w:jc w:val="center"/>
        <w:rPr>
          <w:rFonts w:ascii="Optima" w:hAnsi="Optima" w:cs="Optima"/>
          <w:b/>
          <w:sz w:val="40"/>
          <w:szCs w:val="40"/>
          <w:lang w:val="es-ES"/>
        </w:rPr>
      </w:pPr>
      <w:r w:rsidRPr="00D43173">
        <w:rPr>
          <w:rFonts w:ascii="Optima" w:hAnsi="Optima" w:cs="Optima"/>
          <w:b/>
          <w:sz w:val="40"/>
          <w:szCs w:val="40"/>
          <w:lang w:val="es-ES"/>
        </w:rPr>
        <w:t>—ENVÍO</w:t>
      </w:r>
      <w:r w:rsidR="009836A1" w:rsidRPr="00D43173">
        <w:rPr>
          <w:rFonts w:ascii="Optima" w:hAnsi="Optima" w:cs="Optima"/>
          <w:b/>
          <w:sz w:val="40"/>
          <w:szCs w:val="40"/>
          <w:lang w:val="es-ES"/>
        </w:rPr>
        <w:t xml:space="preserve"> / SENDING</w:t>
      </w:r>
      <w:r w:rsidRPr="00D43173">
        <w:rPr>
          <w:rFonts w:ascii="Optima" w:hAnsi="Optima" w:cs="Optima"/>
          <w:b/>
          <w:sz w:val="40"/>
          <w:szCs w:val="40"/>
          <w:lang w:val="es-ES"/>
        </w:rPr>
        <w:t>—</w:t>
      </w:r>
    </w:p>
    <w:p w14:paraId="0832EF81" w14:textId="77777777" w:rsidR="008E0AA0" w:rsidRDefault="008E0AA0" w:rsidP="00E035FF">
      <w:pPr>
        <w:rPr>
          <w:rFonts w:ascii="Book Antiqua" w:hAnsi="Book Antiqua" w:cs="Palatino"/>
          <w:b/>
          <w:lang w:val="es-ES"/>
        </w:rPr>
      </w:pPr>
    </w:p>
    <w:p w14:paraId="1C38B0F3" w14:textId="04B7548A" w:rsidR="00EE05D1" w:rsidRPr="00D43173" w:rsidRDefault="00EE05D1" w:rsidP="00E035FF">
      <w:pPr>
        <w:rPr>
          <w:rFonts w:ascii="Book Antiqua" w:hAnsi="Book Antiqua" w:cs="Palatino"/>
          <w:b/>
          <w:lang w:val="es-ES"/>
        </w:rPr>
      </w:pPr>
      <w:r w:rsidRPr="00D43173">
        <w:rPr>
          <w:rFonts w:ascii="Book Antiqua" w:hAnsi="Book Antiqua" w:cs="Palatino"/>
          <w:b/>
          <w:lang w:val="es-ES"/>
        </w:rPr>
        <w:t>HIMNO, SALMO, O CÁNTICO</w:t>
      </w:r>
      <w:r w:rsidR="007F4E25" w:rsidRPr="00D43173">
        <w:rPr>
          <w:rFonts w:ascii="Book Antiqua" w:hAnsi="Book Antiqua" w:cs="Palatino"/>
          <w:b/>
          <w:lang w:val="es-ES"/>
        </w:rPr>
        <w:t xml:space="preserve"> / HYMN, PSALM, OR SPIRITUAL SONG</w:t>
      </w:r>
    </w:p>
    <w:p w14:paraId="7DC43636" w14:textId="77777777" w:rsidR="009404D5" w:rsidRPr="00D43173" w:rsidRDefault="009404D5" w:rsidP="00181E59">
      <w:pPr>
        <w:rPr>
          <w:rFonts w:ascii="Book Antiqua" w:hAnsi="Book Antiqua" w:cs="Palatino"/>
          <w:b/>
          <w:lang w:val="es-ES"/>
        </w:rPr>
      </w:pPr>
    </w:p>
    <w:p w14:paraId="38A9F6B7" w14:textId="713CB8BA" w:rsidR="00181E59" w:rsidRPr="00D43173" w:rsidRDefault="00181E59" w:rsidP="00181E59">
      <w:pPr>
        <w:rPr>
          <w:rFonts w:ascii="Book Antiqua" w:hAnsi="Book Antiqua" w:cs="Palatino"/>
          <w:i/>
          <w:color w:val="FF0000"/>
          <w:sz w:val="20"/>
          <w:szCs w:val="20"/>
          <w:lang w:val="es-ES"/>
        </w:rPr>
      </w:pPr>
      <w:r w:rsidRPr="00D43173">
        <w:rPr>
          <w:rFonts w:ascii="Book Antiqua" w:hAnsi="Book Antiqua" w:cs="Palatino"/>
          <w:b/>
          <w:lang w:val="es-ES"/>
        </w:rPr>
        <w:t>BENDICIÓN</w:t>
      </w:r>
      <w:r w:rsidR="009836A1" w:rsidRPr="00D43173">
        <w:rPr>
          <w:rFonts w:ascii="Book Antiqua" w:hAnsi="Book Antiqua" w:cs="Palatino"/>
          <w:b/>
          <w:lang w:val="es-ES"/>
        </w:rPr>
        <w:t xml:space="preserve"> / BLESSING</w:t>
      </w:r>
      <w:r w:rsidRPr="00D43173">
        <w:rPr>
          <w:rFonts w:ascii="Book Antiqua" w:hAnsi="Book Antiqua" w:cs="Palatino"/>
          <w:lang w:val="es-ES"/>
        </w:rPr>
        <w:t xml:space="preserve"> </w:t>
      </w:r>
      <w:r w:rsidRPr="00D43173">
        <w:rPr>
          <w:rFonts w:ascii="Book Antiqua" w:hAnsi="Book Antiqua" w:cs="Palatino"/>
          <w:i/>
          <w:color w:val="FF0000"/>
          <w:sz w:val="20"/>
          <w:szCs w:val="20"/>
          <w:lang w:val="es-ES"/>
        </w:rPr>
        <w:t>(</w:t>
      </w:r>
      <w:r w:rsidR="00914A94" w:rsidRPr="00914A94">
        <w:rPr>
          <w:rFonts w:ascii="Book Antiqua" w:hAnsi="Book Antiqua" w:cs="Palatino"/>
          <w:i/>
          <w:color w:val="FF0000"/>
          <w:sz w:val="20"/>
          <w:lang w:val="es-ES"/>
        </w:rPr>
        <w:t>Éxodo/Exodus 14,19-31. Richard Rojas Banuchi</w:t>
      </w:r>
      <w:r w:rsidRPr="00D43173">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1C0F9C" w:rsidRPr="00D43173" w14:paraId="6E71E85C" w14:textId="77777777" w:rsidTr="00713FF4">
        <w:tc>
          <w:tcPr>
            <w:tcW w:w="5395" w:type="dxa"/>
          </w:tcPr>
          <w:p w14:paraId="77CE3A2C" w14:textId="7666A1A8" w:rsidR="001C0F9C" w:rsidRPr="00D43173" w:rsidRDefault="00914A94" w:rsidP="00A73A3B">
            <w:pPr>
              <w:rPr>
                <w:rFonts w:ascii="Book Antiqua" w:hAnsi="Book Antiqua" w:cs="Palatino"/>
                <w:lang w:val="es-ES"/>
              </w:rPr>
            </w:pPr>
            <w:r w:rsidRPr="00127D79">
              <w:rPr>
                <w:rFonts w:ascii="Book Antiqua" w:hAnsi="Book Antiqua" w:cs="Palatino"/>
                <w:lang w:val="es-US"/>
              </w:rPr>
              <w:t>Recibimos bendición:</w:t>
            </w:r>
            <w:r w:rsidRPr="003E7E75">
              <w:rPr>
                <w:rFonts w:ascii="Book Antiqua" w:hAnsi="Book Antiqua" w:cs="Palatino"/>
                <w:lang w:val="es-US"/>
              </w:rPr>
              <w:t xml:space="preserve"> </w:t>
            </w:r>
            <w:r w:rsidR="00DD17E3" w:rsidRPr="00DD17E3">
              <w:rPr>
                <w:rFonts w:ascii="Book Antiqua" w:hAnsi="Book Antiqua" w:cs="Palatino"/>
                <w:lang w:val="es-US"/>
              </w:rPr>
              <w:t>Que Dios, quien con amor corrige nuestros pasos para que participemos de su gracia; Jesucristo, quien nos enseña que el camino del perdón es también camino de crecimiento, y que perdonar no borra las ofensas, pero sí nos libera del sufrimiento que provoca guardar rencor; y el Espíritu Santo, quien nos sostiene y nos concede la humildad para dar y recibir perdón, hagan de nosotros y nosotras discípulos y discípulas del amor, así como Dios es amor</w:t>
            </w:r>
            <w:r w:rsidR="00A73A3B" w:rsidRPr="00A73A3B">
              <w:rPr>
                <w:rFonts w:ascii="Book Antiqua" w:hAnsi="Book Antiqua" w:cs="Palatino"/>
                <w:b/>
                <w:bCs/>
                <w:i/>
                <w:iCs/>
                <w:lang w:val="es-US"/>
              </w:rPr>
              <w:t>.</w:t>
            </w:r>
            <w:r w:rsidR="00DD17E3">
              <w:rPr>
                <w:rFonts w:ascii="Book Antiqua" w:hAnsi="Book Antiqua" w:cs="Palatino"/>
                <w:b/>
                <w:bCs/>
                <w:i/>
                <w:iCs/>
                <w:lang w:val="es-US"/>
              </w:rPr>
              <w:t xml:space="preserve"> Amén.</w:t>
            </w:r>
          </w:p>
        </w:tc>
        <w:tc>
          <w:tcPr>
            <w:tcW w:w="5395" w:type="dxa"/>
          </w:tcPr>
          <w:p w14:paraId="3D9A95CF" w14:textId="1551F956" w:rsidR="001C0F9C" w:rsidRPr="00D43173" w:rsidRDefault="00914A94" w:rsidP="00A73A3B">
            <w:pPr>
              <w:rPr>
                <w:rFonts w:ascii="Book Antiqua" w:hAnsi="Book Antiqua" w:cs="Palatino"/>
                <w:lang w:val="es-ES"/>
              </w:rPr>
            </w:pPr>
            <w:r w:rsidRPr="00456C85">
              <w:rPr>
                <w:rFonts w:ascii="Book Antiqua" w:hAnsi="Book Antiqua" w:cs="Palatino"/>
              </w:rPr>
              <w:t>We are blessed:</w:t>
            </w:r>
            <w:r w:rsidRPr="00F45CAF">
              <w:t xml:space="preserve"> </w:t>
            </w:r>
            <w:r w:rsidR="00DD17E3" w:rsidRPr="00DD17E3">
              <w:rPr>
                <w:rFonts w:ascii="Book Antiqua" w:hAnsi="Book Antiqua" w:cs="Palatino"/>
              </w:rPr>
              <w:t>May God, who lovingly guides our steps so that we may share in divine grace; and may Jesus Christ, who teaches us that the path of forgiveness is also a path of growth, and that forgiving does not erase offenses but frees us from the suffering caused by holding on to them; and may the Holy Spirit, who sustains us and grants us the humility to give and receive forgiveness, make us disciples of love, just as God is love</w:t>
            </w:r>
            <w:r w:rsidR="00DD17E3">
              <w:rPr>
                <w:rFonts w:ascii="Book Antiqua" w:hAnsi="Book Antiqua" w:cs="Palatino"/>
              </w:rPr>
              <w:t xml:space="preserve">. </w:t>
            </w:r>
            <w:r w:rsidR="00DD17E3" w:rsidRPr="00DD17E3">
              <w:rPr>
                <w:rFonts w:ascii="Book Antiqua" w:hAnsi="Book Antiqua" w:cs="Palatino"/>
                <w:b/>
                <w:bCs/>
                <w:i/>
                <w:iCs/>
              </w:rPr>
              <w:t>Amen.</w:t>
            </w:r>
          </w:p>
        </w:tc>
      </w:tr>
    </w:tbl>
    <w:p w14:paraId="7A146B4B" w14:textId="77777777" w:rsidR="004F59E1" w:rsidRDefault="004F59E1" w:rsidP="00CD7605">
      <w:pPr>
        <w:rPr>
          <w:rFonts w:ascii="Book Antiqua" w:hAnsi="Book Antiqua" w:cs="Palatino"/>
          <w:bCs/>
          <w:i/>
          <w:iCs/>
          <w:color w:val="FF0000"/>
          <w:sz w:val="20"/>
          <w:szCs w:val="20"/>
          <w:lang w:val="es-ES"/>
        </w:rPr>
      </w:pPr>
    </w:p>
    <w:p w14:paraId="3BA9374F" w14:textId="39B7D926" w:rsidR="00DC2F05" w:rsidRPr="00D43173" w:rsidRDefault="00DC2F05" w:rsidP="00DC2F05">
      <w:pPr>
        <w:rPr>
          <w:rFonts w:ascii="Book Antiqua" w:hAnsi="Book Antiqua" w:cs="Palatino"/>
          <w:lang w:val="es-ES"/>
        </w:rPr>
      </w:pPr>
      <w:r w:rsidRPr="000D67CF">
        <w:rPr>
          <w:rFonts w:ascii="Book Antiqua" w:hAnsi="Book Antiqua"/>
          <w:i/>
          <w:color w:val="FF0000"/>
          <w:sz w:val="20"/>
          <w:szCs w:val="20"/>
          <w:lang w:val="es-ES"/>
        </w:rPr>
        <w:t>(</w:t>
      </w:r>
      <w:r w:rsidRPr="00A4350F">
        <w:rPr>
          <w:rFonts w:ascii="Book Antiqua" w:hAnsi="Book Antiqua" w:cs="Palatino"/>
          <w:bCs/>
          <w:i/>
          <w:iCs/>
          <w:color w:val="FF0000"/>
          <w:sz w:val="20"/>
          <w:szCs w:val="20"/>
          <w:lang w:val="es-ES"/>
        </w:rPr>
        <w:t xml:space="preserve">Romanos/Romans 14,1-12. </w:t>
      </w:r>
      <w:r w:rsidR="00DD17E3">
        <w:rPr>
          <w:rFonts w:ascii="Book Antiqua" w:hAnsi="Book Antiqua" w:cs="Palatino"/>
          <w:bCs/>
          <w:i/>
          <w:iCs/>
          <w:color w:val="FF0000"/>
          <w:sz w:val="20"/>
          <w:szCs w:val="20"/>
          <w:lang w:val="es-ES"/>
        </w:rPr>
        <w:t>Bendición basada en el comentario de la Rev. Arelis Cardona</w:t>
      </w:r>
      <w:r w:rsidRPr="000D67CF">
        <w:rPr>
          <w:rFonts w:ascii="Book Antiqua" w:hAnsi="Book Antiqua"/>
          <w:i/>
          <w:color w:val="FF0000"/>
          <w:sz w:val="20"/>
          <w:szCs w:val="20"/>
          <w:lang w:val="es-ES"/>
        </w:rPr>
        <w:t>)</w:t>
      </w:r>
      <w:r w:rsidRPr="00D43173">
        <w:rPr>
          <w:rFonts w:ascii="Book Antiqua" w:hAnsi="Book Antiqua" w:cs="Palatino"/>
          <w:b/>
          <w:lang w:val="es-E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DC2F05" w:rsidRPr="00D43173" w14:paraId="38AF76AA" w14:textId="77777777" w:rsidTr="00735DE1">
        <w:tc>
          <w:tcPr>
            <w:tcW w:w="4983" w:type="dxa"/>
          </w:tcPr>
          <w:p w14:paraId="65BBAB3D" w14:textId="32105460" w:rsidR="00DC2F05" w:rsidRPr="00E77633" w:rsidRDefault="00DD17E3" w:rsidP="00735DE1">
            <w:pPr>
              <w:rPr>
                <w:rFonts w:ascii="Book Antiqua" w:hAnsi="Book Antiqua" w:cs="Palatino"/>
                <w:b/>
                <w:bCs/>
                <w:i/>
                <w:iCs/>
                <w:lang w:val="es-ES" w:eastAsia="x-none"/>
              </w:rPr>
            </w:pPr>
            <w:r w:rsidRPr="00DD17E3">
              <w:rPr>
                <w:rFonts w:ascii="Book Antiqua" w:hAnsi="Book Antiqua" w:cs="Palatino"/>
                <w:lang w:val="es-US" w:eastAsia="x-none"/>
              </w:rPr>
              <w:t xml:space="preserve">Que Dios les bendiga con corazones amplios para dar la bienvenida a quienes son </w:t>
            </w:r>
            <w:r w:rsidRPr="00DD17E3">
              <w:rPr>
                <w:rFonts w:ascii="Book Antiqua" w:hAnsi="Book Antiqua" w:cs="Palatino"/>
                <w:lang w:val="es-US" w:eastAsia="x-none"/>
              </w:rPr>
              <w:lastRenderedPageBreak/>
              <w:t xml:space="preserve">diferentes; con paciencia para caminar junto a otras personas en la fe; y con amor suficiente para edificar, en lugar de dividir. Que la iglesia sea un lugar donde la reconciliación de Cristo pueda verse y vivirse. </w:t>
            </w:r>
            <w:r w:rsidRPr="00DD17E3">
              <w:rPr>
                <w:rFonts w:ascii="Book Antiqua" w:hAnsi="Book Antiqua" w:cs="Palatino"/>
                <w:b/>
                <w:bCs/>
                <w:i/>
                <w:iCs/>
                <w:lang w:val="es-US" w:eastAsia="x-none"/>
              </w:rPr>
              <w:t>Amén</w:t>
            </w:r>
            <w:r w:rsidR="00DC2F05" w:rsidRPr="00DD17E3">
              <w:rPr>
                <w:rFonts w:ascii="Book Antiqua" w:hAnsi="Book Antiqua" w:cs="Palatino"/>
                <w:b/>
                <w:bCs/>
                <w:i/>
                <w:iCs/>
                <w:lang w:val="es-US" w:eastAsia="x-none"/>
              </w:rPr>
              <w:t>.</w:t>
            </w:r>
          </w:p>
        </w:tc>
        <w:tc>
          <w:tcPr>
            <w:tcW w:w="5097" w:type="dxa"/>
          </w:tcPr>
          <w:p w14:paraId="6BA51F52" w14:textId="14449FB8" w:rsidR="00DC2F05" w:rsidRPr="00E77633" w:rsidRDefault="00DD17E3" w:rsidP="00735DE1">
            <w:pPr>
              <w:rPr>
                <w:rFonts w:ascii="Book Antiqua" w:hAnsi="Book Antiqua" w:cs="Palatino"/>
                <w:b/>
                <w:bCs/>
                <w:i/>
                <w:iCs/>
                <w:lang w:val="es-ES" w:eastAsia="x-none"/>
              </w:rPr>
            </w:pPr>
            <w:r w:rsidRPr="00DD17E3">
              <w:rPr>
                <w:rFonts w:ascii="Book Antiqua" w:hAnsi="Book Antiqua" w:cs="Palatino"/>
                <w:lang w:eastAsia="x-none"/>
              </w:rPr>
              <w:lastRenderedPageBreak/>
              <w:t xml:space="preserve">May God bless you with hearts wide enough to welcome those who are different; with </w:t>
            </w:r>
            <w:r w:rsidRPr="00DD17E3">
              <w:rPr>
                <w:rFonts w:ascii="Book Antiqua" w:hAnsi="Book Antiqua" w:cs="Palatino"/>
                <w:lang w:eastAsia="x-none"/>
              </w:rPr>
              <w:lastRenderedPageBreak/>
              <w:t xml:space="preserve">patience to walk alongside others in faith; and with love deep enough to build up rather than divide. May the church be a place where the reconciliation of Christ can be seen and lived. </w:t>
            </w:r>
            <w:r w:rsidRPr="00DD17E3">
              <w:rPr>
                <w:rFonts w:ascii="Book Antiqua" w:hAnsi="Book Antiqua" w:cs="Palatino"/>
                <w:b/>
                <w:bCs/>
                <w:i/>
                <w:iCs/>
                <w:lang w:eastAsia="x-none"/>
              </w:rPr>
              <w:t>Amen</w:t>
            </w:r>
            <w:r w:rsidR="00DC2F05" w:rsidRPr="00DD17E3">
              <w:rPr>
                <w:rFonts w:ascii="Book Antiqua" w:hAnsi="Book Antiqua" w:cs="Palatino"/>
                <w:b/>
                <w:bCs/>
                <w:i/>
                <w:iCs/>
                <w:lang w:eastAsia="x-none"/>
              </w:rPr>
              <w:t>.</w:t>
            </w:r>
          </w:p>
        </w:tc>
      </w:tr>
    </w:tbl>
    <w:p w14:paraId="13F32FA8" w14:textId="77777777" w:rsidR="00CD7605" w:rsidRPr="00D43173" w:rsidRDefault="00CD7605" w:rsidP="00181E59">
      <w:pPr>
        <w:rPr>
          <w:rFonts w:ascii="Book Antiqua" w:hAnsi="Book Antiqua" w:cs="Palatino"/>
          <w:b/>
          <w:lang w:val="es-ES"/>
        </w:rPr>
      </w:pPr>
    </w:p>
    <w:p w14:paraId="152C337E" w14:textId="1EDA8BD8" w:rsidR="00181E59" w:rsidRPr="00297066" w:rsidRDefault="00181E59" w:rsidP="00181E59">
      <w:pPr>
        <w:rPr>
          <w:rFonts w:ascii="Book Antiqua" w:hAnsi="Book Antiqua" w:cs="Palatino"/>
          <w:sz w:val="20"/>
          <w:szCs w:val="20"/>
          <w:lang w:val="es-ES"/>
        </w:rPr>
      </w:pPr>
      <w:r w:rsidRPr="00D43173">
        <w:rPr>
          <w:rFonts w:ascii="Book Antiqua" w:hAnsi="Book Antiqua" w:cs="Palatino"/>
          <w:b/>
          <w:lang w:val="es-ES"/>
        </w:rPr>
        <w:t>COMISIÓN</w:t>
      </w:r>
      <w:r w:rsidR="009836A1" w:rsidRPr="00D43173">
        <w:rPr>
          <w:rFonts w:ascii="Book Antiqua" w:hAnsi="Book Antiqua" w:cs="Palatino"/>
          <w:b/>
          <w:lang w:val="es-ES"/>
        </w:rPr>
        <w:t xml:space="preserve"> / COMMISION</w:t>
      </w:r>
      <w:r w:rsidRPr="00D43173">
        <w:rPr>
          <w:rFonts w:ascii="Book Antiqua" w:hAnsi="Book Antiqua" w:cs="Palatino"/>
          <w:lang w:val="es-ES"/>
        </w:rPr>
        <w:t xml:space="preserve"> </w:t>
      </w:r>
      <w:r w:rsidRPr="00297066">
        <w:rPr>
          <w:rFonts w:ascii="Book Antiqua" w:hAnsi="Book Antiqua" w:cs="Palatino"/>
          <w:i/>
          <w:color w:val="FF0000"/>
          <w:sz w:val="20"/>
          <w:szCs w:val="20"/>
          <w:lang w:val="es-ES"/>
        </w:rPr>
        <w:t>(</w:t>
      </w:r>
      <w:r w:rsidR="00914A94" w:rsidRPr="008764C7">
        <w:rPr>
          <w:rFonts w:ascii="Book Antiqua" w:hAnsi="Book Antiqua" w:cs="Palatino"/>
          <w:i/>
          <w:color w:val="FF0000"/>
          <w:sz w:val="20"/>
          <w:lang w:val="es-ES"/>
        </w:rPr>
        <w:t>Mateo</w:t>
      </w:r>
      <w:r w:rsidR="00914A94">
        <w:rPr>
          <w:rFonts w:ascii="Book Antiqua" w:hAnsi="Book Antiqua" w:cs="Palatino"/>
          <w:i/>
          <w:color w:val="FF0000"/>
          <w:sz w:val="20"/>
          <w:lang w:val="es-ES"/>
        </w:rPr>
        <w:t>/Matthew</w:t>
      </w:r>
      <w:r w:rsidR="00914A94" w:rsidRPr="008764C7">
        <w:rPr>
          <w:rFonts w:ascii="Book Antiqua" w:hAnsi="Book Antiqua" w:cs="Palatino"/>
          <w:i/>
          <w:color w:val="FF0000"/>
          <w:sz w:val="20"/>
          <w:lang w:val="es-ES"/>
        </w:rPr>
        <w:t xml:space="preserve"> 18,32-35. Richard Rojas Banuchi</w:t>
      </w:r>
      <w:r w:rsidRPr="00297066">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D43173" w14:paraId="305110FC" w14:textId="77777777" w:rsidTr="00F96F29">
        <w:tc>
          <w:tcPr>
            <w:tcW w:w="5045" w:type="dxa"/>
          </w:tcPr>
          <w:p w14:paraId="006E123C" w14:textId="64E63CCD" w:rsidR="008B6E25" w:rsidRPr="00D43173" w:rsidRDefault="00914A94" w:rsidP="007A2A5D">
            <w:pPr>
              <w:rPr>
                <w:rFonts w:ascii="Book Antiqua" w:hAnsi="Book Antiqua" w:cs="Palatino"/>
                <w:lang w:val="es-ES"/>
              </w:rPr>
            </w:pPr>
            <w:r>
              <w:rPr>
                <w:rFonts w:ascii="Book Antiqua" w:hAnsi="Book Antiqua" w:cs="Palatino"/>
                <w:lang w:val="es-US"/>
              </w:rPr>
              <w:t xml:space="preserve">Para ser de bendición: </w:t>
            </w:r>
            <w:r w:rsidRPr="008764C7">
              <w:rPr>
                <w:rFonts w:ascii="Book Antiqua" w:hAnsi="Book Antiqua" w:cs="Palatino"/>
                <w:lang w:val="es-US"/>
              </w:rPr>
              <w:t xml:space="preserve">Dios nos envía abriendo caminos y sendas donde antes nos las había.  En esto debemos recordar que ninguno de nuestros esfuerzos y luchas son en vano. Vayamos por los caminos que nadie anduvo jamás, cuidando mutuamente los unos de las otras, proveyendo palabras de ánimo cuando la adversidad parece pisarnos los talones y anunciando el Señorío de Jesucristo, y de su Espíritu Santo que luchan a nuestro favor. </w:t>
            </w:r>
            <w:r w:rsidRPr="00BB30C0">
              <w:rPr>
                <w:rFonts w:ascii="Book Antiqua" w:hAnsi="Book Antiqua" w:cs="Palatino"/>
                <w:b/>
                <w:bCs/>
                <w:i/>
                <w:iCs/>
                <w:lang w:val="es-US"/>
              </w:rPr>
              <w:t>Amén</w:t>
            </w:r>
            <w:r w:rsidR="00297066" w:rsidRPr="00BB30C0">
              <w:rPr>
                <w:rFonts w:ascii="Book Antiqua" w:hAnsi="Book Antiqua" w:cs="Palatino"/>
                <w:b/>
                <w:bCs/>
                <w:i/>
                <w:iCs/>
                <w:lang w:val="es-US"/>
              </w:rPr>
              <w:t>.</w:t>
            </w:r>
          </w:p>
        </w:tc>
        <w:tc>
          <w:tcPr>
            <w:tcW w:w="5035" w:type="dxa"/>
          </w:tcPr>
          <w:p w14:paraId="19BE3056" w14:textId="213ADA89" w:rsidR="0095390A" w:rsidRPr="003F52B5" w:rsidRDefault="00914A94" w:rsidP="007A2A5D">
            <w:pPr>
              <w:rPr>
                <w:rFonts w:ascii="Book Antiqua" w:hAnsi="Book Antiqua"/>
              </w:rPr>
            </w:pPr>
            <w:r w:rsidRPr="00340099">
              <w:rPr>
                <w:rFonts w:ascii="Book Antiqua" w:hAnsi="Book Antiqua" w:cs="Palatino"/>
              </w:rPr>
              <w:t>To be a blessing:</w:t>
            </w:r>
            <w:r w:rsidRPr="008928BD">
              <w:t xml:space="preserve"> </w:t>
            </w:r>
            <w:r w:rsidRPr="008764C7">
              <w:rPr>
                <w:rFonts w:ascii="Book Antiqua" w:hAnsi="Book Antiqua" w:cs="Palatino"/>
              </w:rPr>
              <w:t xml:space="preserve">God sends us, opening ways and paths where they were not before. In this we must remember that none of our efforts and struggles are in vain. Let us walk in the pathways that no one has ever walked, caring for each other, providing words of encouragement when adversity seems to be on our heels, and announcing the Lordship of Jesus Christ, and God’s Holy Spirit that fight on our behalf. </w:t>
            </w:r>
            <w:r w:rsidRPr="00BB30C0">
              <w:rPr>
                <w:rFonts w:ascii="Book Antiqua" w:hAnsi="Book Antiqua" w:cs="Palatino"/>
                <w:b/>
                <w:bCs/>
                <w:i/>
                <w:iCs/>
              </w:rPr>
              <w:t>Amen</w:t>
            </w:r>
            <w:r w:rsidR="007A2A5D" w:rsidRPr="00BB30C0">
              <w:rPr>
                <w:rFonts w:ascii="Book Antiqua" w:hAnsi="Book Antiqua" w:cs="Palatino"/>
                <w:b/>
                <w:bCs/>
                <w:i/>
                <w:iCs/>
              </w:rPr>
              <w:t>.</w:t>
            </w:r>
          </w:p>
        </w:tc>
      </w:tr>
    </w:tbl>
    <w:p w14:paraId="6769E270" w14:textId="77777777" w:rsidR="00605F52" w:rsidRDefault="00605F52" w:rsidP="00E035FF">
      <w:pPr>
        <w:rPr>
          <w:rFonts w:ascii="Book Antiqua" w:hAnsi="Book Antiqua" w:cs="Palatino"/>
          <w:b/>
          <w:lang w:val="es-ES"/>
        </w:rPr>
      </w:pPr>
    </w:p>
    <w:p w14:paraId="3E68248F" w14:textId="77777777" w:rsidR="00DC2F05" w:rsidRPr="00D43173" w:rsidRDefault="00DC2F05" w:rsidP="00DC2F05">
      <w:pPr>
        <w:rPr>
          <w:rFonts w:ascii="Book Antiqua" w:hAnsi="Book Antiqua" w:cs="Palatino"/>
          <w:lang w:val="es-ES"/>
        </w:rPr>
      </w:pPr>
      <w:r w:rsidRPr="000D67CF">
        <w:rPr>
          <w:rFonts w:ascii="Book Antiqua" w:hAnsi="Book Antiqua"/>
          <w:i/>
          <w:color w:val="FF0000"/>
          <w:sz w:val="20"/>
          <w:szCs w:val="20"/>
          <w:lang w:val="es-ES"/>
        </w:rPr>
        <w:t>(</w:t>
      </w:r>
      <w:r w:rsidRPr="00A4350F">
        <w:rPr>
          <w:rFonts w:ascii="Book Antiqua" w:hAnsi="Book Antiqua" w:cs="Palatino"/>
          <w:bCs/>
          <w:i/>
          <w:iCs/>
          <w:color w:val="FF0000"/>
          <w:sz w:val="20"/>
          <w:szCs w:val="20"/>
          <w:lang w:val="es-ES"/>
        </w:rPr>
        <w:t>Romanos/Romans 14,1-12. MGV</w:t>
      </w:r>
      <w:r w:rsidRPr="000D67CF">
        <w:rPr>
          <w:rFonts w:ascii="Book Antiqua" w:hAnsi="Book Antiqua"/>
          <w:i/>
          <w:color w:val="FF0000"/>
          <w:sz w:val="20"/>
          <w:szCs w:val="20"/>
          <w:lang w:val="es-ES"/>
        </w:rPr>
        <w:t>)</w:t>
      </w:r>
      <w:r w:rsidRPr="00D43173">
        <w:rPr>
          <w:rFonts w:ascii="Book Antiqua" w:hAnsi="Book Antiqua" w:cs="Palatino"/>
          <w:b/>
          <w:lang w:val="es-E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DC2F05" w:rsidRPr="00D43173" w14:paraId="4432384F" w14:textId="77777777" w:rsidTr="00735DE1">
        <w:tc>
          <w:tcPr>
            <w:tcW w:w="4983" w:type="dxa"/>
          </w:tcPr>
          <w:p w14:paraId="3C4F62C2" w14:textId="50FA83F9" w:rsidR="00DC2F05" w:rsidRPr="00E77633" w:rsidRDefault="00DD17E3" w:rsidP="00735DE1">
            <w:pPr>
              <w:rPr>
                <w:rFonts w:ascii="Book Antiqua" w:hAnsi="Book Antiqua" w:cs="Palatino"/>
                <w:b/>
                <w:bCs/>
                <w:i/>
                <w:iCs/>
                <w:lang w:val="es-ES" w:eastAsia="x-none"/>
              </w:rPr>
            </w:pPr>
            <w:r>
              <w:rPr>
                <w:rFonts w:ascii="Book Antiqua" w:hAnsi="Book Antiqua" w:cs="Palatino"/>
                <w:lang w:val="es-US" w:eastAsia="x-none"/>
              </w:rPr>
              <w:t xml:space="preserve">Para ser de bendición: </w:t>
            </w:r>
            <w:r w:rsidRPr="00DD17E3">
              <w:rPr>
                <w:rFonts w:ascii="Book Antiqua" w:hAnsi="Book Antiqua" w:cs="Palatino"/>
                <w:lang w:val="es-US" w:eastAsia="x-none"/>
              </w:rPr>
              <w:t>Vayan al mundo recordando que todas las personas pertenecen a Dios. No juzguen con dureza ni menosprecien a quienes son diferentes. Reciban a cada persona como Cristo les ha recibido, y procuren siempre la paz y la edificación mutua</w:t>
            </w:r>
            <w:r w:rsidR="00DC2F05">
              <w:rPr>
                <w:rFonts w:ascii="Book Antiqua" w:hAnsi="Book Antiqua" w:cs="Palatino"/>
                <w:lang w:val="es-US" w:eastAsia="x-none"/>
              </w:rPr>
              <w:t>.</w:t>
            </w:r>
          </w:p>
        </w:tc>
        <w:tc>
          <w:tcPr>
            <w:tcW w:w="5097" w:type="dxa"/>
          </w:tcPr>
          <w:p w14:paraId="4C8C7A07" w14:textId="5053BAC9" w:rsidR="00DC2F05" w:rsidRPr="00E77633" w:rsidRDefault="00DD17E3" w:rsidP="00735DE1">
            <w:pPr>
              <w:rPr>
                <w:rFonts w:ascii="Book Antiqua" w:hAnsi="Book Antiqua" w:cs="Palatino"/>
                <w:b/>
                <w:bCs/>
                <w:i/>
                <w:iCs/>
                <w:lang w:val="es-ES" w:eastAsia="x-none"/>
              </w:rPr>
            </w:pPr>
            <w:r>
              <w:rPr>
                <w:rFonts w:ascii="Book Antiqua" w:hAnsi="Book Antiqua" w:cs="Palatino"/>
                <w:lang w:eastAsia="x-none"/>
              </w:rPr>
              <w:t xml:space="preserve">To be a blessing: </w:t>
            </w:r>
            <w:r w:rsidRPr="00DD17E3">
              <w:rPr>
                <w:rFonts w:ascii="Book Antiqua" w:hAnsi="Book Antiqua" w:cs="Palatino"/>
                <w:lang w:eastAsia="x-none"/>
              </w:rPr>
              <w:t xml:space="preserve">Go into the world remembering that all people belong to God. Do not judge harshly or look down on those who are different. Welcome each person as Christ has welcomed </w:t>
            </w:r>
            <w:proofErr w:type="gramStart"/>
            <w:r w:rsidRPr="00DD17E3">
              <w:rPr>
                <w:rFonts w:ascii="Book Antiqua" w:hAnsi="Book Antiqua" w:cs="Palatino"/>
                <w:lang w:eastAsia="x-none"/>
              </w:rPr>
              <w:t>you, and</w:t>
            </w:r>
            <w:proofErr w:type="gramEnd"/>
            <w:r w:rsidRPr="00DD17E3">
              <w:rPr>
                <w:rFonts w:ascii="Book Antiqua" w:hAnsi="Book Antiqua" w:cs="Palatino"/>
                <w:lang w:eastAsia="x-none"/>
              </w:rPr>
              <w:t xml:space="preserve"> always seek peace and mutual upbuilding</w:t>
            </w:r>
            <w:r>
              <w:rPr>
                <w:rFonts w:ascii="Book Antiqua" w:hAnsi="Book Antiqua" w:cs="Palatino"/>
                <w:lang w:eastAsia="x-none"/>
              </w:rPr>
              <w:t>.</w:t>
            </w:r>
          </w:p>
        </w:tc>
      </w:tr>
    </w:tbl>
    <w:p w14:paraId="7D26CAF2" w14:textId="77777777" w:rsidR="00F755D6" w:rsidRPr="00D43173" w:rsidRDefault="00F755D6" w:rsidP="00E035FF">
      <w:pPr>
        <w:rPr>
          <w:rFonts w:ascii="Book Antiqua" w:hAnsi="Book Antiqua" w:cs="Palatino"/>
          <w:b/>
          <w:lang w:val="es-ES"/>
        </w:rPr>
      </w:pPr>
    </w:p>
    <w:p w14:paraId="44E1AA25" w14:textId="54FC2024" w:rsidR="00761CF1" w:rsidRPr="00D43173" w:rsidRDefault="00761CF1" w:rsidP="00E035FF">
      <w:pPr>
        <w:rPr>
          <w:rFonts w:ascii="Book Antiqua" w:hAnsi="Book Antiqua" w:cs="Palatino"/>
          <w:b/>
          <w:lang w:val="es-ES"/>
        </w:rPr>
      </w:pPr>
      <w:r w:rsidRPr="00D43173">
        <w:rPr>
          <w:rFonts w:ascii="Book Antiqua" w:hAnsi="Book Antiqua" w:cs="Palatino"/>
          <w:b/>
          <w:lang w:val="es-ES"/>
        </w:rPr>
        <w:t>NOTAS</w:t>
      </w:r>
      <w:r w:rsidR="009836A1" w:rsidRPr="00D43173">
        <w:rPr>
          <w:rFonts w:ascii="Book Antiqua" w:hAnsi="Book Antiqua" w:cs="Palatino"/>
          <w:b/>
          <w:lang w:val="es-ES"/>
        </w:rPr>
        <w:t xml:space="preserve"> / NOTES</w:t>
      </w:r>
      <w:r w:rsidRPr="00D43173">
        <w:rPr>
          <w:rFonts w:ascii="Book Antiqua" w:hAnsi="Book Antiqua" w:cs="Palatino"/>
          <w:b/>
          <w:lang w:val="es-ES"/>
        </w:rPr>
        <w:t>:</w:t>
      </w:r>
    </w:p>
    <w:p w14:paraId="20492C3A" w14:textId="77777777" w:rsidR="00761CF1" w:rsidRPr="00D43173" w:rsidRDefault="00761CF1" w:rsidP="00E035FF">
      <w:pPr>
        <w:rPr>
          <w:rFonts w:ascii="Book Antiqua" w:hAnsi="Book Antiqua" w:cs="Palatino"/>
          <w:lang w:val="es-ES"/>
        </w:rPr>
      </w:pPr>
      <w:bookmarkStart w:id="2" w:name="_Hlk512585170"/>
      <w:r w:rsidRPr="00D43173">
        <w:rPr>
          <w:rFonts w:ascii="Book Antiqua" w:hAnsi="Book Antiqua" w:cs="Palatino"/>
          <w:lang w:val="es-ES"/>
        </w:rPr>
        <w:t xml:space="preserve">EHP= </w:t>
      </w:r>
      <w:hyperlink r:id="rId54" w:history="1">
        <w:r w:rsidRPr="00D43173">
          <w:rPr>
            <w:rStyle w:val="Hyperlink"/>
            <w:rFonts w:ascii="Book Antiqua" w:hAnsi="Book Antiqua" w:cs="Palatino"/>
            <w:lang w:val="es-ES"/>
          </w:rPr>
          <w:t>El Himnario Presbiteriano</w:t>
        </w:r>
      </w:hyperlink>
      <w:r w:rsidRPr="00D43173">
        <w:rPr>
          <w:rFonts w:ascii="Book Antiqua" w:hAnsi="Book Antiqua" w:cs="Palatino"/>
          <w:lang w:val="es-ES"/>
        </w:rPr>
        <w:t xml:space="preserve"> </w:t>
      </w:r>
    </w:p>
    <w:p w14:paraId="32327E4B" w14:textId="77777777" w:rsidR="00761CF1" w:rsidRPr="00D43173" w:rsidRDefault="00560F20" w:rsidP="00E035FF">
      <w:pPr>
        <w:rPr>
          <w:rFonts w:ascii="Book Antiqua" w:hAnsi="Book Antiqua" w:cs="Palatino"/>
          <w:lang w:val="es-ES"/>
        </w:rPr>
      </w:pPr>
      <w:proofErr w:type="spellStart"/>
      <w:r w:rsidRPr="00D43173">
        <w:rPr>
          <w:rFonts w:ascii="Book Antiqua" w:hAnsi="Book Antiqua" w:cs="Palatino"/>
          <w:lang w:val="es-ES"/>
        </w:rPr>
        <w:t>GtG</w:t>
      </w:r>
      <w:proofErr w:type="spellEnd"/>
      <w:r w:rsidR="00761CF1" w:rsidRPr="00D43173">
        <w:rPr>
          <w:rFonts w:ascii="Book Antiqua" w:hAnsi="Book Antiqua" w:cs="Palatino"/>
          <w:lang w:val="es-ES"/>
        </w:rPr>
        <w:t xml:space="preserve">= </w:t>
      </w:r>
      <w:hyperlink r:id="rId55" w:history="1">
        <w:r w:rsidR="00761CF1" w:rsidRPr="00D43173">
          <w:rPr>
            <w:rStyle w:val="Hyperlink"/>
            <w:rFonts w:ascii="Book Antiqua" w:hAnsi="Book Antiqua" w:cs="Palatino"/>
            <w:lang w:val="es-ES"/>
          </w:rPr>
          <w:t xml:space="preserve">Glory </w:t>
        </w:r>
        <w:proofErr w:type="spellStart"/>
        <w:r w:rsidR="00761CF1" w:rsidRPr="00D43173">
          <w:rPr>
            <w:rStyle w:val="Hyperlink"/>
            <w:rFonts w:ascii="Book Antiqua" w:hAnsi="Book Antiqua" w:cs="Palatino"/>
            <w:lang w:val="es-ES"/>
          </w:rPr>
          <w:t>to</w:t>
        </w:r>
        <w:proofErr w:type="spellEnd"/>
        <w:r w:rsidR="00761CF1" w:rsidRPr="00D43173">
          <w:rPr>
            <w:rStyle w:val="Hyperlink"/>
            <w:rFonts w:ascii="Book Antiqua" w:hAnsi="Book Antiqua" w:cs="Palatino"/>
            <w:lang w:val="es-ES"/>
          </w:rPr>
          <w:t xml:space="preserve"> God</w:t>
        </w:r>
      </w:hyperlink>
    </w:p>
    <w:p w14:paraId="5623D930"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TPH= The </w:t>
      </w:r>
      <w:proofErr w:type="spellStart"/>
      <w:r w:rsidRPr="00D43173">
        <w:rPr>
          <w:rFonts w:ascii="Book Antiqua" w:hAnsi="Book Antiqua" w:cs="Palatino"/>
          <w:lang w:val="es-ES"/>
        </w:rPr>
        <w:t>Presbyterian</w:t>
      </w:r>
      <w:proofErr w:type="spellEnd"/>
      <w:r w:rsidRPr="00D43173">
        <w:rPr>
          <w:rFonts w:ascii="Book Antiqua" w:hAnsi="Book Antiqua" w:cs="Palatino"/>
          <w:lang w:val="es-ES"/>
        </w:rPr>
        <w:t xml:space="preserve"> </w:t>
      </w:r>
      <w:proofErr w:type="spellStart"/>
      <w:r w:rsidRPr="00D43173">
        <w:rPr>
          <w:rFonts w:ascii="Book Antiqua" w:hAnsi="Book Antiqua" w:cs="Palatino"/>
          <w:lang w:val="es-ES"/>
        </w:rPr>
        <w:t>Hymnal</w:t>
      </w:r>
      <w:proofErr w:type="spellEnd"/>
      <w:r w:rsidRPr="00D43173">
        <w:rPr>
          <w:rFonts w:ascii="Book Antiqua" w:hAnsi="Book Antiqua" w:cs="Palatino"/>
          <w:lang w:val="es-ES"/>
        </w:rPr>
        <w:t xml:space="preserve"> </w:t>
      </w:r>
    </w:p>
    <w:p w14:paraId="384FED64"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STF= Sing </w:t>
      </w:r>
      <w:proofErr w:type="spellStart"/>
      <w:r w:rsidRPr="00D43173">
        <w:rPr>
          <w:rFonts w:ascii="Book Antiqua" w:hAnsi="Book Antiqua" w:cs="Palatino"/>
          <w:lang w:val="es-ES"/>
        </w:rPr>
        <w:t>the</w:t>
      </w:r>
      <w:proofErr w:type="spellEnd"/>
      <w:r w:rsidRPr="00D43173">
        <w:rPr>
          <w:rFonts w:ascii="Book Antiqua" w:hAnsi="Book Antiqua" w:cs="Palatino"/>
          <w:lang w:val="es-ES"/>
        </w:rPr>
        <w:t xml:space="preserve"> Faith</w:t>
      </w:r>
    </w:p>
    <w:p w14:paraId="6D52DED5"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BCW 2018= </w:t>
      </w:r>
      <w:hyperlink r:id="rId56" w:history="1">
        <w:r w:rsidRPr="00D43173">
          <w:rPr>
            <w:rStyle w:val="Hyperlink"/>
            <w:rFonts w:ascii="Book Antiqua" w:hAnsi="Book Antiqua" w:cs="Palatino"/>
            <w:lang w:val="es-ES"/>
          </w:rPr>
          <w:t xml:space="preserve">Book </w:t>
        </w:r>
        <w:proofErr w:type="spellStart"/>
        <w:r w:rsidRPr="00D43173">
          <w:rPr>
            <w:rStyle w:val="Hyperlink"/>
            <w:rFonts w:ascii="Book Antiqua" w:hAnsi="Book Antiqua" w:cs="Palatino"/>
            <w:lang w:val="es-ES"/>
          </w:rPr>
          <w:t>of</w:t>
        </w:r>
        <w:proofErr w:type="spellEnd"/>
        <w:r w:rsidRPr="00D43173">
          <w:rPr>
            <w:rStyle w:val="Hyperlink"/>
            <w:rFonts w:ascii="Book Antiqua" w:hAnsi="Book Antiqua" w:cs="Palatino"/>
            <w:lang w:val="es-ES"/>
          </w:rPr>
          <w:t xml:space="preserve"> Common Worship</w:t>
        </w:r>
      </w:hyperlink>
    </w:p>
    <w:p w14:paraId="1F3B727D"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MGV= Marissa Galván Valle</w:t>
      </w:r>
      <w:bookmarkEnd w:id="2"/>
    </w:p>
    <w:p w14:paraId="1E8E861F" w14:textId="77777777" w:rsidR="004C1ECC" w:rsidRDefault="004C1ECC" w:rsidP="00E035FF">
      <w:pPr>
        <w:rPr>
          <w:rFonts w:ascii="Optima" w:hAnsi="Optima" w:cs="Optima"/>
          <w:lang w:val="es-ES"/>
        </w:rPr>
      </w:pPr>
    </w:p>
    <w:p w14:paraId="191A333D" w14:textId="2C9656D9" w:rsidR="00761CF1" w:rsidRPr="00D43173" w:rsidRDefault="00761CF1" w:rsidP="00E035FF">
      <w:pPr>
        <w:rPr>
          <w:rFonts w:ascii="Optima" w:hAnsi="Optima" w:cs="Optima"/>
          <w:lang w:val="es-ES"/>
        </w:rPr>
      </w:pPr>
      <w:r w:rsidRPr="00D43173">
        <w:rPr>
          <w:rFonts w:ascii="Optima" w:hAnsi="Optima" w:cs="Optima"/>
          <w:lang w:val="es-ES"/>
        </w:rPr>
        <w:t xml:space="preserve">Estas ayudas litúrgicas son preparadas por la </w:t>
      </w:r>
      <w:r w:rsidR="00B76340" w:rsidRPr="00D43173">
        <w:rPr>
          <w:rFonts w:ascii="Optima" w:hAnsi="Optima" w:cs="Optima"/>
          <w:b/>
          <w:bCs/>
          <w:lang w:val="es-ES"/>
        </w:rPr>
        <w:t>Editora</w:t>
      </w:r>
      <w:r w:rsidRPr="00D43173">
        <w:rPr>
          <w:rFonts w:ascii="Optima" w:hAnsi="Optima" w:cs="Optima"/>
          <w:b/>
          <w:bCs/>
          <w:lang w:val="es-ES"/>
        </w:rPr>
        <w:t xml:space="preserve"> de recursos en español de la Corporación presbiteriana de publicaciones</w:t>
      </w:r>
      <w:r w:rsidRPr="00D43173">
        <w:rPr>
          <w:rFonts w:ascii="Optima" w:hAnsi="Optima" w:cs="Optima"/>
          <w:lang w:val="es-ES"/>
        </w:rPr>
        <w:t xml:space="preserve"> (PPC por sus siglas en inglés)</w:t>
      </w:r>
      <w:r w:rsidR="003A381C" w:rsidRPr="00D43173">
        <w:rPr>
          <w:rFonts w:ascii="Optima" w:hAnsi="Optima" w:cs="Optima"/>
          <w:lang w:val="es-ES"/>
        </w:rPr>
        <w:t>, Geneva Press</w:t>
      </w:r>
      <w:r w:rsidRPr="00D43173">
        <w:rPr>
          <w:rFonts w:ascii="Optima" w:hAnsi="Optima" w:cs="Optima"/>
          <w:lang w:val="es-ES"/>
        </w:rPr>
        <w:t xml:space="preserve">. </w:t>
      </w:r>
      <w:r w:rsidR="00434B5A" w:rsidRPr="00D43173">
        <w:rPr>
          <w:rFonts w:ascii="Optima" w:hAnsi="Optima" w:cs="Optima"/>
          <w:lang w:val="es-ES"/>
        </w:rPr>
        <w:t xml:space="preserve">/ </w:t>
      </w:r>
      <w:proofErr w:type="spellStart"/>
      <w:r w:rsidR="00434B5A" w:rsidRPr="00D43173">
        <w:rPr>
          <w:rFonts w:ascii="Optima" w:hAnsi="Optima" w:cs="Optima"/>
          <w:lang w:val="es-ES"/>
        </w:rPr>
        <w:t>These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liturgical</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helps</w:t>
      </w:r>
      <w:proofErr w:type="spellEnd"/>
      <w:r w:rsidR="00434B5A" w:rsidRPr="00D43173">
        <w:rPr>
          <w:rFonts w:ascii="Optima" w:hAnsi="Optima" w:cs="Optima"/>
          <w:lang w:val="es-ES"/>
        </w:rPr>
        <w:t xml:space="preserve"> are </w:t>
      </w:r>
      <w:proofErr w:type="spellStart"/>
      <w:r w:rsidR="00434B5A" w:rsidRPr="00D43173">
        <w:rPr>
          <w:rFonts w:ascii="Optima" w:hAnsi="Optima" w:cs="Optima"/>
          <w:lang w:val="es-ES"/>
        </w:rPr>
        <w:t>prepared</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by</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the</w:t>
      </w:r>
      <w:proofErr w:type="spellEnd"/>
      <w:r w:rsidR="00434B5A" w:rsidRPr="00D43173">
        <w:rPr>
          <w:rFonts w:ascii="Optima" w:hAnsi="Optima" w:cs="Optima"/>
          <w:lang w:val="es-ES"/>
        </w:rPr>
        <w:t xml:space="preserve"> </w:t>
      </w:r>
      <w:r w:rsidR="003C3BB8" w:rsidRPr="00D43173">
        <w:rPr>
          <w:rFonts w:ascii="Optima" w:hAnsi="Optima" w:cs="Optima"/>
          <w:b/>
          <w:bCs/>
          <w:lang w:val="es-ES"/>
        </w:rPr>
        <w:t xml:space="preserve">Editor </w:t>
      </w:r>
      <w:proofErr w:type="spellStart"/>
      <w:r w:rsidR="003C3BB8" w:rsidRPr="00D43173">
        <w:rPr>
          <w:rFonts w:ascii="Optima" w:hAnsi="Optima" w:cs="Optima"/>
          <w:b/>
          <w:bCs/>
          <w:lang w:val="es-ES"/>
        </w:rPr>
        <w:t>of</w:t>
      </w:r>
      <w:proofErr w:type="spellEnd"/>
      <w:r w:rsidR="00434B5A" w:rsidRPr="00D43173">
        <w:rPr>
          <w:rFonts w:ascii="Optima" w:hAnsi="Optima" w:cs="Optima"/>
          <w:b/>
          <w:bCs/>
          <w:lang w:val="es-ES"/>
        </w:rPr>
        <w:t xml:space="preserve"> Spanish </w:t>
      </w:r>
      <w:proofErr w:type="spellStart"/>
      <w:r w:rsidR="00434B5A" w:rsidRPr="00D43173">
        <w:rPr>
          <w:rFonts w:ascii="Optima" w:hAnsi="Optima" w:cs="Optima"/>
          <w:b/>
          <w:bCs/>
          <w:lang w:val="es-ES"/>
        </w:rPr>
        <w:t>Language</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Resources</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of</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the</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Presbyterian</w:t>
      </w:r>
      <w:proofErr w:type="spellEnd"/>
      <w:r w:rsidR="00434B5A" w:rsidRPr="00D43173">
        <w:rPr>
          <w:rFonts w:ascii="Optima" w:hAnsi="Optima" w:cs="Optima"/>
          <w:b/>
          <w:bCs/>
          <w:lang w:val="es-ES"/>
        </w:rPr>
        <w:t xml:space="preserve"> Publishing </w:t>
      </w:r>
      <w:proofErr w:type="spellStart"/>
      <w:r w:rsidR="00434B5A" w:rsidRPr="00D43173">
        <w:rPr>
          <w:rFonts w:ascii="Optima" w:hAnsi="Optima" w:cs="Optima"/>
          <w:b/>
          <w:bCs/>
          <w:lang w:val="es-ES"/>
        </w:rPr>
        <w:t>Corporation</w:t>
      </w:r>
      <w:proofErr w:type="spellEnd"/>
      <w:r w:rsidR="00434B5A" w:rsidRPr="00D43173">
        <w:rPr>
          <w:rFonts w:ascii="Optima" w:hAnsi="Optima" w:cs="Optima"/>
          <w:lang w:val="es-ES"/>
        </w:rPr>
        <w:t xml:space="preserve">. </w:t>
      </w:r>
    </w:p>
    <w:p w14:paraId="1A3604BC" w14:textId="35E36FAB" w:rsidR="008825FE" w:rsidRPr="00D43173" w:rsidRDefault="008825FE" w:rsidP="00457D7B">
      <w:pPr>
        <w:numPr>
          <w:ilvl w:val="0"/>
          <w:numId w:val="1"/>
        </w:numPr>
        <w:rPr>
          <w:rFonts w:ascii="Optima" w:hAnsi="Optima" w:cs="Optima"/>
          <w:lang w:val="es-ES"/>
        </w:rPr>
      </w:pPr>
      <w:r w:rsidRPr="00D43173">
        <w:rPr>
          <w:rFonts w:ascii="Optima" w:hAnsi="Optima" w:cs="Optima"/>
          <w:lang w:val="es-ES"/>
        </w:rPr>
        <w:t xml:space="preserve">Para comprar recursos y libros en español, vaya a </w:t>
      </w:r>
      <w:hyperlink r:id="rId57" w:history="1">
        <w:r w:rsidRPr="00D43173">
          <w:rPr>
            <w:rStyle w:val="Hyperlink"/>
            <w:rFonts w:ascii="Optima" w:hAnsi="Optima" w:cs="Optima"/>
            <w:lang w:val="es-ES"/>
          </w:rPr>
          <w:t>pcusastore.com</w:t>
        </w:r>
      </w:hyperlink>
      <w:r w:rsidRPr="00D43173">
        <w:rPr>
          <w:rStyle w:val="Hyperlink"/>
          <w:rFonts w:ascii="Optima" w:hAnsi="Optima" w:cs="Optima"/>
          <w:color w:val="000000" w:themeColor="text1"/>
          <w:u w:val="none"/>
          <w:lang w:val="es-ES"/>
        </w:rPr>
        <w:t xml:space="preserve"> / </w:t>
      </w:r>
      <w:proofErr w:type="spellStart"/>
      <w:r w:rsidRPr="00D43173">
        <w:rPr>
          <w:rFonts w:ascii="Optima" w:hAnsi="Optima" w:cs="Optima"/>
          <w:lang w:val="es-ES"/>
        </w:rPr>
        <w:t>To</w:t>
      </w:r>
      <w:proofErr w:type="spellEnd"/>
      <w:r w:rsidRPr="00D43173">
        <w:rPr>
          <w:rFonts w:ascii="Optima" w:hAnsi="Optima" w:cs="Optima"/>
          <w:lang w:val="es-ES"/>
        </w:rPr>
        <w:t xml:space="preserve"> </w:t>
      </w:r>
      <w:proofErr w:type="spellStart"/>
      <w:r w:rsidRPr="00D43173">
        <w:rPr>
          <w:rFonts w:ascii="Optima" w:hAnsi="Optima" w:cs="Optima"/>
          <w:lang w:val="es-ES"/>
        </w:rPr>
        <w:t>buy</w:t>
      </w:r>
      <w:proofErr w:type="spellEnd"/>
      <w:r w:rsidRPr="00D43173">
        <w:rPr>
          <w:rFonts w:ascii="Optima" w:hAnsi="Optima" w:cs="Optima"/>
          <w:lang w:val="es-ES"/>
        </w:rPr>
        <w:t xml:space="preserve"> Christian </w:t>
      </w:r>
      <w:proofErr w:type="spellStart"/>
      <w:r w:rsidRPr="00D43173">
        <w:rPr>
          <w:rFonts w:ascii="Optima" w:hAnsi="Optima" w:cs="Optima"/>
          <w:lang w:val="es-ES"/>
        </w:rPr>
        <w:t>education</w:t>
      </w:r>
      <w:proofErr w:type="spellEnd"/>
      <w:r w:rsidRPr="00D43173">
        <w:rPr>
          <w:rFonts w:ascii="Optima" w:hAnsi="Optima" w:cs="Optima"/>
          <w:lang w:val="es-ES"/>
        </w:rPr>
        <w:t xml:space="preserve"> </w:t>
      </w:r>
      <w:proofErr w:type="spellStart"/>
      <w:r w:rsidRPr="00D43173">
        <w:rPr>
          <w:rFonts w:ascii="Optima" w:hAnsi="Optima" w:cs="Optima"/>
          <w:lang w:val="es-ES"/>
        </w:rPr>
        <w:t>materials</w:t>
      </w:r>
      <w:proofErr w:type="spellEnd"/>
      <w:r w:rsidRPr="00D43173">
        <w:rPr>
          <w:rFonts w:ascii="Optima" w:hAnsi="Optima" w:cs="Optima"/>
          <w:lang w:val="es-ES"/>
        </w:rPr>
        <w:t xml:space="preserve"> and </w:t>
      </w:r>
      <w:proofErr w:type="spellStart"/>
      <w:r w:rsidRPr="00D43173">
        <w:rPr>
          <w:rFonts w:ascii="Optima" w:hAnsi="Optima" w:cs="Optima"/>
          <w:lang w:val="es-ES"/>
        </w:rPr>
        <w:t>books</w:t>
      </w:r>
      <w:proofErr w:type="spellEnd"/>
      <w:r w:rsidRPr="00D43173">
        <w:rPr>
          <w:rFonts w:ascii="Optima" w:hAnsi="Optima" w:cs="Optima"/>
          <w:lang w:val="es-ES"/>
        </w:rPr>
        <w:t xml:space="preserve"> in Spanish, </w:t>
      </w:r>
      <w:proofErr w:type="spellStart"/>
      <w:r w:rsidRPr="00D43173">
        <w:rPr>
          <w:rFonts w:ascii="Optima" w:hAnsi="Optima" w:cs="Optima"/>
          <w:lang w:val="es-ES"/>
        </w:rPr>
        <w:t>go</w:t>
      </w:r>
      <w:proofErr w:type="spellEnd"/>
      <w:r w:rsidRPr="00D43173">
        <w:rPr>
          <w:rFonts w:ascii="Optima" w:hAnsi="Optima" w:cs="Optima"/>
          <w:lang w:val="es-ES"/>
        </w:rPr>
        <w:t xml:space="preserve"> </w:t>
      </w:r>
      <w:proofErr w:type="spellStart"/>
      <w:r w:rsidRPr="00D43173">
        <w:rPr>
          <w:rFonts w:ascii="Optima" w:hAnsi="Optima" w:cs="Optima"/>
          <w:lang w:val="es-ES"/>
        </w:rPr>
        <w:t>to</w:t>
      </w:r>
      <w:proofErr w:type="spellEnd"/>
      <w:r w:rsidRPr="00D43173">
        <w:rPr>
          <w:rFonts w:ascii="Optima" w:hAnsi="Optima" w:cs="Optima"/>
          <w:lang w:val="es-ES"/>
        </w:rPr>
        <w:t xml:space="preserve"> </w:t>
      </w:r>
      <w:hyperlink r:id="rId58" w:history="1">
        <w:r w:rsidRPr="00D43173">
          <w:rPr>
            <w:rStyle w:val="Hyperlink"/>
            <w:rFonts w:ascii="Optima" w:hAnsi="Optima" w:cs="Optima"/>
            <w:lang w:val="es-ES"/>
          </w:rPr>
          <w:t>pcusastore.com</w:t>
        </w:r>
      </w:hyperlink>
    </w:p>
    <w:p w14:paraId="1D2C775D" w14:textId="600E2889" w:rsidR="00761CF1" w:rsidRPr="00D43173" w:rsidRDefault="00761CF1" w:rsidP="00296D98">
      <w:pPr>
        <w:numPr>
          <w:ilvl w:val="0"/>
          <w:numId w:val="1"/>
        </w:numPr>
        <w:rPr>
          <w:rFonts w:ascii="Optima" w:hAnsi="Optima" w:cs="Optima"/>
          <w:lang w:val="es-ES"/>
        </w:rPr>
      </w:pPr>
      <w:r w:rsidRPr="00D43173">
        <w:rPr>
          <w:rFonts w:ascii="Optima" w:hAnsi="Optima" w:cs="Optima"/>
          <w:lang w:val="es-ES"/>
        </w:rPr>
        <w:lastRenderedPageBreak/>
        <w:t xml:space="preserve">Puede contribuir al desarrollo de más materiales en español dando </w:t>
      </w:r>
      <w:r w:rsidR="00E115CC" w:rsidRPr="00D43173">
        <w:rPr>
          <w:rFonts w:ascii="Optima" w:hAnsi="Optima" w:cs="Optima"/>
          <w:lang w:val="es-ES"/>
        </w:rPr>
        <w:t>s</w:t>
      </w:r>
      <w:r w:rsidRPr="00D43173">
        <w:rPr>
          <w:rFonts w:ascii="Optima" w:hAnsi="Optima" w:cs="Optima"/>
          <w:lang w:val="es-ES"/>
        </w:rPr>
        <w:t xml:space="preserve">u ofrenda al fondo </w:t>
      </w:r>
      <w:hyperlink r:id="rId59" w:history="1">
        <w:r w:rsidRPr="00D43173">
          <w:rPr>
            <w:rStyle w:val="Hyperlink"/>
            <w:rFonts w:ascii="Optima" w:hAnsi="Optima" w:cs="Optima"/>
            <w:lang w:val="es-ES"/>
          </w:rPr>
          <w:t>E051214</w:t>
        </w:r>
      </w:hyperlink>
      <w:r w:rsidRPr="00D43173">
        <w:rPr>
          <w:rFonts w:ascii="Optima" w:hAnsi="Optima" w:cs="Optima"/>
          <w:lang w:val="es-ES"/>
        </w:rPr>
        <w:t xml:space="preserve">. </w:t>
      </w:r>
      <w:r w:rsidR="00434B5A" w:rsidRPr="00D43173">
        <w:rPr>
          <w:rFonts w:ascii="Optima" w:hAnsi="Optima" w:cs="Optima"/>
          <w:lang w:val="es-ES"/>
        </w:rPr>
        <w:t xml:space="preserve">/ </w:t>
      </w:r>
      <w:proofErr w:type="spellStart"/>
      <w:r w:rsidR="00434B5A" w:rsidRPr="00D43173">
        <w:rPr>
          <w:rFonts w:ascii="Optima" w:hAnsi="Optima" w:cs="Optima"/>
          <w:lang w:val="es-ES"/>
        </w:rPr>
        <w:t>To</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give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an</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offering</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for</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the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development</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of</w:t>
      </w:r>
      <w:proofErr w:type="spellEnd"/>
      <w:r w:rsidR="00434B5A" w:rsidRPr="00D43173">
        <w:rPr>
          <w:rFonts w:ascii="Optima" w:hAnsi="Optima" w:cs="Optima"/>
          <w:lang w:val="es-ES"/>
        </w:rPr>
        <w:t xml:space="preserve"> Spanish </w:t>
      </w:r>
      <w:proofErr w:type="spellStart"/>
      <w:r w:rsidR="00434B5A" w:rsidRPr="00D43173">
        <w:rPr>
          <w:rFonts w:ascii="Optima" w:hAnsi="Optima" w:cs="Optima"/>
          <w:lang w:val="es-ES"/>
        </w:rPr>
        <w:t>language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resources</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go</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to</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fund</w:t>
      </w:r>
      <w:proofErr w:type="spellEnd"/>
      <w:r w:rsidR="00434B5A" w:rsidRPr="00D43173">
        <w:rPr>
          <w:rFonts w:ascii="Optima" w:hAnsi="Optima" w:cs="Optima"/>
          <w:lang w:val="es-ES"/>
        </w:rPr>
        <w:t xml:space="preserve"> </w:t>
      </w:r>
      <w:hyperlink r:id="rId60" w:history="1">
        <w:r w:rsidR="00434B5A" w:rsidRPr="00D43173">
          <w:rPr>
            <w:rStyle w:val="Hyperlink"/>
            <w:rFonts w:ascii="Optima" w:hAnsi="Optima" w:cs="Optima"/>
            <w:lang w:val="es-ES"/>
          </w:rPr>
          <w:t>E051214</w:t>
        </w:r>
      </w:hyperlink>
      <w:r w:rsidR="00434B5A" w:rsidRPr="00D43173">
        <w:rPr>
          <w:rFonts w:ascii="Optima" w:hAnsi="Optima" w:cs="Optima"/>
          <w:lang w:val="es-ES"/>
        </w:rPr>
        <w:t>.</w:t>
      </w:r>
    </w:p>
    <w:p w14:paraId="7ADB02C2" w14:textId="7265F75C" w:rsidR="00456C85" w:rsidRPr="00D43173" w:rsidRDefault="00456C85" w:rsidP="00D00D68">
      <w:pPr>
        <w:rPr>
          <w:rStyle w:val="Hyperlink"/>
          <w:rFonts w:ascii="Optima" w:hAnsi="Optima" w:cs="Optima"/>
          <w:color w:val="000000" w:themeColor="text1"/>
          <w:u w:val="none"/>
          <w:lang w:val="es-ES"/>
        </w:rPr>
      </w:pPr>
      <w:r w:rsidRPr="00D43173">
        <w:rPr>
          <w:rStyle w:val="Hyperlink"/>
          <w:rFonts w:ascii="Optima" w:hAnsi="Optima" w:cs="Optima"/>
          <w:color w:val="000000" w:themeColor="text1"/>
          <w:u w:val="none"/>
          <w:lang w:val="es-ES"/>
        </w:rPr>
        <w:t xml:space="preserve">Búsquenos en </w:t>
      </w:r>
      <w:r w:rsidR="003F52B5" w:rsidRPr="00D43173">
        <w:rPr>
          <w:rStyle w:val="Hyperlink"/>
          <w:rFonts w:ascii="Optima" w:hAnsi="Optima" w:cs="Optima"/>
          <w:color w:val="000000" w:themeColor="text1"/>
          <w:u w:val="none"/>
          <w:lang w:val="es-ES"/>
        </w:rPr>
        <w:t>las redes sociales</w:t>
      </w:r>
      <w:r w:rsidR="00DC0F84" w:rsidRPr="00D43173">
        <w:rPr>
          <w:rStyle w:val="Hyperlink"/>
          <w:rFonts w:ascii="Optima" w:hAnsi="Optima" w:cs="Optima"/>
          <w:color w:val="000000" w:themeColor="text1"/>
          <w:u w:val="none"/>
          <w:lang w:val="es-ES"/>
        </w:rPr>
        <w:t xml:space="preserve"> / </w:t>
      </w:r>
      <w:proofErr w:type="gramStart"/>
      <w:r w:rsidR="00DC0F84" w:rsidRPr="00D43173">
        <w:rPr>
          <w:rStyle w:val="Hyperlink"/>
          <w:rFonts w:ascii="Optima" w:hAnsi="Optima" w:cs="Optima"/>
          <w:color w:val="000000" w:themeColor="text1"/>
          <w:u w:val="none"/>
          <w:lang w:val="es-ES"/>
        </w:rPr>
        <w:t>Look</w:t>
      </w:r>
      <w:proofErr w:type="gram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for</w:t>
      </w:r>
      <w:proofErr w:type="spell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us</w:t>
      </w:r>
      <w:proofErr w:type="spell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on</w:t>
      </w:r>
      <w:proofErr w:type="spellEnd"/>
      <w:r w:rsidR="00DC0F84" w:rsidRPr="00D43173">
        <w:rPr>
          <w:rStyle w:val="Hyperlink"/>
          <w:rFonts w:ascii="Optima" w:hAnsi="Optima" w:cs="Optima"/>
          <w:color w:val="000000" w:themeColor="text1"/>
          <w:u w:val="none"/>
          <w:lang w:val="es-ES"/>
        </w:rPr>
        <w:t xml:space="preserve"> social media</w:t>
      </w:r>
      <w:r w:rsidRPr="00D43173">
        <w:rPr>
          <w:rStyle w:val="Hyperlink"/>
          <w:rFonts w:ascii="Optima" w:hAnsi="Optima" w:cs="Optima"/>
          <w:color w:val="000000" w:themeColor="text1"/>
          <w:u w:val="none"/>
          <w:lang w:val="es-ES"/>
        </w:rPr>
        <w:t>:</w:t>
      </w:r>
    </w:p>
    <w:p w14:paraId="42DC2EFD" w14:textId="19398262" w:rsidR="00456C85" w:rsidRPr="00D43173"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lang w:val="es-ES"/>
        </w:rPr>
      </w:pPr>
      <w:r w:rsidRPr="00D43173">
        <w:rPr>
          <w:rStyle w:val="Hyperlink"/>
          <w:rFonts w:ascii="Optima" w:hAnsi="Optima" w:cs="Optima"/>
          <w:b/>
          <w:bCs/>
          <w:color w:val="000000" w:themeColor="text1"/>
          <w:sz w:val="24"/>
          <w:szCs w:val="24"/>
          <w:u w:val="none"/>
          <w:lang w:val="es-ES"/>
        </w:rPr>
        <w:t>Facebook:</w:t>
      </w:r>
      <w:r w:rsidRPr="00D43173">
        <w:rPr>
          <w:rStyle w:val="Hyperlink"/>
          <w:rFonts w:ascii="Optima" w:hAnsi="Optima" w:cs="Optima"/>
          <w:color w:val="000000" w:themeColor="text1"/>
          <w:sz w:val="24"/>
          <w:szCs w:val="24"/>
          <w:u w:val="none"/>
          <w:lang w:val="es-ES"/>
        </w:rPr>
        <w:t xml:space="preserve"> </w:t>
      </w:r>
      <w:hyperlink r:id="rId61" w:history="1">
        <w:r w:rsidRPr="00D43173">
          <w:rPr>
            <w:rStyle w:val="Hyperlink"/>
            <w:rFonts w:ascii="Optima" w:hAnsi="Optima" w:cs="Optima"/>
            <w:sz w:val="24"/>
            <w:szCs w:val="24"/>
            <w:lang w:val="es-ES"/>
          </w:rPr>
          <w:t>https://www.facebook.com/PPCSpanish</w:t>
        </w:r>
      </w:hyperlink>
      <w:r w:rsidRPr="00D43173">
        <w:rPr>
          <w:rStyle w:val="Hyperlink"/>
          <w:rFonts w:ascii="Optima" w:hAnsi="Optima" w:cs="Optima"/>
          <w:color w:val="000000" w:themeColor="text1"/>
          <w:sz w:val="24"/>
          <w:szCs w:val="24"/>
          <w:u w:val="none"/>
          <w:lang w:val="es-ES"/>
        </w:rPr>
        <w:t xml:space="preserve"> </w:t>
      </w:r>
    </w:p>
    <w:p w14:paraId="652603A0" w14:textId="1E205F40" w:rsidR="00456C85" w:rsidRPr="00D43173"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lang w:val="es-ES"/>
        </w:rPr>
      </w:pPr>
      <w:r w:rsidRPr="00D43173">
        <w:rPr>
          <w:rStyle w:val="Hyperlink"/>
          <w:rFonts w:ascii="Optima" w:hAnsi="Optima" w:cs="Optima"/>
          <w:b/>
          <w:bCs/>
          <w:color w:val="000000" w:themeColor="text1"/>
          <w:sz w:val="24"/>
          <w:szCs w:val="24"/>
          <w:u w:val="none"/>
          <w:lang w:val="es-ES"/>
        </w:rPr>
        <w:t>Instagram:</w:t>
      </w:r>
      <w:r w:rsidRPr="00D43173">
        <w:rPr>
          <w:rStyle w:val="Hyperlink"/>
          <w:rFonts w:ascii="Optima" w:hAnsi="Optima" w:cs="Optima"/>
          <w:color w:val="000000" w:themeColor="text1"/>
          <w:sz w:val="24"/>
          <w:szCs w:val="24"/>
          <w:u w:val="none"/>
          <w:lang w:val="es-ES"/>
        </w:rPr>
        <w:t xml:space="preserve"> </w:t>
      </w:r>
      <w:hyperlink r:id="rId62" w:history="1">
        <w:r w:rsidRPr="00D43173">
          <w:rPr>
            <w:rStyle w:val="Hyperlink"/>
            <w:rFonts w:ascii="Optima" w:hAnsi="Optima" w:cs="Optima"/>
            <w:sz w:val="24"/>
            <w:szCs w:val="24"/>
            <w:lang w:val="es-ES"/>
          </w:rPr>
          <w:t>https://www.instagram.com/corporacionpresbiteriana/</w:t>
        </w:r>
      </w:hyperlink>
      <w:r w:rsidRPr="00D43173">
        <w:rPr>
          <w:rStyle w:val="Hyperlink"/>
          <w:rFonts w:ascii="Optima" w:hAnsi="Optima" w:cs="Optima"/>
          <w:color w:val="000000" w:themeColor="text1"/>
          <w:sz w:val="24"/>
          <w:szCs w:val="24"/>
          <w:u w:val="none"/>
          <w:lang w:val="es-ES"/>
        </w:rPr>
        <w:t xml:space="preserve"> </w:t>
      </w:r>
    </w:p>
    <w:p w14:paraId="718E3E97" w14:textId="25AC48D5" w:rsidR="00761CF1" w:rsidRPr="00D43173" w:rsidRDefault="00456C85" w:rsidP="00CE2DE4">
      <w:pPr>
        <w:pStyle w:val="ListParagraph"/>
        <w:numPr>
          <w:ilvl w:val="0"/>
          <w:numId w:val="3"/>
        </w:numPr>
        <w:spacing w:after="0" w:line="240" w:lineRule="auto"/>
        <w:rPr>
          <w:rFonts w:ascii="Book Antiqua" w:hAnsi="Book Antiqua" w:cs="Palatino"/>
          <w:lang w:val="es-ES"/>
        </w:rPr>
      </w:pPr>
      <w:r w:rsidRPr="00D43173">
        <w:rPr>
          <w:rStyle w:val="Hyperlink"/>
          <w:rFonts w:ascii="Optima" w:hAnsi="Optima" w:cs="Optima"/>
          <w:b/>
          <w:bCs/>
          <w:color w:val="000000" w:themeColor="text1"/>
          <w:sz w:val="24"/>
          <w:szCs w:val="24"/>
          <w:u w:val="none"/>
          <w:lang w:val="es-ES"/>
        </w:rPr>
        <w:t>YouTube:</w:t>
      </w:r>
      <w:r w:rsidRPr="00D43173">
        <w:rPr>
          <w:rStyle w:val="Hyperlink"/>
          <w:rFonts w:ascii="Optima" w:hAnsi="Optima" w:cs="Optima"/>
          <w:color w:val="000000" w:themeColor="text1"/>
          <w:sz w:val="24"/>
          <w:szCs w:val="24"/>
          <w:u w:val="none"/>
          <w:lang w:val="es-ES"/>
        </w:rPr>
        <w:t xml:space="preserve"> </w:t>
      </w:r>
      <w:hyperlink r:id="rId63" w:history="1">
        <w:r w:rsidRPr="00D43173">
          <w:rPr>
            <w:rStyle w:val="Hyperlink"/>
            <w:rFonts w:ascii="Optima" w:hAnsi="Optima" w:cs="Optima"/>
            <w:sz w:val="24"/>
            <w:szCs w:val="24"/>
            <w:lang w:val="es-ES"/>
          </w:rPr>
          <w:t>https://www.youtube.com/channel/UC_qpNGZWU3urMgNzKshnpVw/featured?view_as=subscriber</w:t>
        </w:r>
      </w:hyperlink>
      <w:r w:rsidRPr="00D43173">
        <w:rPr>
          <w:rStyle w:val="Hyperlink"/>
          <w:rFonts w:ascii="Optima" w:hAnsi="Optima" w:cs="Optima"/>
          <w:color w:val="000000" w:themeColor="text1"/>
          <w:sz w:val="24"/>
          <w:szCs w:val="24"/>
          <w:u w:val="none"/>
          <w:lang w:val="es-ES"/>
        </w:rPr>
        <w:t xml:space="preserve"> </w:t>
      </w:r>
    </w:p>
    <w:sectPr w:rsidR="00761CF1" w:rsidRPr="00D43173"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6DA0" w14:textId="77777777" w:rsidR="005B0393" w:rsidRDefault="005B0393" w:rsidP="001B04B5">
      <w:r>
        <w:separator/>
      </w:r>
    </w:p>
  </w:endnote>
  <w:endnote w:type="continuationSeparator" w:id="0">
    <w:p w14:paraId="79B40B3F" w14:textId="77777777" w:rsidR="005B0393" w:rsidRDefault="005B0393"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notTrueType/>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047B" w14:textId="77777777" w:rsidR="005B0393" w:rsidRDefault="005B0393" w:rsidP="001B04B5">
      <w:r>
        <w:separator/>
      </w:r>
    </w:p>
  </w:footnote>
  <w:footnote w:type="continuationSeparator" w:id="0">
    <w:p w14:paraId="6A4DE496" w14:textId="77777777" w:rsidR="005B0393" w:rsidRDefault="005B0393"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3F87"/>
    <w:multiLevelType w:val="hybridMultilevel"/>
    <w:tmpl w:val="53FC59F2"/>
    <w:lvl w:ilvl="0" w:tplc="ABF8D6E2">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30627"/>
    <w:multiLevelType w:val="hybridMultilevel"/>
    <w:tmpl w:val="910620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A83D04"/>
    <w:multiLevelType w:val="hybridMultilevel"/>
    <w:tmpl w:val="A25C4E8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35135E"/>
    <w:multiLevelType w:val="hybridMultilevel"/>
    <w:tmpl w:val="569E76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4377BC"/>
    <w:multiLevelType w:val="hybridMultilevel"/>
    <w:tmpl w:val="4FB401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B43683"/>
    <w:multiLevelType w:val="hybridMultilevel"/>
    <w:tmpl w:val="F1001C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2256A30"/>
    <w:multiLevelType w:val="hybridMultilevel"/>
    <w:tmpl w:val="EABA6B4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D1214EA"/>
    <w:multiLevelType w:val="hybridMultilevel"/>
    <w:tmpl w:val="06D67C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1"/>
  </w:num>
  <w:num w:numId="2" w16cid:durableId="1858541204">
    <w:abstractNumId w:val="15"/>
  </w:num>
  <w:num w:numId="3" w16cid:durableId="955138295">
    <w:abstractNumId w:val="7"/>
  </w:num>
  <w:num w:numId="4" w16cid:durableId="41637554">
    <w:abstractNumId w:val="14"/>
  </w:num>
  <w:num w:numId="5" w16cid:durableId="437145865">
    <w:abstractNumId w:val="3"/>
  </w:num>
  <w:num w:numId="6" w16cid:durableId="504518553">
    <w:abstractNumId w:val="8"/>
  </w:num>
  <w:num w:numId="7" w16cid:durableId="89812227">
    <w:abstractNumId w:val="11"/>
  </w:num>
  <w:num w:numId="8" w16cid:durableId="879514960">
    <w:abstractNumId w:val="2"/>
  </w:num>
  <w:num w:numId="9" w16cid:durableId="1820461044">
    <w:abstractNumId w:val="0"/>
  </w:num>
  <w:num w:numId="10" w16cid:durableId="2102792605">
    <w:abstractNumId w:val="13"/>
  </w:num>
  <w:num w:numId="11" w16cid:durableId="240065053">
    <w:abstractNumId w:val="6"/>
  </w:num>
  <w:num w:numId="12" w16cid:durableId="928268737">
    <w:abstractNumId w:val="5"/>
  </w:num>
  <w:num w:numId="13" w16cid:durableId="1374771845">
    <w:abstractNumId w:val="9"/>
  </w:num>
  <w:num w:numId="14" w16cid:durableId="1149399731">
    <w:abstractNumId w:val="10"/>
  </w:num>
  <w:num w:numId="15" w16cid:durableId="1688826864">
    <w:abstractNumId w:val="4"/>
  </w:num>
  <w:num w:numId="16" w16cid:durableId="119885185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6"/>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2FBA"/>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4FDD"/>
    <w:rsid w:val="000150B9"/>
    <w:rsid w:val="000153FD"/>
    <w:rsid w:val="00015532"/>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0F00"/>
    <w:rsid w:val="0003120B"/>
    <w:rsid w:val="00031331"/>
    <w:rsid w:val="0003138A"/>
    <w:rsid w:val="0003144F"/>
    <w:rsid w:val="00031DEE"/>
    <w:rsid w:val="0003395A"/>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256"/>
    <w:rsid w:val="000616F3"/>
    <w:rsid w:val="0006192F"/>
    <w:rsid w:val="00062BF9"/>
    <w:rsid w:val="0006397B"/>
    <w:rsid w:val="00064883"/>
    <w:rsid w:val="00064A13"/>
    <w:rsid w:val="00064C11"/>
    <w:rsid w:val="00064F66"/>
    <w:rsid w:val="00065130"/>
    <w:rsid w:val="000660BA"/>
    <w:rsid w:val="000661EC"/>
    <w:rsid w:val="00066854"/>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D3F"/>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87B24"/>
    <w:rsid w:val="00090046"/>
    <w:rsid w:val="000901B7"/>
    <w:rsid w:val="0009024A"/>
    <w:rsid w:val="000902A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A7BF4"/>
    <w:rsid w:val="000B097E"/>
    <w:rsid w:val="000B1806"/>
    <w:rsid w:val="000B1E4C"/>
    <w:rsid w:val="000B1F1A"/>
    <w:rsid w:val="000B20F6"/>
    <w:rsid w:val="000B2722"/>
    <w:rsid w:val="000B3174"/>
    <w:rsid w:val="000B32A5"/>
    <w:rsid w:val="000B32A7"/>
    <w:rsid w:val="000B3D2E"/>
    <w:rsid w:val="000B3EE5"/>
    <w:rsid w:val="000B4242"/>
    <w:rsid w:val="000B4DC3"/>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8C0"/>
    <w:rsid w:val="000D3A9B"/>
    <w:rsid w:val="000D3EF6"/>
    <w:rsid w:val="000D3FBB"/>
    <w:rsid w:val="000D428B"/>
    <w:rsid w:val="000D4482"/>
    <w:rsid w:val="000D4A2D"/>
    <w:rsid w:val="000D4C5C"/>
    <w:rsid w:val="000D52BC"/>
    <w:rsid w:val="000D5596"/>
    <w:rsid w:val="000D5D1E"/>
    <w:rsid w:val="000D5EA6"/>
    <w:rsid w:val="000D64A1"/>
    <w:rsid w:val="000D67CF"/>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4B0"/>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1DA"/>
    <w:rsid w:val="001112DA"/>
    <w:rsid w:val="00111CA7"/>
    <w:rsid w:val="00112A1A"/>
    <w:rsid w:val="00112ADD"/>
    <w:rsid w:val="00112E42"/>
    <w:rsid w:val="00112EB9"/>
    <w:rsid w:val="00112F47"/>
    <w:rsid w:val="00113A8D"/>
    <w:rsid w:val="00113F87"/>
    <w:rsid w:val="00114885"/>
    <w:rsid w:val="00114900"/>
    <w:rsid w:val="00114DC4"/>
    <w:rsid w:val="0011505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19C"/>
    <w:rsid w:val="001215DC"/>
    <w:rsid w:val="00121744"/>
    <w:rsid w:val="0012205D"/>
    <w:rsid w:val="0012275F"/>
    <w:rsid w:val="00123483"/>
    <w:rsid w:val="0012352A"/>
    <w:rsid w:val="0012391A"/>
    <w:rsid w:val="00123B0C"/>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D25"/>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A14"/>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9A5"/>
    <w:rsid w:val="00172D9E"/>
    <w:rsid w:val="00173328"/>
    <w:rsid w:val="001735A9"/>
    <w:rsid w:val="001737A5"/>
    <w:rsid w:val="00173EC7"/>
    <w:rsid w:val="00173EFD"/>
    <w:rsid w:val="00173FCE"/>
    <w:rsid w:val="00174020"/>
    <w:rsid w:val="00174443"/>
    <w:rsid w:val="001744EA"/>
    <w:rsid w:val="00174864"/>
    <w:rsid w:val="001748B1"/>
    <w:rsid w:val="00175142"/>
    <w:rsid w:val="00175492"/>
    <w:rsid w:val="00175D87"/>
    <w:rsid w:val="00176306"/>
    <w:rsid w:val="0017647F"/>
    <w:rsid w:val="001770D0"/>
    <w:rsid w:val="001779C5"/>
    <w:rsid w:val="00177CDD"/>
    <w:rsid w:val="00177D00"/>
    <w:rsid w:val="0018015C"/>
    <w:rsid w:val="0018038D"/>
    <w:rsid w:val="0018059B"/>
    <w:rsid w:val="00181506"/>
    <w:rsid w:val="00181A7E"/>
    <w:rsid w:val="00181B74"/>
    <w:rsid w:val="00181C7B"/>
    <w:rsid w:val="00181E59"/>
    <w:rsid w:val="00182D04"/>
    <w:rsid w:val="00183560"/>
    <w:rsid w:val="00184B29"/>
    <w:rsid w:val="001852A0"/>
    <w:rsid w:val="001854B8"/>
    <w:rsid w:val="001857D2"/>
    <w:rsid w:val="0018583F"/>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1B8C"/>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72B"/>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5C54"/>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6C55"/>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5F2"/>
    <w:rsid w:val="001C6670"/>
    <w:rsid w:val="001C690B"/>
    <w:rsid w:val="001C6DB8"/>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4D9A"/>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50C"/>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99C"/>
    <w:rsid w:val="00220A3E"/>
    <w:rsid w:val="00220C69"/>
    <w:rsid w:val="00220E38"/>
    <w:rsid w:val="00221877"/>
    <w:rsid w:val="00221BE8"/>
    <w:rsid w:val="00222C8E"/>
    <w:rsid w:val="00223220"/>
    <w:rsid w:val="00225043"/>
    <w:rsid w:val="00225397"/>
    <w:rsid w:val="0022646B"/>
    <w:rsid w:val="0022670D"/>
    <w:rsid w:val="00226875"/>
    <w:rsid w:val="00226E2B"/>
    <w:rsid w:val="0022708E"/>
    <w:rsid w:val="00227811"/>
    <w:rsid w:val="00227F3C"/>
    <w:rsid w:val="002305D8"/>
    <w:rsid w:val="00230BCD"/>
    <w:rsid w:val="00230EB5"/>
    <w:rsid w:val="0023184A"/>
    <w:rsid w:val="00232AFF"/>
    <w:rsid w:val="00232BBC"/>
    <w:rsid w:val="00232F65"/>
    <w:rsid w:val="00233162"/>
    <w:rsid w:val="0023366F"/>
    <w:rsid w:val="00233FFA"/>
    <w:rsid w:val="0023433C"/>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596"/>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044"/>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57"/>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B5E"/>
    <w:rsid w:val="00293DD8"/>
    <w:rsid w:val="0029404E"/>
    <w:rsid w:val="00294254"/>
    <w:rsid w:val="002951D8"/>
    <w:rsid w:val="0029576A"/>
    <w:rsid w:val="0029583F"/>
    <w:rsid w:val="00295EC0"/>
    <w:rsid w:val="00296D98"/>
    <w:rsid w:val="00297066"/>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B3"/>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D76"/>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4E30"/>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6F6"/>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1A19"/>
    <w:rsid w:val="0032329C"/>
    <w:rsid w:val="003232CF"/>
    <w:rsid w:val="00323B72"/>
    <w:rsid w:val="00323DEF"/>
    <w:rsid w:val="00324D5E"/>
    <w:rsid w:val="00324F7D"/>
    <w:rsid w:val="00325CA7"/>
    <w:rsid w:val="00326603"/>
    <w:rsid w:val="00326885"/>
    <w:rsid w:val="0032700A"/>
    <w:rsid w:val="0032704E"/>
    <w:rsid w:val="003270F0"/>
    <w:rsid w:val="0032735D"/>
    <w:rsid w:val="00327860"/>
    <w:rsid w:val="00327A11"/>
    <w:rsid w:val="00330BA7"/>
    <w:rsid w:val="003315F1"/>
    <w:rsid w:val="00331685"/>
    <w:rsid w:val="00331DB9"/>
    <w:rsid w:val="00331DCF"/>
    <w:rsid w:val="00332848"/>
    <w:rsid w:val="00332BDE"/>
    <w:rsid w:val="003334C8"/>
    <w:rsid w:val="00333895"/>
    <w:rsid w:val="00333BC5"/>
    <w:rsid w:val="0033406E"/>
    <w:rsid w:val="003342F1"/>
    <w:rsid w:val="003349E1"/>
    <w:rsid w:val="00335400"/>
    <w:rsid w:val="00335474"/>
    <w:rsid w:val="003357C5"/>
    <w:rsid w:val="003366F3"/>
    <w:rsid w:val="00336F99"/>
    <w:rsid w:val="00337543"/>
    <w:rsid w:val="003378EB"/>
    <w:rsid w:val="00337A97"/>
    <w:rsid w:val="00337B54"/>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69A"/>
    <w:rsid w:val="00346B0B"/>
    <w:rsid w:val="003471CD"/>
    <w:rsid w:val="00347228"/>
    <w:rsid w:val="00347DBE"/>
    <w:rsid w:val="00351282"/>
    <w:rsid w:val="003514DB"/>
    <w:rsid w:val="00351A90"/>
    <w:rsid w:val="00351CD7"/>
    <w:rsid w:val="003522CA"/>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57CB5"/>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0F43"/>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3CA"/>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4FDC"/>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D7E20"/>
    <w:rsid w:val="003E0154"/>
    <w:rsid w:val="003E0BC0"/>
    <w:rsid w:val="003E1076"/>
    <w:rsid w:val="003E1B6E"/>
    <w:rsid w:val="003E1F81"/>
    <w:rsid w:val="003E258A"/>
    <w:rsid w:val="003E3528"/>
    <w:rsid w:val="003E370E"/>
    <w:rsid w:val="003E37F5"/>
    <w:rsid w:val="003E3C9C"/>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423"/>
    <w:rsid w:val="003F36F1"/>
    <w:rsid w:val="003F3D94"/>
    <w:rsid w:val="003F4FF1"/>
    <w:rsid w:val="003F52B5"/>
    <w:rsid w:val="003F5499"/>
    <w:rsid w:val="003F576E"/>
    <w:rsid w:val="003F66A5"/>
    <w:rsid w:val="003F68F2"/>
    <w:rsid w:val="003F691C"/>
    <w:rsid w:val="003F761B"/>
    <w:rsid w:val="003F78A1"/>
    <w:rsid w:val="00400158"/>
    <w:rsid w:val="00400441"/>
    <w:rsid w:val="004005AB"/>
    <w:rsid w:val="00400B41"/>
    <w:rsid w:val="00400B45"/>
    <w:rsid w:val="00400C4C"/>
    <w:rsid w:val="004010A2"/>
    <w:rsid w:val="0040177F"/>
    <w:rsid w:val="00401821"/>
    <w:rsid w:val="00401A2F"/>
    <w:rsid w:val="00402225"/>
    <w:rsid w:val="004028D7"/>
    <w:rsid w:val="00402B23"/>
    <w:rsid w:val="0040323B"/>
    <w:rsid w:val="00403BA9"/>
    <w:rsid w:val="0040429D"/>
    <w:rsid w:val="004047BE"/>
    <w:rsid w:val="00404D66"/>
    <w:rsid w:val="0040506F"/>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0A6"/>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7C"/>
    <w:rsid w:val="00445CAC"/>
    <w:rsid w:val="00445CE6"/>
    <w:rsid w:val="00446299"/>
    <w:rsid w:val="004468BB"/>
    <w:rsid w:val="0044691C"/>
    <w:rsid w:val="004471BB"/>
    <w:rsid w:val="0044784D"/>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9C6"/>
    <w:rsid w:val="00462FB6"/>
    <w:rsid w:val="00463986"/>
    <w:rsid w:val="00463ABD"/>
    <w:rsid w:val="00463E8F"/>
    <w:rsid w:val="00463F02"/>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4A7"/>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751"/>
    <w:rsid w:val="00490CB6"/>
    <w:rsid w:val="00490E0A"/>
    <w:rsid w:val="004913A5"/>
    <w:rsid w:val="00491948"/>
    <w:rsid w:val="004919A9"/>
    <w:rsid w:val="00491B32"/>
    <w:rsid w:val="00491D95"/>
    <w:rsid w:val="00491E9F"/>
    <w:rsid w:val="004923CE"/>
    <w:rsid w:val="00492F58"/>
    <w:rsid w:val="00493149"/>
    <w:rsid w:val="00493173"/>
    <w:rsid w:val="00493EED"/>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8F"/>
    <w:rsid w:val="004A22CC"/>
    <w:rsid w:val="004A2E27"/>
    <w:rsid w:val="004A31AD"/>
    <w:rsid w:val="004A3FEA"/>
    <w:rsid w:val="004A409B"/>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480A"/>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ECC"/>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4E6B"/>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1E3"/>
    <w:rsid w:val="004F042B"/>
    <w:rsid w:val="004F04E0"/>
    <w:rsid w:val="004F0A7E"/>
    <w:rsid w:val="004F0A91"/>
    <w:rsid w:val="004F0B7D"/>
    <w:rsid w:val="004F0F50"/>
    <w:rsid w:val="004F13B4"/>
    <w:rsid w:val="004F1D77"/>
    <w:rsid w:val="004F1FF8"/>
    <w:rsid w:val="004F22C3"/>
    <w:rsid w:val="004F2352"/>
    <w:rsid w:val="004F2761"/>
    <w:rsid w:val="004F285E"/>
    <w:rsid w:val="004F2BDE"/>
    <w:rsid w:val="004F2FEE"/>
    <w:rsid w:val="004F303D"/>
    <w:rsid w:val="004F36CA"/>
    <w:rsid w:val="004F385B"/>
    <w:rsid w:val="004F3CC7"/>
    <w:rsid w:val="004F4021"/>
    <w:rsid w:val="004F50FB"/>
    <w:rsid w:val="004F51A8"/>
    <w:rsid w:val="004F581B"/>
    <w:rsid w:val="004F59E1"/>
    <w:rsid w:val="004F5B8B"/>
    <w:rsid w:val="004F5D57"/>
    <w:rsid w:val="004F6750"/>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6E21"/>
    <w:rsid w:val="00507FCC"/>
    <w:rsid w:val="005101F3"/>
    <w:rsid w:val="005102E6"/>
    <w:rsid w:val="0051055D"/>
    <w:rsid w:val="005109B9"/>
    <w:rsid w:val="005112ED"/>
    <w:rsid w:val="005115E5"/>
    <w:rsid w:val="00511656"/>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5F2"/>
    <w:rsid w:val="00536867"/>
    <w:rsid w:val="00536BFC"/>
    <w:rsid w:val="00536D3F"/>
    <w:rsid w:val="00537090"/>
    <w:rsid w:val="00537111"/>
    <w:rsid w:val="005371BF"/>
    <w:rsid w:val="005373FA"/>
    <w:rsid w:val="00537AAF"/>
    <w:rsid w:val="00540F5F"/>
    <w:rsid w:val="00541193"/>
    <w:rsid w:val="0054125C"/>
    <w:rsid w:val="0054165B"/>
    <w:rsid w:val="005417BD"/>
    <w:rsid w:val="00542381"/>
    <w:rsid w:val="005424FE"/>
    <w:rsid w:val="00542ADC"/>
    <w:rsid w:val="00543410"/>
    <w:rsid w:val="005440D1"/>
    <w:rsid w:val="0054457F"/>
    <w:rsid w:val="00545281"/>
    <w:rsid w:val="0054587B"/>
    <w:rsid w:val="00545E7B"/>
    <w:rsid w:val="005462F0"/>
    <w:rsid w:val="00546A80"/>
    <w:rsid w:val="00546ADA"/>
    <w:rsid w:val="00546F0E"/>
    <w:rsid w:val="005472EC"/>
    <w:rsid w:val="005479A7"/>
    <w:rsid w:val="00547A04"/>
    <w:rsid w:val="00547C3D"/>
    <w:rsid w:val="00547CD2"/>
    <w:rsid w:val="00550667"/>
    <w:rsid w:val="00550BB2"/>
    <w:rsid w:val="0055126D"/>
    <w:rsid w:val="00551412"/>
    <w:rsid w:val="00551549"/>
    <w:rsid w:val="005516D4"/>
    <w:rsid w:val="00551876"/>
    <w:rsid w:val="005519E1"/>
    <w:rsid w:val="00551DA7"/>
    <w:rsid w:val="0055210B"/>
    <w:rsid w:val="00552429"/>
    <w:rsid w:val="0055248B"/>
    <w:rsid w:val="00552541"/>
    <w:rsid w:val="00552D7C"/>
    <w:rsid w:val="00552D88"/>
    <w:rsid w:val="0055356F"/>
    <w:rsid w:val="005538AD"/>
    <w:rsid w:val="00553E8A"/>
    <w:rsid w:val="005542DE"/>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0EF9"/>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393"/>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544"/>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5FA0"/>
    <w:rsid w:val="005C6061"/>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36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0F5B"/>
    <w:rsid w:val="006022F5"/>
    <w:rsid w:val="0060263C"/>
    <w:rsid w:val="00602A2C"/>
    <w:rsid w:val="00602A3F"/>
    <w:rsid w:val="00602D33"/>
    <w:rsid w:val="00603115"/>
    <w:rsid w:val="00603119"/>
    <w:rsid w:val="00603A1D"/>
    <w:rsid w:val="00603FA6"/>
    <w:rsid w:val="006041FE"/>
    <w:rsid w:val="00604D8A"/>
    <w:rsid w:val="0060533F"/>
    <w:rsid w:val="0060593A"/>
    <w:rsid w:val="00605D30"/>
    <w:rsid w:val="00605F52"/>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020"/>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38C"/>
    <w:rsid w:val="00643558"/>
    <w:rsid w:val="00643AD7"/>
    <w:rsid w:val="00643FB6"/>
    <w:rsid w:val="00644574"/>
    <w:rsid w:val="006445C0"/>
    <w:rsid w:val="006447D0"/>
    <w:rsid w:val="00644D3E"/>
    <w:rsid w:val="00645806"/>
    <w:rsid w:val="00645A68"/>
    <w:rsid w:val="00645BF5"/>
    <w:rsid w:val="00645FD8"/>
    <w:rsid w:val="0064648A"/>
    <w:rsid w:val="00646515"/>
    <w:rsid w:val="006466DB"/>
    <w:rsid w:val="0064698D"/>
    <w:rsid w:val="00646D8C"/>
    <w:rsid w:val="00647190"/>
    <w:rsid w:val="00650F6C"/>
    <w:rsid w:val="00651179"/>
    <w:rsid w:val="00651F09"/>
    <w:rsid w:val="006522E3"/>
    <w:rsid w:val="006527C4"/>
    <w:rsid w:val="00653A92"/>
    <w:rsid w:val="0065511B"/>
    <w:rsid w:val="00655426"/>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617"/>
    <w:rsid w:val="006728F9"/>
    <w:rsid w:val="00672AC2"/>
    <w:rsid w:val="0067307F"/>
    <w:rsid w:val="006734A3"/>
    <w:rsid w:val="00673F1E"/>
    <w:rsid w:val="006740B6"/>
    <w:rsid w:val="00674390"/>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35"/>
    <w:rsid w:val="006A6AE0"/>
    <w:rsid w:val="006A6FAC"/>
    <w:rsid w:val="006A78C4"/>
    <w:rsid w:val="006A7C2D"/>
    <w:rsid w:val="006B0412"/>
    <w:rsid w:val="006B077D"/>
    <w:rsid w:val="006B0C67"/>
    <w:rsid w:val="006B1208"/>
    <w:rsid w:val="006B135C"/>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5C2C"/>
    <w:rsid w:val="006D6CD3"/>
    <w:rsid w:val="006D6F94"/>
    <w:rsid w:val="006D7058"/>
    <w:rsid w:val="006D7393"/>
    <w:rsid w:val="006D74B9"/>
    <w:rsid w:val="006D75A7"/>
    <w:rsid w:val="006D75B5"/>
    <w:rsid w:val="006D75B8"/>
    <w:rsid w:val="006D7645"/>
    <w:rsid w:val="006D7CFB"/>
    <w:rsid w:val="006D7DDF"/>
    <w:rsid w:val="006E090C"/>
    <w:rsid w:val="006E18BF"/>
    <w:rsid w:val="006E20BD"/>
    <w:rsid w:val="006E2A68"/>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5AD7"/>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0D7"/>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034"/>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2CF8"/>
    <w:rsid w:val="0072302B"/>
    <w:rsid w:val="00723398"/>
    <w:rsid w:val="00723509"/>
    <w:rsid w:val="007235CF"/>
    <w:rsid w:val="0072413F"/>
    <w:rsid w:val="0072457A"/>
    <w:rsid w:val="00724A1C"/>
    <w:rsid w:val="00724E39"/>
    <w:rsid w:val="00725B94"/>
    <w:rsid w:val="00725CA2"/>
    <w:rsid w:val="00725FBE"/>
    <w:rsid w:val="00726BAB"/>
    <w:rsid w:val="00726F65"/>
    <w:rsid w:val="007277E8"/>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4C2"/>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4B4"/>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2D29"/>
    <w:rsid w:val="007835B2"/>
    <w:rsid w:val="0078370B"/>
    <w:rsid w:val="007839C1"/>
    <w:rsid w:val="00783EB9"/>
    <w:rsid w:val="00784081"/>
    <w:rsid w:val="0078417B"/>
    <w:rsid w:val="00784649"/>
    <w:rsid w:val="00784B43"/>
    <w:rsid w:val="00784B55"/>
    <w:rsid w:val="0078508F"/>
    <w:rsid w:val="007851C8"/>
    <w:rsid w:val="007863E6"/>
    <w:rsid w:val="0078661D"/>
    <w:rsid w:val="007866C6"/>
    <w:rsid w:val="00786DED"/>
    <w:rsid w:val="00787190"/>
    <w:rsid w:val="00787925"/>
    <w:rsid w:val="00787C5A"/>
    <w:rsid w:val="0079019D"/>
    <w:rsid w:val="00790703"/>
    <w:rsid w:val="00790D4F"/>
    <w:rsid w:val="007926A8"/>
    <w:rsid w:val="00792DFB"/>
    <w:rsid w:val="00793C9A"/>
    <w:rsid w:val="007942F1"/>
    <w:rsid w:val="00794A52"/>
    <w:rsid w:val="00794B08"/>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0F28"/>
    <w:rsid w:val="007A1240"/>
    <w:rsid w:val="007A23E3"/>
    <w:rsid w:val="007A2428"/>
    <w:rsid w:val="007A293E"/>
    <w:rsid w:val="007A2A5D"/>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D11"/>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5D2"/>
    <w:rsid w:val="007C5CF8"/>
    <w:rsid w:val="007C5E6E"/>
    <w:rsid w:val="007C5FAD"/>
    <w:rsid w:val="007C6BFE"/>
    <w:rsid w:val="007C6DC8"/>
    <w:rsid w:val="007C70BA"/>
    <w:rsid w:val="007C7331"/>
    <w:rsid w:val="007C73BF"/>
    <w:rsid w:val="007C7855"/>
    <w:rsid w:val="007C7A7A"/>
    <w:rsid w:val="007C7DD9"/>
    <w:rsid w:val="007D00C5"/>
    <w:rsid w:val="007D055C"/>
    <w:rsid w:val="007D1010"/>
    <w:rsid w:val="007D129C"/>
    <w:rsid w:val="007D1358"/>
    <w:rsid w:val="007D1E42"/>
    <w:rsid w:val="007D217F"/>
    <w:rsid w:val="007D2280"/>
    <w:rsid w:val="007D28B7"/>
    <w:rsid w:val="007D345B"/>
    <w:rsid w:val="007D38CA"/>
    <w:rsid w:val="007D3A8C"/>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E7875"/>
    <w:rsid w:val="007F11C7"/>
    <w:rsid w:val="007F13BB"/>
    <w:rsid w:val="007F1BB3"/>
    <w:rsid w:val="007F1BB6"/>
    <w:rsid w:val="007F2147"/>
    <w:rsid w:val="007F21CE"/>
    <w:rsid w:val="007F262B"/>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3CF"/>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893"/>
    <w:rsid w:val="0084092C"/>
    <w:rsid w:val="00840DF8"/>
    <w:rsid w:val="008411D3"/>
    <w:rsid w:val="0084187A"/>
    <w:rsid w:val="00841937"/>
    <w:rsid w:val="00841A40"/>
    <w:rsid w:val="00841A93"/>
    <w:rsid w:val="00842939"/>
    <w:rsid w:val="00842D40"/>
    <w:rsid w:val="00842D8A"/>
    <w:rsid w:val="008430CF"/>
    <w:rsid w:val="008435F7"/>
    <w:rsid w:val="00843779"/>
    <w:rsid w:val="00843986"/>
    <w:rsid w:val="008441E3"/>
    <w:rsid w:val="008443EF"/>
    <w:rsid w:val="008445F3"/>
    <w:rsid w:val="0084485F"/>
    <w:rsid w:val="00844D53"/>
    <w:rsid w:val="00844E2C"/>
    <w:rsid w:val="008453FC"/>
    <w:rsid w:val="00845440"/>
    <w:rsid w:val="008456D2"/>
    <w:rsid w:val="00845CB8"/>
    <w:rsid w:val="00845E9D"/>
    <w:rsid w:val="00846692"/>
    <w:rsid w:val="00846C29"/>
    <w:rsid w:val="00847221"/>
    <w:rsid w:val="00847DCF"/>
    <w:rsid w:val="008503E1"/>
    <w:rsid w:val="00851214"/>
    <w:rsid w:val="00851E54"/>
    <w:rsid w:val="00851EB8"/>
    <w:rsid w:val="00852131"/>
    <w:rsid w:val="00852A93"/>
    <w:rsid w:val="00852DBE"/>
    <w:rsid w:val="00852EB0"/>
    <w:rsid w:val="008531E8"/>
    <w:rsid w:val="0085350A"/>
    <w:rsid w:val="00854319"/>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121"/>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5E5"/>
    <w:rsid w:val="008906BA"/>
    <w:rsid w:val="00890969"/>
    <w:rsid w:val="00890A95"/>
    <w:rsid w:val="00890F9C"/>
    <w:rsid w:val="00891E05"/>
    <w:rsid w:val="0089278F"/>
    <w:rsid w:val="00892877"/>
    <w:rsid w:val="008928BD"/>
    <w:rsid w:val="008928D0"/>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2C32"/>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4ED0"/>
    <w:rsid w:val="008B5096"/>
    <w:rsid w:val="008B570E"/>
    <w:rsid w:val="008B5744"/>
    <w:rsid w:val="008B5E77"/>
    <w:rsid w:val="008B6A26"/>
    <w:rsid w:val="008B6C67"/>
    <w:rsid w:val="008B6E25"/>
    <w:rsid w:val="008B764E"/>
    <w:rsid w:val="008B7AAF"/>
    <w:rsid w:val="008C023A"/>
    <w:rsid w:val="008C0332"/>
    <w:rsid w:val="008C0606"/>
    <w:rsid w:val="008C07C8"/>
    <w:rsid w:val="008C11C4"/>
    <w:rsid w:val="008C16F7"/>
    <w:rsid w:val="008C19B1"/>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02A"/>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AA0"/>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60E"/>
    <w:rsid w:val="008E67B8"/>
    <w:rsid w:val="008E67F4"/>
    <w:rsid w:val="008E70C8"/>
    <w:rsid w:val="008E7730"/>
    <w:rsid w:val="008E7941"/>
    <w:rsid w:val="008E7A36"/>
    <w:rsid w:val="008E7E26"/>
    <w:rsid w:val="008E7EC1"/>
    <w:rsid w:val="008F0088"/>
    <w:rsid w:val="008F0344"/>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27C"/>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2451"/>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4A94"/>
    <w:rsid w:val="0091639C"/>
    <w:rsid w:val="0091786A"/>
    <w:rsid w:val="00917F76"/>
    <w:rsid w:val="00921709"/>
    <w:rsid w:val="009219B7"/>
    <w:rsid w:val="00921D46"/>
    <w:rsid w:val="00921DEE"/>
    <w:rsid w:val="0092204F"/>
    <w:rsid w:val="00922611"/>
    <w:rsid w:val="00922694"/>
    <w:rsid w:val="0092306B"/>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47E7"/>
    <w:rsid w:val="00935B46"/>
    <w:rsid w:val="00936B8D"/>
    <w:rsid w:val="00937103"/>
    <w:rsid w:val="009372EE"/>
    <w:rsid w:val="00937A76"/>
    <w:rsid w:val="00937E68"/>
    <w:rsid w:val="009404D5"/>
    <w:rsid w:val="00940796"/>
    <w:rsid w:val="009409FE"/>
    <w:rsid w:val="00940DCB"/>
    <w:rsid w:val="00941332"/>
    <w:rsid w:val="00942864"/>
    <w:rsid w:val="00942A60"/>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CB1"/>
    <w:rsid w:val="00946ED6"/>
    <w:rsid w:val="00947164"/>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03C"/>
    <w:rsid w:val="00957640"/>
    <w:rsid w:val="00957F79"/>
    <w:rsid w:val="009606E1"/>
    <w:rsid w:val="00960AA6"/>
    <w:rsid w:val="00961436"/>
    <w:rsid w:val="009616D8"/>
    <w:rsid w:val="00961B22"/>
    <w:rsid w:val="00962303"/>
    <w:rsid w:val="0096230D"/>
    <w:rsid w:val="00962B9C"/>
    <w:rsid w:val="00962E19"/>
    <w:rsid w:val="009633F0"/>
    <w:rsid w:val="009635FD"/>
    <w:rsid w:val="00963632"/>
    <w:rsid w:val="00963E2A"/>
    <w:rsid w:val="0096445E"/>
    <w:rsid w:val="00964AFE"/>
    <w:rsid w:val="00964F42"/>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DC7"/>
    <w:rsid w:val="009C7F69"/>
    <w:rsid w:val="009D093E"/>
    <w:rsid w:val="009D200D"/>
    <w:rsid w:val="009D33F0"/>
    <w:rsid w:val="009D4C83"/>
    <w:rsid w:val="009D552B"/>
    <w:rsid w:val="009D5B4D"/>
    <w:rsid w:val="009D5BC1"/>
    <w:rsid w:val="009D5C8B"/>
    <w:rsid w:val="009D5CC3"/>
    <w:rsid w:val="009D5CE4"/>
    <w:rsid w:val="009D5F8D"/>
    <w:rsid w:val="009D63E2"/>
    <w:rsid w:val="009D691D"/>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C2A"/>
    <w:rsid w:val="009E5EAF"/>
    <w:rsid w:val="009E63A6"/>
    <w:rsid w:val="009E6749"/>
    <w:rsid w:val="009E7207"/>
    <w:rsid w:val="009E7448"/>
    <w:rsid w:val="009E7A1F"/>
    <w:rsid w:val="009F0B3B"/>
    <w:rsid w:val="009F0BFD"/>
    <w:rsid w:val="009F1837"/>
    <w:rsid w:val="009F1BF1"/>
    <w:rsid w:val="009F2214"/>
    <w:rsid w:val="009F2FE0"/>
    <w:rsid w:val="009F3421"/>
    <w:rsid w:val="009F43A0"/>
    <w:rsid w:val="009F4508"/>
    <w:rsid w:val="009F4542"/>
    <w:rsid w:val="009F4857"/>
    <w:rsid w:val="009F4B73"/>
    <w:rsid w:val="009F4D9F"/>
    <w:rsid w:val="009F522F"/>
    <w:rsid w:val="009F5870"/>
    <w:rsid w:val="009F5A1A"/>
    <w:rsid w:val="009F7875"/>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3D81"/>
    <w:rsid w:val="00A04273"/>
    <w:rsid w:val="00A04847"/>
    <w:rsid w:val="00A048DD"/>
    <w:rsid w:val="00A04C0B"/>
    <w:rsid w:val="00A04CBC"/>
    <w:rsid w:val="00A050CB"/>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6EE5"/>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88"/>
    <w:rsid w:val="00A259ED"/>
    <w:rsid w:val="00A25BF7"/>
    <w:rsid w:val="00A25C26"/>
    <w:rsid w:val="00A26796"/>
    <w:rsid w:val="00A26891"/>
    <w:rsid w:val="00A26CE1"/>
    <w:rsid w:val="00A26EFC"/>
    <w:rsid w:val="00A276FE"/>
    <w:rsid w:val="00A27AD8"/>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50F"/>
    <w:rsid w:val="00A43671"/>
    <w:rsid w:val="00A43982"/>
    <w:rsid w:val="00A43D44"/>
    <w:rsid w:val="00A43EC8"/>
    <w:rsid w:val="00A443EF"/>
    <w:rsid w:val="00A44486"/>
    <w:rsid w:val="00A4495D"/>
    <w:rsid w:val="00A44A57"/>
    <w:rsid w:val="00A44D0F"/>
    <w:rsid w:val="00A453FE"/>
    <w:rsid w:val="00A45400"/>
    <w:rsid w:val="00A45B5C"/>
    <w:rsid w:val="00A463E7"/>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3A3B"/>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9F"/>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A06"/>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1D8"/>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3627"/>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E14"/>
    <w:rsid w:val="00B01FE5"/>
    <w:rsid w:val="00B020B6"/>
    <w:rsid w:val="00B02D32"/>
    <w:rsid w:val="00B02DAC"/>
    <w:rsid w:val="00B02FED"/>
    <w:rsid w:val="00B033A1"/>
    <w:rsid w:val="00B038F6"/>
    <w:rsid w:val="00B03F2A"/>
    <w:rsid w:val="00B0458D"/>
    <w:rsid w:val="00B047F3"/>
    <w:rsid w:val="00B04811"/>
    <w:rsid w:val="00B05AF9"/>
    <w:rsid w:val="00B05B8C"/>
    <w:rsid w:val="00B06491"/>
    <w:rsid w:val="00B0661A"/>
    <w:rsid w:val="00B06A4D"/>
    <w:rsid w:val="00B073D6"/>
    <w:rsid w:val="00B079F4"/>
    <w:rsid w:val="00B07B83"/>
    <w:rsid w:val="00B10168"/>
    <w:rsid w:val="00B10AD3"/>
    <w:rsid w:val="00B110F0"/>
    <w:rsid w:val="00B11739"/>
    <w:rsid w:val="00B12485"/>
    <w:rsid w:val="00B1325F"/>
    <w:rsid w:val="00B133A6"/>
    <w:rsid w:val="00B13551"/>
    <w:rsid w:val="00B13F4F"/>
    <w:rsid w:val="00B14CF5"/>
    <w:rsid w:val="00B14DE9"/>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332"/>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4DE8"/>
    <w:rsid w:val="00B551EC"/>
    <w:rsid w:val="00B55498"/>
    <w:rsid w:val="00B563ED"/>
    <w:rsid w:val="00B568E7"/>
    <w:rsid w:val="00B578C8"/>
    <w:rsid w:val="00B578CE"/>
    <w:rsid w:val="00B57A02"/>
    <w:rsid w:val="00B57B6B"/>
    <w:rsid w:val="00B57CBB"/>
    <w:rsid w:val="00B6011E"/>
    <w:rsid w:val="00B6068F"/>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4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4C7"/>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10A"/>
    <w:rsid w:val="00BB24A4"/>
    <w:rsid w:val="00BB25BD"/>
    <w:rsid w:val="00BB29CB"/>
    <w:rsid w:val="00BB2C5E"/>
    <w:rsid w:val="00BB2D73"/>
    <w:rsid w:val="00BB2FD4"/>
    <w:rsid w:val="00BB309C"/>
    <w:rsid w:val="00BB30C0"/>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3B5"/>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35C"/>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6F5B"/>
    <w:rsid w:val="00C171D7"/>
    <w:rsid w:val="00C17718"/>
    <w:rsid w:val="00C17850"/>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496"/>
    <w:rsid w:val="00C426DD"/>
    <w:rsid w:val="00C431E1"/>
    <w:rsid w:val="00C4381E"/>
    <w:rsid w:val="00C43B42"/>
    <w:rsid w:val="00C43E4F"/>
    <w:rsid w:val="00C45244"/>
    <w:rsid w:val="00C453E1"/>
    <w:rsid w:val="00C457D5"/>
    <w:rsid w:val="00C45CF2"/>
    <w:rsid w:val="00C45F82"/>
    <w:rsid w:val="00C46263"/>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1"/>
    <w:rsid w:val="00C76E89"/>
    <w:rsid w:val="00C77350"/>
    <w:rsid w:val="00C773AB"/>
    <w:rsid w:val="00C77AA3"/>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33E"/>
    <w:rsid w:val="00CA544D"/>
    <w:rsid w:val="00CA5861"/>
    <w:rsid w:val="00CA6181"/>
    <w:rsid w:val="00CA648E"/>
    <w:rsid w:val="00CA6A6C"/>
    <w:rsid w:val="00CA6D57"/>
    <w:rsid w:val="00CA73DC"/>
    <w:rsid w:val="00CA75D7"/>
    <w:rsid w:val="00CA7A92"/>
    <w:rsid w:val="00CB0008"/>
    <w:rsid w:val="00CB101C"/>
    <w:rsid w:val="00CB2082"/>
    <w:rsid w:val="00CB33B2"/>
    <w:rsid w:val="00CB3620"/>
    <w:rsid w:val="00CB4199"/>
    <w:rsid w:val="00CB4507"/>
    <w:rsid w:val="00CB4A6C"/>
    <w:rsid w:val="00CB5054"/>
    <w:rsid w:val="00CB52C2"/>
    <w:rsid w:val="00CB5D26"/>
    <w:rsid w:val="00CB6ACF"/>
    <w:rsid w:val="00CB6EDC"/>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455"/>
    <w:rsid w:val="00CC56E3"/>
    <w:rsid w:val="00CC601B"/>
    <w:rsid w:val="00CC62C6"/>
    <w:rsid w:val="00CC6318"/>
    <w:rsid w:val="00CC692C"/>
    <w:rsid w:val="00CC6950"/>
    <w:rsid w:val="00CC6AAF"/>
    <w:rsid w:val="00CC6BAF"/>
    <w:rsid w:val="00CC6EFB"/>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5D06"/>
    <w:rsid w:val="00CD6507"/>
    <w:rsid w:val="00CD6961"/>
    <w:rsid w:val="00CD720E"/>
    <w:rsid w:val="00CD7605"/>
    <w:rsid w:val="00CD78C6"/>
    <w:rsid w:val="00CE005E"/>
    <w:rsid w:val="00CE070F"/>
    <w:rsid w:val="00CE071D"/>
    <w:rsid w:val="00CE0DB2"/>
    <w:rsid w:val="00CE1369"/>
    <w:rsid w:val="00CE16A9"/>
    <w:rsid w:val="00CE1B1A"/>
    <w:rsid w:val="00CE1C46"/>
    <w:rsid w:val="00CE2DE4"/>
    <w:rsid w:val="00CE2E47"/>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5FF2"/>
    <w:rsid w:val="00D068BC"/>
    <w:rsid w:val="00D07D52"/>
    <w:rsid w:val="00D07E2F"/>
    <w:rsid w:val="00D07E71"/>
    <w:rsid w:val="00D07F08"/>
    <w:rsid w:val="00D10878"/>
    <w:rsid w:val="00D11027"/>
    <w:rsid w:val="00D112B8"/>
    <w:rsid w:val="00D11AF9"/>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B8B"/>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A0B"/>
    <w:rsid w:val="00D42D24"/>
    <w:rsid w:val="00D43173"/>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0615"/>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68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185"/>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3A6"/>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40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2F05"/>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7E3"/>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4EC3"/>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4C0A"/>
    <w:rsid w:val="00E05922"/>
    <w:rsid w:val="00E063E3"/>
    <w:rsid w:val="00E06D87"/>
    <w:rsid w:val="00E06DB0"/>
    <w:rsid w:val="00E074B5"/>
    <w:rsid w:val="00E077C1"/>
    <w:rsid w:val="00E07B23"/>
    <w:rsid w:val="00E10216"/>
    <w:rsid w:val="00E102DF"/>
    <w:rsid w:val="00E104C6"/>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6FCA"/>
    <w:rsid w:val="00E276EC"/>
    <w:rsid w:val="00E27D20"/>
    <w:rsid w:val="00E30211"/>
    <w:rsid w:val="00E303DA"/>
    <w:rsid w:val="00E30541"/>
    <w:rsid w:val="00E3068B"/>
    <w:rsid w:val="00E309E2"/>
    <w:rsid w:val="00E30C26"/>
    <w:rsid w:val="00E31109"/>
    <w:rsid w:val="00E311EA"/>
    <w:rsid w:val="00E31266"/>
    <w:rsid w:val="00E31BFB"/>
    <w:rsid w:val="00E32DC2"/>
    <w:rsid w:val="00E32FD0"/>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4EC3"/>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164E"/>
    <w:rsid w:val="00E723A9"/>
    <w:rsid w:val="00E72620"/>
    <w:rsid w:val="00E72AF3"/>
    <w:rsid w:val="00E73A59"/>
    <w:rsid w:val="00E73EBB"/>
    <w:rsid w:val="00E74090"/>
    <w:rsid w:val="00E744A9"/>
    <w:rsid w:val="00E74E16"/>
    <w:rsid w:val="00E74FFE"/>
    <w:rsid w:val="00E75639"/>
    <w:rsid w:val="00E75780"/>
    <w:rsid w:val="00E75818"/>
    <w:rsid w:val="00E75861"/>
    <w:rsid w:val="00E75876"/>
    <w:rsid w:val="00E76610"/>
    <w:rsid w:val="00E76AD1"/>
    <w:rsid w:val="00E76DF7"/>
    <w:rsid w:val="00E76F2A"/>
    <w:rsid w:val="00E7703E"/>
    <w:rsid w:val="00E773D8"/>
    <w:rsid w:val="00E7761F"/>
    <w:rsid w:val="00E77633"/>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B82"/>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04D"/>
    <w:rsid w:val="00EC660C"/>
    <w:rsid w:val="00EC6BAB"/>
    <w:rsid w:val="00EC6FEC"/>
    <w:rsid w:val="00EC7169"/>
    <w:rsid w:val="00EC72BB"/>
    <w:rsid w:val="00EC7886"/>
    <w:rsid w:val="00ED07AE"/>
    <w:rsid w:val="00ED0DF7"/>
    <w:rsid w:val="00ED13BE"/>
    <w:rsid w:val="00ED1A1D"/>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1C"/>
    <w:rsid w:val="00EE7BC2"/>
    <w:rsid w:val="00EE7C77"/>
    <w:rsid w:val="00EE7CEB"/>
    <w:rsid w:val="00EF080C"/>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6A3C"/>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6F42"/>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449"/>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55D6"/>
    <w:rsid w:val="00F7601B"/>
    <w:rsid w:val="00F7652F"/>
    <w:rsid w:val="00F765A4"/>
    <w:rsid w:val="00F76FF0"/>
    <w:rsid w:val="00F773A4"/>
    <w:rsid w:val="00F774BF"/>
    <w:rsid w:val="00F77DDF"/>
    <w:rsid w:val="00F800A4"/>
    <w:rsid w:val="00F8027F"/>
    <w:rsid w:val="00F809F0"/>
    <w:rsid w:val="00F80D5E"/>
    <w:rsid w:val="00F81290"/>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3A40"/>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10B"/>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4E4"/>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3CBD"/>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70A"/>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A0"/>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VYcjiC9aWPw" TargetMode="External"/><Relationship Id="rId21" Type="http://schemas.openxmlformats.org/officeDocument/2006/relationships/hyperlink" Target="https://www.pcusastore.com/Products/0664262910/growing-in-gods-love.aspx" TargetMode="External"/><Relationship Id="rId34" Type="http://schemas.openxmlformats.org/officeDocument/2006/relationships/hyperlink" Target="https://www.youtube.com/watch?v=38rPBzhef2M" TargetMode="External"/><Relationship Id="rId42" Type="http://schemas.openxmlformats.org/officeDocument/2006/relationships/hyperlink" Target="https://www.youtube.com/watch?v=mibFFKonE0I&amp;list=RDmibFFKonE0I&amp;start_radio=1" TargetMode="External"/><Relationship Id="rId47" Type="http://schemas.openxmlformats.org/officeDocument/2006/relationships/hyperlink" Target="https://justleros.blogspot.com/2017/09/the-mathematics-of-forgiveness-las.html" TargetMode="External"/><Relationship Id="rId50" Type="http://schemas.openxmlformats.org/officeDocument/2006/relationships/hyperlink" Target="https://www.facebook.com/groups/ryrIPEEUUA/" TargetMode="External"/><Relationship Id="rId55" Type="http://schemas.openxmlformats.org/officeDocument/2006/relationships/hyperlink" Target="https://www.pcusastore.com/Products/GAHYMNAL/glory-to-god-ga-2016-edition-blue.aspx" TargetMode="External"/><Relationship Id="rId63" Type="http://schemas.openxmlformats.org/officeDocument/2006/relationships/hyperlink" Target="https://www.youtube.com/channel/UC_qpNGZWU3urMgNzKshnpVw/featured?view_as=subscrib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gndqJG12WwM" TargetMode="External"/><Relationship Id="rId29" Type="http://schemas.openxmlformats.org/officeDocument/2006/relationships/hyperlink" Target="https://www.youtube.com/watch?v=OqG_iQwqEOE" TargetMode="External"/><Relationship Id="rId11" Type="http://schemas.openxmlformats.org/officeDocument/2006/relationships/hyperlink" Target="https://www.youtube.com/watch?v=BnBT0s-IUws" TargetMode="External"/><Relationship Id="rId24" Type="http://schemas.openxmlformats.org/officeDocument/2006/relationships/hyperlink" Target="https://www.youtube.com/watch?v=wlUSPNsPnH4" TargetMode="External"/><Relationship Id="rId32" Type="http://schemas.openxmlformats.org/officeDocument/2006/relationships/hyperlink" Target="https://www.youtube.com/watch?v=7Cru1KJ0Agw" TargetMode="External"/><Relationship Id="rId37" Type="http://schemas.openxmlformats.org/officeDocument/2006/relationships/hyperlink" Target="https://www.youtube.com/watch?v=QvQd_7x8KxI" TargetMode="External"/><Relationship Id="rId40" Type="http://schemas.openxmlformats.org/officeDocument/2006/relationships/hyperlink" Target="https://www.youtube.com/watch?v=av5k3uPSwDE" TargetMode="External"/><Relationship Id="rId45" Type="http://schemas.openxmlformats.org/officeDocument/2006/relationships/hyperlink" Target="https://www.youtube.com/watch?v=DqqHugyPrHA" TargetMode="External"/><Relationship Id="rId53" Type="http://schemas.openxmlformats.org/officeDocument/2006/relationships/hyperlink" Target="https://webselah.com/index.html" TargetMode="External"/><Relationship Id="rId58" Type="http://schemas.openxmlformats.org/officeDocument/2006/relationships/hyperlink" Target="http://www.pcusastore.com/TabCenter/25/Spanish-Curriculum.aspx" TargetMode="External"/><Relationship Id="rId5" Type="http://schemas.openxmlformats.org/officeDocument/2006/relationships/webSettings" Target="webSettings.xml"/><Relationship Id="rId61" Type="http://schemas.openxmlformats.org/officeDocument/2006/relationships/hyperlink" Target="https://www.facebook.com/PPCSpanish" TargetMode="External"/><Relationship Id="rId19" Type="http://schemas.openxmlformats.org/officeDocument/2006/relationships/hyperlink" Target="https://www.youtube.com/watch?v=RbVkVkQgLoU" TargetMode="External"/><Relationship Id="rId14" Type="http://schemas.openxmlformats.org/officeDocument/2006/relationships/hyperlink" Target="https://www.youtube.com/watch?v=Q_9BXc6jAps" TargetMode="External"/><Relationship Id="rId22" Type="http://schemas.openxmlformats.org/officeDocument/2006/relationships/hyperlink" Target="https://sermons4kids.com/yr_a.htm" TargetMode="External"/><Relationship Id="rId27" Type="http://schemas.openxmlformats.org/officeDocument/2006/relationships/hyperlink" Target="https://www.youtube.com/watch?v=69FDj3JRj_A" TargetMode="External"/><Relationship Id="rId30" Type="http://schemas.openxmlformats.org/officeDocument/2006/relationships/hyperlink" Target="https://www.youtube.com/watch?v=UPy14cOgCAY" TargetMode="External"/><Relationship Id="rId35" Type="http://schemas.openxmlformats.org/officeDocument/2006/relationships/hyperlink" Target="https://www.youtube.com/watch?v=I380b1S8yuk" TargetMode="External"/><Relationship Id="rId43" Type="http://schemas.openxmlformats.org/officeDocument/2006/relationships/hyperlink" Target="https://www.youtube.com/watch?v=FWozhkQWNp0" TargetMode="External"/><Relationship Id="rId48" Type="http://schemas.openxmlformats.org/officeDocument/2006/relationships/hyperlink" Target="https://justleros.blogspot.com/2020/09/we-are-not-free-no-somos-libres.html" TargetMode="External"/><Relationship Id="rId56" Type="http://schemas.openxmlformats.org/officeDocument/2006/relationships/hyperlink" Target="https://www.pcusastore.com/Products/0664503187/book-of-common-worship.aspx" TargetMode="External"/><Relationship Id="rId64" Type="http://schemas.openxmlformats.org/officeDocument/2006/relationships/fontTable" Target="fontTable.xm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facebook.com/redcrearte" TargetMode="External"/><Relationship Id="rId3" Type="http://schemas.openxmlformats.org/officeDocument/2006/relationships/styles" Target="styles.xml"/><Relationship Id="rId12" Type="http://schemas.openxmlformats.org/officeDocument/2006/relationships/hyperlink" Target="https://www.youtube.com/watch?v=JEMwzqRk-lY" TargetMode="External"/><Relationship Id="rId17" Type="http://schemas.openxmlformats.org/officeDocument/2006/relationships/hyperlink" Target="https://www.youtube.com/watch?v=Vb7qVSYV6Ts" TargetMode="External"/><Relationship Id="rId25" Type="http://schemas.openxmlformats.org/officeDocument/2006/relationships/hyperlink" Target="https://www.youtube.com/watch?v=D-qvHk2YvQY" TargetMode="External"/><Relationship Id="rId33" Type="http://schemas.openxmlformats.org/officeDocument/2006/relationships/hyperlink" Target="https://www.youtube.com/watch?v=ZwugdpdKa9I" TargetMode="External"/><Relationship Id="rId38" Type="http://schemas.openxmlformats.org/officeDocument/2006/relationships/hyperlink" Target="https://www.youtube.com/watch?v=KcRI_Zmed8Q" TargetMode="External"/><Relationship Id="rId46" Type="http://schemas.openxmlformats.org/officeDocument/2006/relationships/hyperlink" Target="https://justleros.blogspot.com/" TargetMode="External"/><Relationship Id="rId59" Type="http://schemas.openxmlformats.org/officeDocument/2006/relationships/hyperlink" Target="http://www.presbyterianmission.org/donate/search/?fund_query=E051214" TargetMode="External"/><Relationship Id="rId20" Type="http://schemas.openxmlformats.org/officeDocument/2006/relationships/hyperlink" Target="https://www.pcusastore.com/Products/0664261078/feasting-on-the-word-childrens-sermons-for-year-a.aspx" TargetMode="External"/><Relationship Id="rId41" Type="http://schemas.openxmlformats.org/officeDocument/2006/relationships/hyperlink" Target="https://www.youtube.com/watch?v=bUD6my242Y0" TargetMode="External"/><Relationship Id="rId54" Type="http://schemas.openxmlformats.org/officeDocument/2006/relationships/hyperlink" Target="https://www.pcusastore.com/Products/0664500145/el-himnario-presbiteriano.aspx" TargetMode="External"/><Relationship Id="rId62" Type="http://schemas.openxmlformats.org/officeDocument/2006/relationships/hyperlink" Target="https://www.instagram.com/corporacionpresbiterian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FrKsdqnXmSk" TargetMode="External"/><Relationship Id="rId23" Type="http://schemas.openxmlformats.org/officeDocument/2006/relationships/hyperlink" Target="https://www.youtube.com/watch?v=B4btZq06kj8" TargetMode="External"/><Relationship Id="rId28" Type="http://schemas.openxmlformats.org/officeDocument/2006/relationships/hyperlink" Target="https://www.youtube.com/watch?v=EvZLV1A9PAs" TargetMode="External"/><Relationship Id="rId36" Type="http://schemas.openxmlformats.org/officeDocument/2006/relationships/hyperlink" Target="https://www.youtube.com/watch?v=Ks9wjLAWJcY" TargetMode="External"/><Relationship Id="rId49" Type="http://schemas.openxmlformats.org/officeDocument/2006/relationships/hyperlink" Target="https://www.facebook.com/gerardo.oberman" TargetMode="External"/><Relationship Id="rId57" Type="http://schemas.openxmlformats.org/officeDocument/2006/relationships/hyperlink" Target="http://www.pcusastore.com/TabCenter/25/Spanish-Curriculum.aspx" TargetMode="External"/><Relationship Id="rId10" Type="http://schemas.openxmlformats.org/officeDocument/2006/relationships/hyperlink" Target="https://www.youtube.com/watch?v=2SpjWjKIHBk" TargetMode="External"/><Relationship Id="rId31" Type="http://schemas.openxmlformats.org/officeDocument/2006/relationships/hyperlink" Target="https://www.youtube.com/watch?v=beJ0eINS5oE" TargetMode="External"/><Relationship Id="rId44" Type="http://schemas.openxmlformats.org/officeDocument/2006/relationships/hyperlink" Target="https://www.youtube.com/watch?v=X3Q8Smk-Iys" TargetMode="External"/><Relationship Id="rId52" Type="http://schemas.openxmlformats.org/officeDocument/2006/relationships/hyperlink" Target="https://webselah.com/index.html" TargetMode="External"/><Relationship Id="rId60" Type="http://schemas.openxmlformats.org/officeDocument/2006/relationships/hyperlink" Target="http://www.presbyterianmission.org/donate/search/?fund_query=E051214"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N27diKcsQhs" TargetMode="External"/><Relationship Id="rId13" Type="http://schemas.openxmlformats.org/officeDocument/2006/relationships/hyperlink" Target="https://www.youtube.com/watch?v=KiH62W0YY6s" TargetMode="External"/><Relationship Id="rId18" Type="http://schemas.openxmlformats.org/officeDocument/2006/relationships/hyperlink" Target="https://www.youtube.com/watch?v=AxUkaBy8Gdk" TargetMode="External"/><Relationship Id="rId39" Type="http://schemas.openxmlformats.org/officeDocument/2006/relationships/hyperlink" Target="https://www.youtube.com/watch?v=Ghy9KMMdX1w"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11</Pages>
  <Words>4801</Words>
  <Characters>23285</Characters>
  <Application>Microsoft Office Word</Application>
  <DocSecurity>0</DocSecurity>
  <Lines>646</Lines>
  <Paragraphs>283</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27803</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5</cp:revision>
  <cp:lastPrinted>2026-05-12T15:01:00Z</cp:lastPrinted>
  <dcterms:created xsi:type="dcterms:W3CDTF">2026-05-29T20:36:00Z</dcterms:created>
  <dcterms:modified xsi:type="dcterms:W3CDTF">2026-06-05T14:49:00Z</dcterms:modified>
</cp:coreProperties>
</file>